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FE8B9" w14:textId="77777777" w:rsidR="008A14A1" w:rsidRDefault="000846F3">
      <w:pPr>
        <w:spacing w:line="940" w:lineRule="exact"/>
        <w:ind w:left="103" w:hanging="2"/>
        <w:rPr>
          <w:rFonts w:ascii="Arial"/>
          <w:b/>
          <w:i/>
          <w:sz w:val="84"/>
        </w:rPr>
      </w:pPr>
      <w:r>
        <w:rPr>
          <w:noProof/>
          <w:lang w:val="en-GB" w:eastAsia="en-GB"/>
        </w:rPr>
        <mc:AlternateContent>
          <mc:Choice Requires="wps">
            <w:drawing>
              <wp:anchor distT="0" distB="0" distL="114300" distR="114300" simplePos="0" relativeHeight="251653120" behindDoc="0" locked="0" layoutInCell="1" allowOverlap="1" wp14:anchorId="6FF434F0" wp14:editId="069FBD46">
                <wp:simplePos x="0" y="0"/>
                <wp:positionH relativeFrom="column">
                  <wp:posOffset>-95250</wp:posOffset>
                </wp:positionH>
                <wp:positionV relativeFrom="paragraph">
                  <wp:posOffset>6350</wp:posOffset>
                </wp:positionV>
                <wp:extent cx="6929755" cy="1138555"/>
                <wp:effectExtent l="0" t="0" r="23495" b="23495"/>
                <wp:wrapNone/>
                <wp:docPr id="14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0E009" w14:textId="77777777" w:rsidR="00503217" w:rsidRPr="00B85558" w:rsidRDefault="00503217"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5pt;margin-top:.5pt;width:545.65pt;height:8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" fillcolor="#c00000" strokecolor="#c00000" strokeweight="2pt">
                <v:path arrowok="t"/>
                <v:textbox>
                  <w:txbxContent>
                    <w:p w:rsidR="00503217" w:rsidRPr="00B85558" w:rsidRDefault="00503217"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14:paraId="421FCAA3" w14:textId="77777777" w:rsidR="00F476DD" w:rsidRDefault="00F476DD">
      <w:pPr>
        <w:spacing w:before="32"/>
        <w:ind w:left="103"/>
        <w:rPr>
          <w:color w:val="231F20"/>
          <w:spacing w:val="-31"/>
          <w:w w:val="115"/>
          <w:sz w:val="77"/>
        </w:rPr>
      </w:pPr>
    </w:p>
    <w:p w14:paraId="58ADA95A" w14:textId="77777777" w:rsidR="008A14A1" w:rsidRDefault="00503217" w:rsidP="00B03120">
      <w:pPr>
        <w:pStyle w:val="BodyText"/>
        <w:rPr>
          <w:w w:val="115"/>
          <w:sz w:val="78"/>
          <w:szCs w:val="78"/>
        </w:rPr>
      </w:pPr>
      <w:r>
        <w:rPr>
          <w:spacing w:val="-31"/>
          <w:w w:val="115"/>
          <w:sz w:val="78"/>
          <w:szCs w:val="78"/>
        </w:rPr>
        <w:t>CAMPAIGNING AROUND PAY</w:t>
      </w:r>
      <w:r w:rsidR="00B03120" w:rsidRPr="00B03120">
        <w:rPr>
          <w:w w:val="115"/>
          <w:sz w:val="78"/>
          <w:szCs w:val="78"/>
        </w:rPr>
        <w:t xml:space="preserve"> </w:t>
      </w:r>
    </w:p>
    <w:p w14:paraId="1946CF3E" w14:textId="77777777" w:rsidR="00503217" w:rsidRPr="00B03120" w:rsidRDefault="00503217" w:rsidP="00B03120">
      <w:pPr>
        <w:pStyle w:val="BodyText"/>
        <w:rPr>
          <w:sz w:val="78"/>
          <w:szCs w:val="78"/>
        </w:rPr>
      </w:pPr>
    </w:p>
    <w:p w14:paraId="4C89466E" w14:textId="77777777" w:rsidR="008A14A1" w:rsidRDefault="008A14A1">
      <w:pPr>
        <w:pStyle w:val="BodyText"/>
      </w:pPr>
    </w:p>
    <w:p w14:paraId="495FB9AF" w14:textId="77777777" w:rsidR="008A14A1" w:rsidRDefault="008A14A1">
      <w:pPr>
        <w:pStyle w:val="BodyText"/>
      </w:pPr>
    </w:p>
    <w:p w14:paraId="7863529A" w14:textId="77777777" w:rsidR="008A14A1" w:rsidRDefault="008A14A1">
      <w:pPr>
        <w:pStyle w:val="BodyText"/>
      </w:pPr>
    </w:p>
    <w:p w14:paraId="1564CA98" w14:textId="77777777" w:rsidR="008A14A1" w:rsidRDefault="008A14A1">
      <w:pPr>
        <w:pStyle w:val="BodyText"/>
      </w:pPr>
    </w:p>
    <w:p w14:paraId="56BCEB61" w14:textId="77777777" w:rsidR="008A14A1" w:rsidRDefault="00F476DD" w:rsidP="00F476DD">
      <w:pPr>
        <w:pStyle w:val="BodyText"/>
        <w:jc w:val="center"/>
      </w:pPr>
      <w:r>
        <w:rPr>
          <w:noProof/>
          <w:lang w:val="en-GB" w:eastAsia="en-GB"/>
        </w:rPr>
        <w:drawing>
          <wp:inline distT="0" distB="0" distL="0" distR="0" wp14:anchorId="392CD111" wp14:editId="075D3A38">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14:paraId="289ED0FD" w14:textId="77777777" w:rsidR="008A14A1" w:rsidRDefault="008A14A1">
      <w:pPr>
        <w:pStyle w:val="BodyText"/>
      </w:pPr>
    </w:p>
    <w:p w14:paraId="6FC45133" w14:textId="77777777" w:rsidR="008A14A1" w:rsidRDefault="008A14A1">
      <w:pPr>
        <w:pStyle w:val="BodyText"/>
      </w:pPr>
    </w:p>
    <w:p w14:paraId="596C02D1" w14:textId="77777777" w:rsidR="008A14A1" w:rsidRDefault="008A14A1">
      <w:pPr>
        <w:pStyle w:val="BodyText"/>
      </w:pPr>
    </w:p>
    <w:p w14:paraId="1FB4FE58" w14:textId="77777777" w:rsidR="008A14A1" w:rsidRDefault="008A14A1">
      <w:pPr>
        <w:pStyle w:val="BodyText"/>
      </w:pPr>
    </w:p>
    <w:p w14:paraId="7D8E3774" w14:textId="77777777" w:rsidR="00503217" w:rsidRDefault="00503217">
      <w:pPr>
        <w:pStyle w:val="BodyText"/>
      </w:pPr>
    </w:p>
    <w:p w14:paraId="53F253E7" w14:textId="77777777" w:rsidR="008A14A1" w:rsidRDefault="008A14A1">
      <w:pPr>
        <w:pStyle w:val="BodyText"/>
      </w:pPr>
    </w:p>
    <w:p w14:paraId="12899B04" w14:textId="77777777" w:rsidR="00F476DD" w:rsidRPr="00B85558" w:rsidRDefault="00F476DD" w:rsidP="00F476DD">
      <w:pPr>
        <w:spacing w:line="236" w:lineRule="auto"/>
        <w:rPr>
          <w:sz w:val="56"/>
          <w:szCs w:val="56"/>
        </w:rPr>
      </w:pPr>
      <w:r w:rsidRPr="00B85558">
        <w:rPr>
          <w:sz w:val="56"/>
          <w:szCs w:val="56"/>
        </w:rPr>
        <w:t>National Organising &amp; Leverage Department</w:t>
      </w:r>
    </w:p>
    <w:p w14:paraId="440C909D" w14:textId="77777777" w:rsidR="008A14A1" w:rsidRPr="00A34070" w:rsidRDefault="00A35D83" w:rsidP="00F476DD">
      <w:pPr>
        <w:spacing w:line="259" w:lineRule="auto"/>
        <w:rPr>
          <w:b/>
          <w:sz w:val="28"/>
        </w:rPr>
      </w:pPr>
      <w:r>
        <w:rPr>
          <w:b/>
          <w:color w:val="C7262C"/>
          <w:sz w:val="39"/>
        </w:rPr>
        <w:t>September 2022</w:t>
      </w:r>
    </w:p>
    <w:p w14:paraId="3114BEAA" w14:textId="77777777" w:rsidR="008A14A1" w:rsidRDefault="008A14A1">
      <w:pPr>
        <w:rPr>
          <w:sz w:val="28"/>
        </w:rPr>
        <w:sectPr w:rsidR="008A14A1" w:rsidSect="00C7530C">
          <w:headerReference w:type="default" r:id="rId9"/>
          <w:footerReference w:type="default" r:id="rId10"/>
          <w:footerReference w:type="first" r:id="rId11"/>
          <w:type w:val="nextColumn"/>
          <w:pgSz w:w="11907" w:h="16840" w:code="9"/>
          <w:pgMar w:top="567" w:right="567" w:bottom="567" w:left="567" w:header="720" w:footer="840" w:gutter="0"/>
          <w:pgNumType w:start="1"/>
          <w:cols w:space="720"/>
          <w:titlePg/>
          <w:docGrid w:linePitch="299"/>
        </w:sectPr>
      </w:pPr>
    </w:p>
    <w:p w14:paraId="03E33B41" w14:textId="77777777" w:rsidR="008A14A1" w:rsidRPr="00B03120" w:rsidRDefault="00A34070" w:rsidP="00A0179D">
      <w:pPr>
        <w:rPr>
          <w:b/>
          <w:sz w:val="48"/>
          <w:szCs w:val="48"/>
        </w:rPr>
      </w:pPr>
      <w:r w:rsidRPr="00B03120">
        <w:rPr>
          <w:b/>
          <w:color w:val="CA002E"/>
          <w:w w:val="115"/>
          <w:sz w:val="48"/>
          <w:szCs w:val="48"/>
        </w:rPr>
        <w:lastRenderedPageBreak/>
        <w:t>Table of Contents</w:t>
      </w:r>
    </w:p>
    <w:p w14:paraId="3F64E8A2" w14:textId="77777777"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14:paraId="21284B2B" w14:textId="77777777" w:rsidTr="00503217">
        <w:trPr>
          <w:trHeight w:val="510"/>
        </w:trPr>
        <w:tc>
          <w:tcPr>
            <w:tcW w:w="8897" w:type="dxa"/>
            <w:hideMark/>
          </w:tcPr>
          <w:p w14:paraId="1D3D5549" w14:textId="77777777" w:rsidR="00A34070" w:rsidRPr="00503217" w:rsidRDefault="00503217" w:rsidP="00B03120">
            <w:pPr>
              <w:pStyle w:val="BodyText"/>
              <w:rPr>
                <w:sz w:val="26"/>
                <w:szCs w:val="26"/>
              </w:rPr>
            </w:pPr>
            <w:r w:rsidRPr="00503217">
              <w:rPr>
                <w:sz w:val="26"/>
                <w:szCs w:val="26"/>
              </w:rPr>
              <w:t>Why Your Pay Claim Campaign is Important</w:t>
            </w:r>
          </w:p>
        </w:tc>
        <w:tc>
          <w:tcPr>
            <w:tcW w:w="850" w:type="dxa"/>
          </w:tcPr>
          <w:p w14:paraId="54FDA178" w14:textId="6C10C151" w:rsidR="00A34070" w:rsidRPr="00F765C1" w:rsidRDefault="000013FD" w:rsidP="00A0179D">
            <w:pPr>
              <w:pStyle w:val="BodyText"/>
              <w:jc w:val="right"/>
              <w:rPr>
                <w:sz w:val="26"/>
                <w:szCs w:val="26"/>
              </w:rPr>
            </w:pPr>
            <w:r>
              <w:rPr>
                <w:sz w:val="26"/>
                <w:szCs w:val="26"/>
              </w:rPr>
              <w:t>4</w:t>
            </w:r>
          </w:p>
        </w:tc>
      </w:tr>
      <w:tr w:rsidR="00A34070" w14:paraId="61F02C19" w14:textId="77777777" w:rsidTr="00503217">
        <w:trPr>
          <w:trHeight w:val="510"/>
        </w:trPr>
        <w:tc>
          <w:tcPr>
            <w:tcW w:w="8897" w:type="dxa"/>
            <w:hideMark/>
          </w:tcPr>
          <w:p w14:paraId="21D86A8B" w14:textId="77777777" w:rsidR="00A34070" w:rsidRPr="00503217" w:rsidRDefault="00503217" w:rsidP="00503217">
            <w:pPr>
              <w:pStyle w:val="BodyText"/>
              <w:rPr>
                <w:sz w:val="26"/>
                <w:szCs w:val="26"/>
              </w:rPr>
            </w:pPr>
            <w:hyperlink w:anchor="_TOC_250015" w:history="1">
              <w:r w:rsidRPr="00503217">
                <w:rPr>
                  <w:sz w:val="26"/>
                  <w:szCs w:val="26"/>
                </w:rPr>
                <w:t>Planning Your Campaign</w:t>
              </w:r>
              <w:r w:rsidRPr="00503217">
                <w:rPr>
                  <w:sz w:val="26"/>
                  <w:szCs w:val="26"/>
                </w:rPr>
                <w:tab/>
              </w:r>
            </w:hyperlink>
          </w:p>
        </w:tc>
        <w:tc>
          <w:tcPr>
            <w:tcW w:w="850" w:type="dxa"/>
          </w:tcPr>
          <w:p w14:paraId="067C19A3" w14:textId="64FAB3C9" w:rsidR="00A34070" w:rsidRPr="00F765C1" w:rsidRDefault="000013FD" w:rsidP="00A0179D">
            <w:pPr>
              <w:pStyle w:val="BodyText"/>
              <w:jc w:val="right"/>
              <w:rPr>
                <w:sz w:val="26"/>
                <w:szCs w:val="26"/>
              </w:rPr>
            </w:pPr>
            <w:r>
              <w:rPr>
                <w:sz w:val="26"/>
                <w:szCs w:val="26"/>
              </w:rPr>
              <w:t>4</w:t>
            </w:r>
          </w:p>
        </w:tc>
      </w:tr>
      <w:tr w:rsidR="00A34070" w14:paraId="508B761A" w14:textId="77777777" w:rsidTr="00503217">
        <w:trPr>
          <w:trHeight w:val="510"/>
        </w:trPr>
        <w:tc>
          <w:tcPr>
            <w:tcW w:w="8897" w:type="dxa"/>
          </w:tcPr>
          <w:p w14:paraId="55D8A986" w14:textId="77777777" w:rsidR="00A34070" w:rsidRPr="00503217" w:rsidRDefault="00503217" w:rsidP="00B03120">
            <w:pPr>
              <w:pStyle w:val="BodyText"/>
              <w:rPr>
                <w:sz w:val="26"/>
                <w:szCs w:val="26"/>
              </w:rPr>
            </w:pPr>
            <w:r w:rsidRPr="00503217">
              <w:rPr>
                <w:sz w:val="26"/>
                <w:szCs w:val="26"/>
              </w:rPr>
              <w:t xml:space="preserve">      Campaign Aims</w:t>
            </w:r>
          </w:p>
        </w:tc>
        <w:tc>
          <w:tcPr>
            <w:tcW w:w="850" w:type="dxa"/>
          </w:tcPr>
          <w:p w14:paraId="73EC6FD7" w14:textId="2E329FF0" w:rsidR="00A34070" w:rsidRPr="00F765C1" w:rsidRDefault="0022049E" w:rsidP="00A0179D">
            <w:pPr>
              <w:pStyle w:val="BodyText"/>
              <w:jc w:val="right"/>
              <w:rPr>
                <w:sz w:val="26"/>
                <w:szCs w:val="26"/>
              </w:rPr>
            </w:pPr>
            <w:r>
              <w:rPr>
                <w:sz w:val="26"/>
                <w:szCs w:val="26"/>
              </w:rPr>
              <w:t>4</w:t>
            </w:r>
          </w:p>
        </w:tc>
      </w:tr>
      <w:tr w:rsidR="00A34070" w14:paraId="4E7D02C2" w14:textId="77777777" w:rsidTr="00503217">
        <w:trPr>
          <w:trHeight w:val="510"/>
        </w:trPr>
        <w:tc>
          <w:tcPr>
            <w:tcW w:w="8897" w:type="dxa"/>
          </w:tcPr>
          <w:p w14:paraId="113EABF9" w14:textId="77777777" w:rsidR="00A34070" w:rsidRPr="00503217" w:rsidRDefault="00503217" w:rsidP="00B03120">
            <w:pPr>
              <w:pStyle w:val="BodyText"/>
              <w:rPr>
                <w:sz w:val="26"/>
                <w:szCs w:val="26"/>
              </w:rPr>
            </w:pPr>
            <w:r w:rsidRPr="00503217">
              <w:rPr>
                <w:sz w:val="26"/>
                <w:szCs w:val="26"/>
              </w:rPr>
              <w:t xml:space="preserve">      Research</w:t>
            </w:r>
          </w:p>
        </w:tc>
        <w:tc>
          <w:tcPr>
            <w:tcW w:w="850" w:type="dxa"/>
          </w:tcPr>
          <w:p w14:paraId="2C5831D8" w14:textId="1382C604" w:rsidR="00A34070" w:rsidRPr="00F765C1" w:rsidRDefault="000013FD" w:rsidP="00A0179D">
            <w:pPr>
              <w:pStyle w:val="BodyText"/>
              <w:jc w:val="right"/>
              <w:rPr>
                <w:sz w:val="26"/>
                <w:szCs w:val="26"/>
              </w:rPr>
            </w:pPr>
            <w:r>
              <w:rPr>
                <w:sz w:val="26"/>
                <w:szCs w:val="26"/>
              </w:rPr>
              <w:t>5</w:t>
            </w:r>
          </w:p>
        </w:tc>
      </w:tr>
      <w:tr w:rsidR="00A34070" w14:paraId="2EBE6740" w14:textId="77777777" w:rsidTr="00A0179D">
        <w:trPr>
          <w:trHeight w:val="510"/>
        </w:trPr>
        <w:tc>
          <w:tcPr>
            <w:tcW w:w="8897" w:type="dxa"/>
          </w:tcPr>
          <w:p w14:paraId="2CDFBDC5" w14:textId="77777777" w:rsidR="00A34070" w:rsidRPr="00503217" w:rsidRDefault="00503217" w:rsidP="00B03120">
            <w:pPr>
              <w:pStyle w:val="BodyText"/>
              <w:rPr>
                <w:sz w:val="26"/>
                <w:szCs w:val="26"/>
              </w:rPr>
            </w:pPr>
            <w:r w:rsidRPr="00503217">
              <w:rPr>
                <w:sz w:val="26"/>
                <w:szCs w:val="26"/>
              </w:rPr>
              <w:t xml:space="preserve">      The Plan</w:t>
            </w:r>
          </w:p>
        </w:tc>
        <w:tc>
          <w:tcPr>
            <w:tcW w:w="850" w:type="dxa"/>
          </w:tcPr>
          <w:p w14:paraId="1E7FFA9F" w14:textId="7F4E17F5" w:rsidR="00A34070" w:rsidRPr="00F765C1" w:rsidRDefault="000013FD" w:rsidP="00A0179D">
            <w:pPr>
              <w:pStyle w:val="BodyText"/>
              <w:jc w:val="right"/>
              <w:rPr>
                <w:sz w:val="26"/>
                <w:szCs w:val="26"/>
              </w:rPr>
            </w:pPr>
            <w:r>
              <w:rPr>
                <w:sz w:val="26"/>
                <w:szCs w:val="26"/>
              </w:rPr>
              <w:t>6</w:t>
            </w:r>
          </w:p>
        </w:tc>
      </w:tr>
      <w:tr w:rsidR="00A34070" w14:paraId="47A237B5" w14:textId="77777777" w:rsidTr="00503217">
        <w:trPr>
          <w:trHeight w:val="510"/>
        </w:trPr>
        <w:tc>
          <w:tcPr>
            <w:tcW w:w="8897" w:type="dxa"/>
          </w:tcPr>
          <w:p w14:paraId="598BD2A6" w14:textId="77777777" w:rsidR="00A34070" w:rsidRPr="00503217" w:rsidRDefault="00503217" w:rsidP="00B03120">
            <w:pPr>
              <w:pStyle w:val="BodyText"/>
              <w:rPr>
                <w:sz w:val="26"/>
                <w:szCs w:val="26"/>
              </w:rPr>
            </w:pPr>
            <w:r w:rsidRPr="00503217">
              <w:rPr>
                <w:sz w:val="26"/>
                <w:szCs w:val="26"/>
              </w:rPr>
              <w:t>Key Components of a Pay Campaign</w:t>
            </w:r>
          </w:p>
        </w:tc>
        <w:tc>
          <w:tcPr>
            <w:tcW w:w="850" w:type="dxa"/>
          </w:tcPr>
          <w:p w14:paraId="641D0052" w14:textId="227982EA" w:rsidR="00A34070" w:rsidRPr="00F765C1" w:rsidRDefault="000013FD" w:rsidP="00A0179D">
            <w:pPr>
              <w:pStyle w:val="BodyText"/>
              <w:jc w:val="right"/>
              <w:rPr>
                <w:sz w:val="26"/>
                <w:szCs w:val="26"/>
              </w:rPr>
            </w:pPr>
            <w:r>
              <w:rPr>
                <w:sz w:val="26"/>
                <w:szCs w:val="26"/>
              </w:rPr>
              <w:t>7</w:t>
            </w:r>
          </w:p>
        </w:tc>
      </w:tr>
      <w:tr w:rsidR="00A34070" w14:paraId="45C4AC16" w14:textId="77777777" w:rsidTr="00A0179D">
        <w:trPr>
          <w:trHeight w:val="510"/>
        </w:trPr>
        <w:tc>
          <w:tcPr>
            <w:tcW w:w="8897" w:type="dxa"/>
          </w:tcPr>
          <w:p w14:paraId="35400680" w14:textId="77777777" w:rsidR="00A34070" w:rsidRPr="00503217" w:rsidRDefault="00503217" w:rsidP="00B03120">
            <w:pPr>
              <w:pStyle w:val="BodyText"/>
              <w:rPr>
                <w:sz w:val="26"/>
                <w:szCs w:val="26"/>
              </w:rPr>
            </w:pPr>
            <w:r w:rsidRPr="00503217">
              <w:rPr>
                <w:sz w:val="26"/>
                <w:szCs w:val="26"/>
              </w:rPr>
              <w:t xml:space="preserve">     The Survey</w:t>
            </w:r>
          </w:p>
        </w:tc>
        <w:tc>
          <w:tcPr>
            <w:tcW w:w="850" w:type="dxa"/>
          </w:tcPr>
          <w:p w14:paraId="74463DFB" w14:textId="5B81B836" w:rsidR="00A34070" w:rsidRPr="00F765C1" w:rsidRDefault="000013FD" w:rsidP="00A0179D">
            <w:pPr>
              <w:pStyle w:val="BodyText"/>
              <w:jc w:val="right"/>
              <w:rPr>
                <w:sz w:val="26"/>
                <w:szCs w:val="26"/>
              </w:rPr>
            </w:pPr>
            <w:r>
              <w:rPr>
                <w:sz w:val="26"/>
                <w:szCs w:val="26"/>
              </w:rPr>
              <w:t>8</w:t>
            </w:r>
          </w:p>
        </w:tc>
      </w:tr>
      <w:tr w:rsidR="00A34070" w14:paraId="0FF97C5E" w14:textId="77777777" w:rsidTr="00A0179D">
        <w:trPr>
          <w:trHeight w:val="510"/>
        </w:trPr>
        <w:tc>
          <w:tcPr>
            <w:tcW w:w="8897" w:type="dxa"/>
          </w:tcPr>
          <w:p w14:paraId="250AA308" w14:textId="77777777" w:rsidR="00A34070" w:rsidRPr="00503217" w:rsidRDefault="00503217" w:rsidP="00B03120">
            <w:pPr>
              <w:pStyle w:val="BodyText"/>
              <w:rPr>
                <w:sz w:val="26"/>
                <w:szCs w:val="26"/>
              </w:rPr>
            </w:pPr>
            <w:r w:rsidRPr="00503217">
              <w:rPr>
                <w:sz w:val="26"/>
                <w:szCs w:val="26"/>
              </w:rPr>
              <w:t xml:space="preserve">     Pay Campaign Committee</w:t>
            </w:r>
          </w:p>
        </w:tc>
        <w:tc>
          <w:tcPr>
            <w:tcW w:w="850" w:type="dxa"/>
          </w:tcPr>
          <w:p w14:paraId="241D37FC" w14:textId="75594658" w:rsidR="00A34070" w:rsidRPr="00F765C1" w:rsidRDefault="000013FD" w:rsidP="00A0179D">
            <w:pPr>
              <w:pStyle w:val="BodyText"/>
              <w:jc w:val="right"/>
              <w:rPr>
                <w:sz w:val="26"/>
                <w:szCs w:val="26"/>
              </w:rPr>
            </w:pPr>
            <w:r>
              <w:rPr>
                <w:sz w:val="26"/>
                <w:szCs w:val="26"/>
              </w:rPr>
              <w:t>8</w:t>
            </w:r>
          </w:p>
        </w:tc>
      </w:tr>
      <w:tr w:rsidR="00A34070" w14:paraId="113661C7" w14:textId="77777777" w:rsidTr="00A0179D">
        <w:trPr>
          <w:trHeight w:val="510"/>
        </w:trPr>
        <w:tc>
          <w:tcPr>
            <w:tcW w:w="8897" w:type="dxa"/>
          </w:tcPr>
          <w:p w14:paraId="7124D000" w14:textId="77777777" w:rsidR="00A34070" w:rsidRPr="00503217" w:rsidRDefault="00503217" w:rsidP="00B03120">
            <w:pPr>
              <w:pStyle w:val="BodyText"/>
              <w:rPr>
                <w:sz w:val="26"/>
                <w:szCs w:val="26"/>
              </w:rPr>
            </w:pPr>
            <w:r w:rsidRPr="00503217">
              <w:rPr>
                <w:sz w:val="26"/>
                <w:szCs w:val="26"/>
              </w:rPr>
              <w:t xml:space="preserve">     Demand Improved Union Facilities</w:t>
            </w:r>
          </w:p>
        </w:tc>
        <w:tc>
          <w:tcPr>
            <w:tcW w:w="850" w:type="dxa"/>
          </w:tcPr>
          <w:p w14:paraId="2C4C967F" w14:textId="49AAB86F" w:rsidR="00A34070" w:rsidRPr="00F765C1" w:rsidRDefault="0022049E" w:rsidP="00A0179D">
            <w:pPr>
              <w:pStyle w:val="BodyText"/>
              <w:jc w:val="right"/>
              <w:rPr>
                <w:sz w:val="26"/>
                <w:szCs w:val="26"/>
              </w:rPr>
            </w:pPr>
            <w:r>
              <w:rPr>
                <w:sz w:val="26"/>
                <w:szCs w:val="26"/>
              </w:rPr>
              <w:t>9</w:t>
            </w:r>
          </w:p>
        </w:tc>
      </w:tr>
      <w:tr w:rsidR="00A34070" w14:paraId="496DF06D" w14:textId="77777777" w:rsidTr="00A0179D">
        <w:trPr>
          <w:trHeight w:val="510"/>
        </w:trPr>
        <w:tc>
          <w:tcPr>
            <w:tcW w:w="8897" w:type="dxa"/>
          </w:tcPr>
          <w:p w14:paraId="6E51C863" w14:textId="77777777" w:rsidR="00A34070" w:rsidRPr="00503217" w:rsidRDefault="00503217" w:rsidP="00B03120">
            <w:pPr>
              <w:pStyle w:val="BodyText"/>
              <w:rPr>
                <w:sz w:val="26"/>
                <w:szCs w:val="26"/>
              </w:rPr>
            </w:pPr>
            <w:r w:rsidRPr="00503217">
              <w:rPr>
                <w:sz w:val="26"/>
                <w:szCs w:val="26"/>
              </w:rPr>
              <w:t xml:space="preserve">     Distributing the Claim and Petitioning  Support</w:t>
            </w:r>
          </w:p>
        </w:tc>
        <w:tc>
          <w:tcPr>
            <w:tcW w:w="850" w:type="dxa"/>
          </w:tcPr>
          <w:p w14:paraId="5281678A" w14:textId="00528712" w:rsidR="00A34070" w:rsidRPr="00F765C1" w:rsidRDefault="0022049E" w:rsidP="00A0179D">
            <w:pPr>
              <w:pStyle w:val="BodyText"/>
              <w:jc w:val="right"/>
              <w:rPr>
                <w:sz w:val="26"/>
                <w:szCs w:val="26"/>
              </w:rPr>
            </w:pPr>
            <w:r>
              <w:rPr>
                <w:sz w:val="26"/>
                <w:szCs w:val="26"/>
              </w:rPr>
              <w:t>9</w:t>
            </w:r>
          </w:p>
        </w:tc>
      </w:tr>
      <w:tr w:rsidR="00A34070" w14:paraId="2A3DDB92" w14:textId="77777777" w:rsidTr="00A0179D">
        <w:trPr>
          <w:trHeight w:val="510"/>
        </w:trPr>
        <w:tc>
          <w:tcPr>
            <w:tcW w:w="8897" w:type="dxa"/>
          </w:tcPr>
          <w:p w14:paraId="19AD5087" w14:textId="77777777" w:rsidR="00A34070" w:rsidRPr="00503217" w:rsidRDefault="00503217" w:rsidP="00B03120">
            <w:pPr>
              <w:pStyle w:val="BodyText"/>
              <w:rPr>
                <w:sz w:val="26"/>
                <w:szCs w:val="26"/>
              </w:rPr>
            </w:pPr>
            <w:r w:rsidRPr="00503217">
              <w:rPr>
                <w:sz w:val="26"/>
                <w:szCs w:val="26"/>
              </w:rPr>
              <w:t xml:space="preserve">     Regular Newsletters – Pay Bulletins</w:t>
            </w:r>
          </w:p>
        </w:tc>
        <w:tc>
          <w:tcPr>
            <w:tcW w:w="850" w:type="dxa"/>
          </w:tcPr>
          <w:p w14:paraId="28F71719" w14:textId="1D6658FA" w:rsidR="00A34070" w:rsidRPr="00F765C1" w:rsidRDefault="0022049E" w:rsidP="00A0179D">
            <w:pPr>
              <w:pStyle w:val="BodyText"/>
              <w:jc w:val="right"/>
              <w:rPr>
                <w:sz w:val="26"/>
                <w:szCs w:val="26"/>
              </w:rPr>
            </w:pPr>
            <w:r>
              <w:rPr>
                <w:sz w:val="26"/>
                <w:szCs w:val="26"/>
              </w:rPr>
              <w:t>9</w:t>
            </w:r>
          </w:p>
        </w:tc>
      </w:tr>
      <w:tr w:rsidR="00A34070" w14:paraId="7B958D4F" w14:textId="77777777" w:rsidTr="00A0179D">
        <w:trPr>
          <w:trHeight w:val="510"/>
        </w:trPr>
        <w:tc>
          <w:tcPr>
            <w:tcW w:w="8897" w:type="dxa"/>
          </w:tcPr>
          <w:p w14:paraId="221D4070" w14:textId="77777777" w:rsidR="00A34070" w:rsidRPr="00503217" w:rsidRDefault="00503217" w:rsidP="00B03120">
            <w:pPr>
              <w:pStyle w:val="BodyText"/>
              <w:rPr>
                <w:sz w:val="26"/>
                <w:szCs w:val="26"/>
              </w:rPr>
            </w:pPr>
            <w:r w:rsidRPr="00503217">
              <w:rPr>
                <w:sz w:val="26"/>
                <w:szCs w:val="26"/>
              </w:rPr>
              <w:t xml:space="preserve">     Targeting Recruitment</w:t>
            </w:r>
          </w:p>
        </w:tc>
        <w:tc>
          <w:tcPr>
            <w:tcW w:w="850" w:type="dxa"/>
          </w:tcPr>
          <w:p w14:paraId="573DDEB4" w14:textId="3E9AE458" w:rsidR="00A34070" w:rsidRPr="00F765C1" w:rsidRDefault="00AF11BA" w:rsidP="00A0179D">
            <w:pPr>
              <w:pStyle w:val="BodyText"/>
              <w:jc w:val="right"/>
              <w:rPr>
                <w:sz w:val="26"/>
                <w:szCs w:val="26"/>
              </w:rPr>
            </w:pPr>
            <w:r>
              <w:rPr>
                <w:sz w:val="26"/>
                <w:szCs w:val="26"/>
              </w:rPr>
              <w:t>1</w:t>
            </w:r>
            <w:r w:rsidR="0022049E">
              <w:rPr>
                <w:sz w:val="26"/>
                <w:szCs w:val="26"/>
              </w:rPr>
              <w:t>0</w:t>
            </w:r>
          </w:p>
        </w:tc>
      </w:tr>
      <w:tr w:rsidR="00A34070" w14:paraId="2A5967D6" w14:textId="77777777" w:rsidTr="00A0179D">
        <w:trPr>
          <w:trHeight w:val="510"/>
        </w:trPr>
        <w:tc>
          <w:tcPr>
            <w:tcW w:w="8897" w:type="dxa"/>
          </w:tcPr>
          <w:p w14:paraId="335AFB72" w14:textId="77777777" w:rsidR="00A34070" w:rsidRPr="00503217" w:rsidRDefault="00503217" w:rsidP="00503217">
            <w:pPr>
              <w:pStyle w:val="BodyText"/>
              <w:rPr>
                <w:sz w:val="26"/>
                <w:szCs w:val="26"/>
              </w:rPr>
            </w:pPr>
            <w:r w:rsidRPr="00503217">
              <w:rPr>
                <w:sz w:val="26"/>
                <w:szCs w:val="26"/>
              </w:rPr>
              <w:t xml:space="preserve">     Badge/Sticker Days</w:t>
            </w:r>
          </w:p>
        </w:tc>
        <w:tc>
          <w:tcPr>
            <w:tcW w:w="850" w:type="dxa"/>
          </w:tcPr>
          <w:p w14:paraId="446D260C" w14:textId="70CB0A24" w:rsidR="00A34070" w:rsidRPr="00F765C1" w:rsidRDefault="00AF11BA" w:rsidP="00A0179D">
            <w:pPr>
              <w:pStyle w:val="BodyText"/>
              <w:jc w:val="right"/>
              <w:rPr>
                <w:sz w:val="26"/>
                <w:szCs w:val="26"/>
              </w:rPr>
            </w:pPr>
            <w:r>
              <w:rPr>
                <w:sz w:val="26"/>
                <w:szCs w:val="26"/>
              </w:rPr>
              <w:t>1</w:t>
            </w:r>
            <w:r w:rsidR="0022049E">
              <w:rPr>
                <w:sz w:val="26"/>
                <w:szCs w:val="26"/>
              </w:rPr>
              <w:t>0</w:t>
            </w:r>
          </w:p>
        </w:tc>
      </w:tr>
      <w:tr w:rsidR="00A34070" w14:paraId="168DA725" w14:textId="77777777" w:rsidTr="00A0179D">
        <w:trPr>
          <w:trHeight w:val="510"/>
        </w:trPr>
        <w:tc>
          <w:tcPr>
            <w:tcW w:w="8897" w:type="dxa"/>
          </w:tcPr>
          <w:p w14:paraId="42F14F8A" w14:textId="77777777" w:rsidR="00A34070" w:rsidRPr="00503217" w:rsidRDefault="00503217" w:rsidP="00B03120">
            <w:pPr>
              <w:pStyle w:val="BodyText"/>
              <w:rPr>
                <w:sz w:val="26"/>
                <w:szCs w:val="26"/>
              </w:rPr>
            </w:pPr>
            <w:r w:rsidRPr="00503217">
              <w:rPr>
                <w:sz w:val="26"/>
                <w:szCs w:val="26"/>
              </w:rPr>
              <w:t xml:space="preserve">     Using Digitial</w:t>
            </w:r>
          </w:p>
        </w:tc>
        <w:tc>
          <w:tcPr>
            <w:tcW w:w="850" w:type="dxa"/>
          </w:tcPr>
          <w:p w14:paraId="3E852FF5" w14:textId="173AEAC9" w:rsidR="00A34070" w:rsidRPr="00F765C1" w:rsidRDefault="00AF11BA" w:rsidP="00A0179D">
            <w:pPr>
              <w:pStyle w:val="BodyText"/>
              <w:jc w:val="right"/>
              <w:rPr>
                <w:sz w:val="26"/>
                <w:szCs w:val="26"/>
              </w:rPr>
            </w:pPr>
            <w:r>
              <w:rPr>
                <w:sz w:val="26"/>
                <w:szCs w:val="26"/>
              </w:rPr>
              <w:t>1</w:t>
            </w:r>
            <w:r w:rsidR="0022049E">
              <w:rPr>
                <w:sz w:val="26"/>
                <w:szCs w:val="26"/>
              </w:rPr>
              <w:t>0</w:t>
            </w:r>
          </w:p>
        </w:tc>
      </w:tr>
      <w:tr w:rsidR="00A34070" w14:paraId="2B17F7BE" w14:textId="77777777" w:rsidTr="00A0179D">
        <w:trPr>
          <w:trHeight w:val="510"/>
        </w:trPr>
        <w:tc>
          <w:tcPr>
            <w:tcW w:w="8897" w:type="dxa"/>
          </w:tcPr>
          <w:p w14:paraId="5351E173" w14:textId="77777777" w:rsidR="00A34070" w:rsidRPr="00503217" w:rsidRDefault="00503217" w:rsidP="00B03120">
            <w:pPr>
              <w:pStyle w:val="BodyText"/>
              <w:rPr>
                <w:sz w:val="26"/>
                <w:szCs w:val="26"/>
              </w:rPr>
            </w:pPr>
            <w:r w:rsidRPr="00503217">
              <w:rPr>
                <w:sz w:val="26"/>
                <w:szCs w:val="26"/>
              </w:rPr>
              <w:t xml:space="preserve">     Using the Media</w:t>
            </w:r>
          </w:p>
        </w:tc>
        <w:tc>
          <w:tcPr>
            <w:tcW w:w="850" w:type="dxa"/>
          </w:tcPr>
          <w:p w14:paraId="0742DCA9" w14:textId="291FA3D1" w:rsidR="00A34070" w:rsidRPr="00F765C1" w:rsidRDefault="00AF11BA" w:rsidP="00A0179D">
            <w:pPr>
              <w:pStyle w:val="BodyText"/>
              <w:jc w:val="right"/>
              <w:rPr>
                <w:sz w:val="26"/>
                <w:szCs w:val="26"/>
              </w:rPr>
            </w:pPr>
            <w:r>
              <w:rPr>
                <w:sz w:val="26"/>
                <w:szCs w:val="26"/>
              </w:rPr>
              <w:t>1</w:t>
            </w:r>
            <w:r w:rsidR="0022049E">
              <w:rPr>
                <w:sz w:val="26"/>
                <w:szCs w:val="26"/>
              </w:rPr>
              <w:t>1</w:t>
            </w:r>
          </w:p>
        </w:tc>
      </w:tr>
      <w:tr w:rsidR="00A34070" w:rsidRPr="00A34070" w14:paraId="5B908F22" w14:textId="77777777" w:rsidTr="00503217">
        <w:trPr>
          <w:trHeight w:val="510"/>
        </w:trPr>
        <w:tc>
          <w:tcPr>
            <w:tcW w:w="8897" w:type="dxa"/>
          </w:tcPr>
          <w:p w14:paraId="5187FE47" w14:textId="77777777" w:rsidR="00A34070" w:rsidRPr="00503217" w:rsidRDefault="00503217" w:rsidP="00B03120">
            <w:pPr>
              <w:pStyle w:val="BodyText"/>
              <w:rPr>
                <w:sz w:val="26"/>
                <w:szCs w:val="26"/>
              </w:rPr>
            </w:pPr>
            <w:r w:rsidRPr="00503217">
              <w:rPr>
                <w:sz w:val="26"/>
                <w:szCs w:val="26"/>
              </w:rPr>
              <w:t>Next Steps</w:t>
            </w:r>
          </w:p>
        </w:tc>
        <w:tc>
          <w:tcPr>
            <w:tcW w:w="850" w:type="dxa"/>
          </w:tcPr>
          <w:p w14:paraId="6932C3DB" w14:textId="474D92D6" w:rsidR="00A34070" w:rsidRPr="00F765C1" w:rsidRDefault="00AF11BA" w:rsidP="00A0179D">
            <w:pPr>
              <w:pStyle w:val="BodyText"/>
              <w:jc w:val="right"/>
              <w:rPr>
                <w:sz w:val="26"/>
                <w:szCs w:val="26"/>
              </w:rPr>
            </w:pPr>
            <w:r>
              <w:rPr>
                <w:sz w:val="26"/>
                <w:szCs w:val="26"/>
              </w:rPr>
              <w:t>1</w:t>
            </w:r>
            <w:r w:rsidR="0022049E">
              <w:rPr>
                <w:sz w:val="26"/>
                <w:szCs w:val="26"/>
              </w:rPr>
              <w:t>1</w:t>
            </w:r>
          </w:p>
        </w:tc>
      </w:tr>
      <w:tr w:rsidR="00A34070" w14:paraId="789EBA0F" w14:textId="77777777" w:rsidTr="00503217">
        <w:trPr>
          <w:trHeight w:val="510"/>
        </w:trPr>
        <w:tc>
          <w:tcPr>
            <w:tcW w:w="8897" w:type="dxa"/>
          </w:tcPr>
          <w:p w14:paraId="53CFFEBE" w14:textId="77777777" w:rsidR="00A34070" w:rsidRPr="00503217" w:rsidRDefault="00503217" w:rsidP="00503217">
            <w:pPr>
              <w:pStyle w:val="BodyText"/>
              <w:rPr>
                <w:sz w:val="26"/>
                <w:szCs w:val="26"/>
              </w:rPr>
            </w:pPr>
            <w:r w:rsidRPr="00503217">
              <w:rPr>
                <w:sz w:val="26"/>
                <w:szCs w:val="26"/>
              </w:rPr>
              <w:t>Recruit, Recruit, Recruit</w:t>
            </w:r>
          </w:p>
        </w:tc>
        <w:tc>
          <w:tcPr>
            <w:tcW w:w="850" w:type="dxa"/>
          </w:tcPr>
          <w:p w14:paraId="6D6C8E5F" w14:textId="55137AC6" w:rsidR="00A34070" w:rsidRPr="00F765C1" w:rsidRDefault="00AF11BA" w:rsidP="00A0179D">
            <w:pPr>
              <w:pStyle w:val="BodyText"/>
              <w:jc w:val="right"/>
              <w:rPr>
                <w:sz w:val="26"/>
                <w:szCs w:val="26"/>
              </w:rPr>
            </w:pPr>
            <w:r>
              <w:rPr>
                <w:sz w:val="26"/>
                <w:szCs w:val="26"/>
              </w:rPr>
              <w:t>1</w:t>
            </w:r>
            <w:r w:rsidR="0022049E">
              <w:rPr>
                <w:sz w:val="26"/>
                <w:szCs w:val="26"/>
              </w:rPr>
              <w:t>2</w:t>
            </w:r>
          </w:p>
        </w:tc>
      </w:tr>
      <w:tr w:rsidR="00503217" w14:paraId="2637F231" w14:textId="77777777" w:rsidTr="00503217">
        <w:trPr>
          <w:trHeight w:val="510"/>
        </w:trPr>
        <w:tc>
          <w:tcPr>
            <w:tcW w:w="8897" w:type="dxa"/>
          </w:tcPr>
          <w:p w14:paraId="7C54D2D9" w14:textId="77777777" w:rsidR="00503217" w:rsidRPr="00503217" w:rsidRDefault="00503217" w:rsidP="00503217">
            <w:pPr>
              <w:pStyle w:val="BodyText"/>
              <w:rPr>
                <w:sz w:val="26"/>
                <w:szCs w:val="26"/>
              </w:rPr>
            </w:pPr>
            <w:r w:rsidRPr="00503217">
              <w:rPr>
                <w:sz w:val="26"/>
                <w:szCs w:val="26"/>
              </w:rPr>
              <w:t>Useful Links</w:t>
            </w:r>
          </w:p>
        </w:tc>
        <w:tc>
          <w:tcPr>
            <w:tcW w:w="850" w:type="dxa"/>
          </w:tcPr>
          <w:p w14:paraId="5D29C358" w14:textId="7CB4925D" w:rsidR="00503217" w:rsidRPr="00F765C1" w:rsidRDefault="00AF11BA" w:rsidP="00A0179D">
            <w:pPr>
              <w:pStyle w:val="BodyText"/>
              <w:jc w:val="right"/>
              <w:rPr>
                <w:sz w:val="26"/>
                <w:szCs w:val="26"/>
              </w:rPr>
            </w:pPr>
            <w:r>
              <w:rPr>
                <w:sz w:val="26"/>
                <w:szCs w:val="26"/>
              </w:rPr>
              <w:t>1</w:t>
            </w:r>
            <w:r w:rsidR="0022049E">
              <w:rPr>
                <w:sz w:val="26"/>
                <w:szCs w:val="26"/>
              </w:rPr>
              <w:t>3</w:t>
            </w:r>
          </w:p>
        </w:tc>
      </w:tr>
      <w:tr w:rsidR="00503217" w14:paraId="38AC06B0" w14:textId="77777777" w:rsidTr="00503217">
        <w:trPr>
          <w:trHeight w:val="510"/>
        </w:trPr>
        <w:tc>
          <w:tcPr>
            <w:tcW w:w="8897" w:type="dxa"/>
          </w:tcPr>
          <w:p w14:paraId="4B5318DE" w14:textId="77777777" w:rsidR="00503217" w:rsidRPr="00503217" w:rsidRDefault="00503217" w:rsidP="00503217">
            <w:pPr>
              <w:pStyle w:val="BodyText"/>
              <w:rPr>
                <w:sz w:val="26"/>
                <w:szCs w:val="26"/>
              </w:rPr>
            </w:pPr>
            <w:r w:rsidRPr="00503217">
              <w:rPr>
                <w:sz w:val="26"/>
                <w:szCs w:val="26"/>
              </w:rPr>
              <w:t>Pictures</w:t>
            </w:r>
          </w:p>
        </w:tc>
        <w:tc>
          <w:tcPr>
            <w:tcW w:w="850" w:type="dxa"/>
          </w:tcPr>
          <w:p w14:paraId="4DEDD909" w14:textId="1B930A3F" w:rsidR="00503217" w:rsidRPr="00F765C1" w:rsidRDefault="00AF11BA" w:rsidP="00A0179D">
            <w:pPr>
              <w:pStyle w:val="BodyText"/>
              <w:jc w:val="right"/>
              <w:rPr>
                <w:sz w:val="26"/>
                <w:szCs w:val="26"/>
              </w:rPr>
            </w:pPr>
            <w:r>
              <w:rPr>
                <w:sz w:val="26"/>
                <w:szCs w:val="26"/>
              </w:rPr>
              <w:t>1</w:t>
            </w:r>
            <w:r w:rsidR="0022049E">
              <w:rPr>
                <w:sz w:val="26"/>
                <w:szCs w:val="26"/>
              </w:rPr>
              <w:t>3</w:t>
            </w:r>
          </w:p>
        </w:tc>
      </w:tr>
    </w:tbl>
    <w:p w14:paraId="3A894E4D" w14:textId="77777777" w:rsidR="008A14A1" w:rsidRDefault="008A14A1">
      <w:pPr>
        <w:pStyle w:val="BodyText"/>
      </w:pPr>
    </w:p>
    <w:p w14:paraId="408DBAF0" w14:textId="77777777" w:rsidR="008A14A1" w:rsidRDefault="008A14A1">
      <w:pPr>
        <w:pStyle w:val="BodyText"/>
      </w:pPr>
    </w:p>
    <w:p w14:paraId="1849504C" w14:textId="77777777" w:rsidR="00503217" w:rsidRDefault="00503217">
      <w:pPr>
        <w:rPr>
          <w:sz w:val="20"/>
          <w:szCs w:val="20"/>
        </w:rPr>
      </w:pPr>
      <w:r>
        <w:rPr>
          <w:sz w:val="20"/>
          <w:szCs w:val="20"/>
        </w:rPr>
        <w:br w:type="page"/>
      </w:r>
    </w:p>
    <w:p w14:paraId="4F9A358C" w14:textId="77777777" w:rsidR="00503217" w:rsidRPr="00503217" w:rsidRDefault="00503217" w:rsidP="00503217">
      <w:pPr>
        <w:spacing w:before="42"/>
        <w:rPr>
          <w:b/>
          <w:color w:val="CA002E"/>
          <w:w w:val="115"/>
          <w:sz w:val="48"/>
          <w:szCs w:val="48"/>
        </w:rPr>
      </w:pPr>
      <w:r w:rsidRPr="00503217">
        <w:rPr>
          <w:b/>
          <w:color w:val="CA002E"/>
          <w:w w:val="115"/>
          <w:sz w:val="48"/>
          <w:szCs w:val="48"/>
        </w:rPr>
        <w:lastRenderedPageBreak/>
        <w:t>Work Voice Pay</w:t>
      </w:r>
    </w:p>
    <w:p w14:paraId="6A050FB4" w14:textId="77777777" w:rsidR="00503217" w:rsidRDefault="00503217" w:rsidP="00503217">
      <w:pPr>
        <w:spacing w:before="42"/>
        <w:rPr>
          <w:color w:val="231F20"/>
          <w:w w:val="115"/>
          <w:sz w:val="20"/>
          <w:szCs w:val="20"/>
        </w:rPr>
      </w:pPr>
    </w:p>
    <w:p w14:paraId="5F38500B" w14:textId="77777777" w:rsidR="00503217" w:rsidRPr="00503217" w:rsidRDefault="00503217" w:rsidP="00503217">
      <w:pPr>
        <w:pStyle w:val="BodyText"/>
        <w:rPr>
          <w:sz w:val="26"/>
          <w:szCs w:val="26"/>
        </w:rPr>
      </w:pPr>
      <w:r w:rsidRPr="00503217">
        <w:rPr>
          <w:sz w:val="26"/>
          <w:szCs w:val="26"/>
        </w:rPr>
        <w:t>Work, Voice, Pay is the cornerstone of our Union’s industrial strategy. At Unite we know that it is only by delivering at the workplace that we remain relevant to working people. It is our success or failure at the bargaining table that we are ultimately judged on.</w:t>
      </w:r>
    </w:p>
    <w:p w14:paraId="0E63A62B" w14:textId="77777777" w:rsidR="00503217" w:rsidRPr="00503217" w:rsidRDefault="00503217" w:rsidP="00503217">
      <w:pPr>
        <w:pStyle w:val="BodyText"/>
        <w:rPr>
          <w:sz w:val="26"/>
          <w:szCs w:val="26"/>
        </w:rPr>
      </w:pPr>
    </w:p>
    <w:p w14:paraId="1FEA6FE1" w14:textId="77777777" w:rsidR="00503217" w:rsidRPr="00503217" w:rsidRDefault="00503217" w:rsidP="00503217">
      <w:pPr>
        <w:pStyle w:val="BodyText"/>
        <w:rPr>
          <w:sz w:val="26"/>
          <w:szCs w:val="26"/>
        </w:rPr>
      </w:pPr>
      <w:r w:rsidRPr="00503217">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14:paraId="7FD2BD50" w14:textId="77777777" w:rsidR="00503217" w:rsidRPr="00503217" w:rsidRDefault="00503217" w:rsidP="00503217">
      <w:pPr>
        <w:pStyle w:val="BodyText"/>
        <w:rPr>
          <w:sz w:val="26"/>
          <w:szCs w:val="26"/>
        </w:rPr>
      </w:pPr>
    </w:p>
    <w:p w14:paraId="52B59734" w14:textId="77777777" w:rsidR="00503217" w:rsidRPr="00503217" w:rsidRDefault="00503217" w:rsidP="009D5F19">
      <w:pPr>
        <w:pStyle w:val="BodyText"/>
        <w:numPr>
          <w:ilvl w:val="0"/>
          <w:numId w:val="2"/>
        </w:numPr>
        <w:spacing w:after="120"/>
        <w:ind w:left="567" w:hanging="567"/>
        <w:rPr>
          <w:sz w:val="26"/>
          <w:szCs w:val="26"/>
        </w:rPr>
      </w:pPr>
      <w:r w:rsidRPr="00503217">
        <w:rPr>
          <w:sz w:val="26"/>
          <w:szCs w:val="26"/>
        </w:rPr>
        <w:t>Securing good jobs and decent work</w:t>
      </w:r>
    </w:p>
    <w:p w14:paraId="1B768A86" w14:textId="77777777" w:rsidR="00503217" w:rsidRPr="00503217" w:rsidRDefault="00503217" w:rsidP="009D5F19">
      <w:pPr>
        <w:pStyle w:val="BodyText"/>
        <w:numPr>
          <w:ilvl w:val="0"/>
          <w:numId w:val="2"/>
        </w:numPr>
        <w:spacing w:after="120"/>
        <w:ind w:left="567" w:hanging="567"/>
        <w:rPr>
          <w:sz w:val="26"/>
          <w:szCs w:val="26"/>
        </w:rPr>
      </w:pPr>
      <w:r w:rsidRPr="00503217">
        <w:rPr>
          <w:sz w:val="26"/>
          <w:szCs w:val="26"/>
        </w:rPr>
        <w:t>Making sure workers have a strong and effective voice</w:t>
      </w:r>
    </w:p>
    <w:p w14:paraId="2DACE7FC" w14:textId="77777777" w:rsidR="00503217" w:rsidRPr="00503217" w:rsidRDefault="00503217" w:rsidP="009D5F19">
      <w:pPr>
        <w:pStyle w:val="BodyText"/>
        <w:numPr>
          <w:ilvl w:val="0"/>
          <w:numId w:val="2"/>
        </w:numPr>
        <w:spacing w:after="120"/>
        <w:ind w:left="567" w:hanging="567"/>
        <w:rPr>
          <w:sz w:val="26"/>
          <w:szCs w:val="26"/>
        </w:rPr>
      </w:pPr>
      <w:r w:rsidRPr="00503217">
        <w:rPr>
          <w:sz w:val="26"/>
          <w:szCs w:val="26"/>
        </w:rPr>
        <w:t>Getting decent pay and conditions</w:t>
      </w:r>
    </w:p>
    <w:p w14:paraId="5D4C75F4" w14:textId="77777777" w:rsidR="00503217" w:rsidRPr="00503217" w:rsidRDefault="00503217" w:rsidP="00503217">
      <w:pPr>
        <w:pStyle w:val="BodyText"/>
        <w:rPr>
          <w:sz w:val="26"/>
          <w:szCs w:val="26"/>
        </w:rPr>
      </w:pPr>
    </w:p>
    <w:p w14:paraId="5955EF73" w14:textId="77777777" w:rsidR="00503217" w:rsidRPr="00503217" w:rsidRDefault="00503217" w:rsidP="00503217">
      <w:pPr>
        <w:pStyle w:val="BodyText"/>
        <w:rPr>
          <w:sz w:val="26"/>
          <w:szCs w:val="26"/>
        </w:rPr>
      </w:pPr>
      <w:r w:rsidRPr="00503217">
        <w:rPr>
          <w:sz w:val="26"/>
          <w:szCs w:val="26"/>
        </w:rPr>
        <w:t>As part of this programme Unite is producing a range of Work, Voice, Pay templates and guides to assist you, our shop stewards and representatives, in your critical work on behalf of our members. I hope that this latest guide to campaigning on pay will help you grow the union and win for workers.</w:t>
      </w:r>
    </w:p>
    <w:p w14:paraId="50CFF880" w14:textId="77777777" w:rsidR="00A35D83" w:rsidRDefault="00A35D83" w:rsidP="00503217">
      <w:pPr>
        <w:spacing w:before="5"/>
        <w:rPr>
          <w:sz w:val="21"/>
          <w:szCs w:val="20"/>
        </w:rPr>
      </w:pPr>
    </w:p>
    <w:p w14:paraId="557D2BA7" w14:textId="77777777" w:rsidR="00503217" w:rsidRPr="00503217" w:rsidRDefault="00A35D83" w:rsidP="00503217">
      <w:pPr>
        <w:spacing w:before="5"/>
        <w:rPr>
          <w:sz w:val="21"/>
          <w:szCs w:val="20"/>
        </w:rPr>
      </w:pPr>
      <w:r w:rsidRPr="00DE4DF5">
        <w:rPr>
          <w:noProof/>
          <w:lang w:val="en-GB" w:eastAsia="en-GB"/>
        </w:rPr>
        <w:drawing>
          <wp:inline distT="0" distB="0" distL="0" distR="0" wp14:anchorId="1E8F1CEF" wp14:editId="7355C534">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p w14:paraId="3E0087C0" w14:textId="77777777" w:rsidR="00503217" w:rsidRPr="00503217" w:rsidRDefault="00503217" w:rsidP="00503217">
      <w:pPr>
        <w:spacing w:before="2"/>
        <w:rPr>
          <w:sz w:val="15"/>
          <w:szCs w:val="20"/>
        </w:rPr>
      </w:pPr>
    </w:p>
    <w:p w14:paraId="3564A1AC" w14:textId="77777777" w:rsidR="00503217" w:rsidRDefault="00A35D83" w:rsidP="00503217">
      <w:pPr>
        <w:rPr>
          <w:b/>
          <w:sz w:val="26"/>
          <w:szCs w:val="26"/>
        </w:rPr>
      </w:pPr>
      <w:r>
        <w:rPr>
          <w:b/>
          <w:sz w:val="26"/>
          <w:szCs w:val="26"/>
        </w:rPr>
        <w:t>Sharon Graham</w:t>
      </w:r>
    </w:p>
    <w:p w14:paraId="709B23EA" w14:textId="77777777" w:rsidR="00A35D83" w:rsidRPr="00CB1D7A" w:rsidRDefault="00A35D83" w:rsidP="00503217">
      <w:pPr>
        <w:rPr>
          <w:b/>
          <w:sz w:val="26"/>
          <w:szCs w:val="26"/>
        </w:rPr>
      </w:pPr>
      <w:r>
        <w:rPr>
          <w:rFonts w:asciiTheme="minorHAnsi" w:hAnsiTheme="minorHAnsi"/>
          <w:b/>
          <w:color w:val="231F20"/>
          <w:sz w:val="26"/>
          <w:szCs w:val="26"/>
        </w:rPr>
        <w:t>General Secretary</w:t>
      </w:r>
    </w:p>
    <w:p w14:paraId="0ABDBF72" w14:textId="77777777" w:rsidR="00503217" w:rsidRPr="00503217" w:rsidRDefault="00503217" w:rsidP="00503217">
      <w:pPr>
        <w:rPr>
          <w:sz w:val="20"/>
        </w:rPr>
        <w:sectPr w:rsidR="00503217" w:rsidRPr="00503217" w:rsidSect="000E1230">
          <w:footerReference w:type="even" r:id="rId13"/>
          <w:footerReference w:type="default" r:id="rId14"/>
          <w:type w:val="nextColumn"/>
          <w:pgSz w:w="11907" w:h="16840" w:code="9"/>
          <w:pgMar w:top="1134" w:right="1134" w:bottom="1134" w:left="1134" w:header="0" w:footer="821" w:gutter="0"/>
          <w:pgNumType w:start="2"/>
          <w:cols w:space="720"/>
        </w:sectPr>
      </w:pPr>
    </w:p>
    <w:p w14:paraId="2C664092" w14:textId="77777777" w:rsidR="00503217" w:rsidRPr="00AF11BA" w:rsidRDefault="00AF11BA" w:rsidP="00C6240C">
      <w:pPr>
        <w:pStyle w:val="BodyText"/>
        <w:rPr>
          <w:b/>
          <w:color w:val="C00000"/>
          <w:sz w:val="48"/>
          <w:szCs w:val="48"/>
        </w:rPr>
      </w:pPr>
      <w:r w:rsidRPr="00AF11BA">
        <w:rPr>
          <w:b/>
          <w:noProof/>
          <w:color w:val="C00000"/>
          <w:sz w:val="48"/>
          <w:szCs w:val="48"/>
          <w:lang w:val="en-GB" w:eastAsia="en-GB"/>
        </w:rPr>
        <w:lastRenderedPageBreak/>
        <mc:AlternateContent>
          <mc:Choice Requires="wpg">
            <w:drawing>
              <wp:anchor distT="0" distB="0" distL="114300" distR="114300" simplePos="0" relativeHeight="251658240" behindDoc="1" locked="0" layoutInCell="1" allowOverlap="1" wp14:anchorId="3C7B4790" wp14:editId="607539E6">
                <wp:simplePos x="0" y="0"/>
                <wp:positionH relativeFrom="page">
                  <wp:posOffset>5318125</wp:posOffset>
                </wp:positionH>
                <wp:positionV relativeFrom="paragraph">
                  <wp:posOffset>1905</wp:posOffset>
                </wp:positionV>
                <wp:extent cx="1905" cy="12700"/>
                <wp:effectExtent l="0" t="0" r="17145" b="25400"/>
                <wp:wrapNone/>
                <wp:docPr id="14521" name="Group 14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12700"/>
                          <a:chOff x="8372" y="291"/>
                          <a:chExt cx="3" cy="20"/>
                        </a:xfrm>
                      </wpg:grpSpPr>
                      <wps:wsp>
                        <wps:cNvPr id="14522" name="Line 449"/>
                        <wps:cNvCnPr/>
                        <wps:spPr bwMode="auto">
                          <a:xfrm>
                            <a:off x="8372" y="291"/>
                            <a:ext cx="0" cy="20"/>
                          </a:xfrm>
                          <a:prstGeom prst="line">
                            <a:avLst/>
                          </a:prstGeom>
                          <a:noFill/>
                          <a:ln w="2902">
                            <a:solidFill>
                              <a:srgbClr val="231F20"/>
                            </a:solidFill>
                            <a:round/>
                            <a:headEnd/>
                            <a:tailEnd/>
                          </a:ln>
                          <a:extLst>
                            <a:ext uri="{909E8E84-426E-40DD-AFC4-6F175D3DCCD1}">
                              <a14:hiddenFill xmlns:a14="http://schemas.microsoft.com/office/drawing/2010/main">
                                <a:noFill/>
                              </a14:hiddenFill>
                            </a:ext>
                          </a:extLst>
                        </wps:spPr>
                        <wps:bodyPr/>
                      </wps:wsp>
                      <wps:wsp>
                        <wps:cNvPr id="14524" name="Line 451"/>
                        <wps:cNvCnPr/>
                        <wps:spPr bwMode="auto">
                          <a:xfrm>
                            <a:off x="8375" y="30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CE8163" id="Group 14521" o:spid="_x0000_s1026" style="position:absolute;margin-left:418.75pt;margin-top:.15pt;width:.15pt;height:1pt;z-index:-251658240;mso-position-horizontal-relative:page" coordorigin="8372,291" coordsize="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">
                <v:line id="Line 449" o:spid="_x0000_s1027" style="position:absolute;visibility:visible;mso-wrap-style:square" from="8372,291" to="83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hcMAAADeAAAADwAAAGRycy9kb3ducmV2LnhtbERP24rCMBB9X/Afwgi+ralFF6lGUUFW&#10;KMh6+YCxGdtqMylN1ta/NwsLvs3hXGe+7EwlHtS40rKC0TACQZxZXXKu4Hzafk5BOI+ssbJMCp7k&#10;YLnofcwx0bblAz2OPhchhF2CCgrv60RKlxVk0A1tTRy4q20M+gCbXOoG2xBuKhlH0Zc0WHJoKLCm&#10;TUHZ/fhrFOzSenpueUyX7+v6J52M1vtbelBq0O9WMxCeOv8W/7t3OswfT+IY/t4JN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V4XDAAAA3gAAAA8AAAAAAAAAAAAA&#10;AAAAoQIAAGRycy9kb3ducmV2LnhtbFBLBQYAAAAABAAEAPkAAACRAwAAAAA=&#10;" strokecolor="#231f20" strokeweight=".08061mm"/>
                <v:line id="Line 451" o:spid="_x0000_s1028" style="position:absolute;visibility:visible;mso-wrap-style:square" from="8375,301" to="837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7XOcgAAADeAAAADwAAAGRycy9kb3ducmV2LnhtbESPQWvCQBCF7wX/wzJCL6VujKlI6irS&#10;Yq3HpiIeh+w0CWZn093VpP/eLRR6m+G9ed+b5XowrbiS841lBdNJAoK4tLrhSsHhc/u4AOEDssbW&#10;Min4IQ/r1ehuibm2PX/QtQiViCHsc1RQh9DlUvqyJoN+YjviqH1ZZzDE1VVSO+xjuGllmiRzabDh&#10;SKixo5eaynNxMRHivpOH1/lu35/SzBbnt9nRtjOl7sfD5hlEoCH8m/+u33Wsnz2lGfy+E2e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7XOcgAAADeAAAADwAAAAAA&#10;AAAAAAAAAAChAgAAZHJzL2Rvd25yZXYueG1sUEsFBgAAAAAEAAQA+QAAAJYDAAAAAA==&#10;" strokecolor="#231f20" strokeweight="1pt"/>
                <w10:wrap anchorx="page"/>
              </v:group>
            </w:pict>
          </mc:Fallback>
        </mc:AlternateContent>
      </w:r>
      <w:bookmarkStart w:id="0" w:name="_TOC_250016"/>
      <w:bookmarkEnd w:id="0"/>
      <w:r w:rsidR="00503217" w:rsidRPr="00AF11BA">
        <w:rPr>
          <w:b/>
          <w:color w:val="C00000"/>
          <w:sz w:val="48"/>
          <w:szCs w:val="48"/>
        </w:rPr>
        <w:t>Why Your Pay Claim Campaign is Important</w:t>
      </w:r>
    </w:p>
    <w:p w14:paraId="69C7F7CE" w14:textId="77777777" w:rsidR="00AF11BA" w:rsidRDefault="00AF11BA" w:rsidP="00AF11BA">
      <w:pPr>
        <w:pStyle w:val="BodyText"/>
        <w:ind w:left="1134" w:right="992"/>
      </w:pPr>
    </w:p>
    <w:p w14:paraId="377A80B7" w14:textId="77777777" w:rsidR="00503217" w:rsidRPr="00AF11BA" w:rsidRDefault="00503217" w:rsidP="00C6240C">
      <w:pPr>
        <w:pStyle w:val="BodyText"/>
        <w:rPr>
          <w:sz w:val="26"/>
          <w:szCs w:val="26"/>
        </w:rPr>
      </w:pPr>
      <w:r w:rsidRPr="00AF11BA">
        <w:rPr>
          <w:sz w:val="26"/>
          <w:szCs w:val="26"/>
        </w:rPr>
        <w:t>The annual pay round provides an ideal opportunity to grow strength in the workplace.</w:t>
      </w:r>
    </w:p>
    <w:p w14:paraId="71A8AF04" w14:textId="77777777" w:rsidR="00503217" w:rsidRPr="00AF11BA" w:rsidRDefault="00503217" w:rsidP="00C6240C">
      <w:pPr>
        <w:pStyle w:val="BodyText"/>
        <w:rPr>
          <w:sz w:val="26"/>
          <w:szCs w:val="26"/>
        </w:rPr>
      </w:pPr>
    </w:p>
    <w:p w14:paraId="6F4F11AE" w14:textId="77777777" w:rsidR="00503217" w:rsidRPr="00AF11BA" w:rsidRDefault="00503217" w:rsidP="00C6240C">
      <w:pPr>
        <w:pStyle w:val="BodyText"/>
        <w:rPr>
          <w:sz w:val="26"/>
          <w:szCs w:val="26"/>
        </w:rPr>
      </w:pPr>
      <w:r w:rsidRPr="00AF11BA">
        <w:rPr>
          <w:sz w:val="26"/>
          <w:szCs w:val="26"/>
        </w:rPr>
        <w:t>The aim should not be simply to achieve a decent pay increase but also to achieve membership growth, to increase Unite’s profile, and involvement of members, develop leadership and improve our facilities.</w:t>
      </w:r>
    </w:p>
    <w:p w14:paraId="47662956" w14:textId="77777777" w:rsidR="00503217" w:rsidRPr="00AF11BA" w:rsidRDefault="00503217" w:rsidP="00C6240C">
      <w:pPr>
        <w:pStyle w:val="BodyText"/>
        <w:rPr>
          <w:sz w:val="26"/>
          <w:szCs w:val="26"/>
        </w:rPr>
      </w:pPr>
    </w:p>
    <w:p w14:paraId="354C9C17" w14:textId="77777777" w:rsidR="00503217" w:rsidRPr="00AF11BA" w:rsidRDefault="00503217" w:rsidP="00C6240C">
      <w:pPr>
        <w:pStyle w:val="BodyText"/>
        <w:rPr>
          <w:sz w:val="26"/>
          <w:szCs w:val="26"/>
        </w:rPr>
      </w:pPr>
      <w:r w:rsidRPr="00AF11BA">
        <w:rPr>
          <w:sz w:val="26"/>
          <w:szCs w:val="26"/>
        </w:rPr>
        <w:t>Work, Voice, Pay intends to ensure that everywhere Unite has recognition there is a proper pay claim campaign. This guide is intended to help run such a campaign.</w:t>
      </w:r>
    </w:p>
    <w:p w14:paraId="570CDBA5" w14:textId="77777777" w:rsidR="00503217" w:rsidRPr="00AF11BA" w:rsidRDefault="00503217" w:rsidP="00AF11BA">
      <w:pPr>
        <w:pStyle w:val="BodyText"/>
        <w:ind w:left="1134" w:right="992"/>
      </w:pPr>
    </w:p>
    <w:p w14:paraId="2353391C" w14:textId="77777777" w:rsidR="00503217" w:rsidRDefault="00503217" w:rsidP="00AF11BA">
      <w:pPr>
        <w:pStyle w:val="BodyText"/>
        <w:ind w:left="1134" w:right="992"/>
      </w:pPr>
    </w:p>
    <w:p w14:paraId="4AC2BDCA" w14:textId="77777777" w:rsidR="00AF11BA" w:rsidRDefault="00AF11BA" w:rsidP="00AF11BA">
      <w:pPr>
        <w:pStyle w:val="BodyText"/>
        <w:ind w:left="1134" w:right="992"/>
      </w:pPr>
    </w:p>
    <w:p w14:paraId="2BF7C753" w14:textId="77777777" w:rsidR="00AF11BA" w:rsidRPr="00AF11BA" w:rsidRDefault="00AF11BA" w:rsidP="00AF11BA">
      <w:pPr>
        <w:pStyle w:val="BodyText"/>
        <w:ind w:left="1134" w:right="992"/>
      </w:pPr>
    </w:p>
    <w:p w14:paraId="5BA685EE" w14:textId="77777777" w:rsidR="00503217" w:rsidRPr="00AF11BA" w:rsidRDefault="00503217" w:rsidP="00C6240C">
      <w:pPr>
        <w:pStyle w:val="BodyText"/>
        <w:rPr>
          <w:b/>
          <w:color w:val="C00000"/>
          <w:sz w:val="48"/>
          <w:szCs w:val="48"/>
        </w:rPr>
      </w:pPr>
      <w:bookmarkStart w:id="1" w:name="_TOC_250015"/>
      <w:bookmarkEnd w:id="1"/>
      <w:r w:rsidRPr="00AF11BA">
        <w:rPr>
          <w:b/>
          <w:color w:val="C00000"/>
          <w:sz w:val="48"/>
          <w:szCs w:val="48"/>
        </w:rPr>
        <w:t>Planning your campaign</w:t>
      </w:r>
    </w:p>
    <w:p w14:paraId="1E6CDFF1" w14:textId="77777777" w:rsidR="00AF11BA" w:rsidRDefault="00AF11BA" w:rsidP="00C6240C">
      <w:pPr>
        <w:pStyle w:val="BodyText"/>
      </w:pPr>
    </w:p>
    <w:p w14:paraId="51D7EA48" w14:textId="77777777" w:rsidR="00503217" w:rsidRPr="00AF11BA" w:rsidRDefault="00503217" w:rsidP="00C6240C">
      <w:pPr>
        <w:pStyle w:val="BodyText"/>
        <w:rPr>
          <w:sz w:val="26"/>
          <w:szCs w:val="26"/>
        </w:rPr>
      </w:pPr>
      <w:r w:rsidRPr="00AF11BA">
        <w:rPr>
          <w:sz w:val="26"/>
          <w:szCs w:val="26"/>
        </w:rPr>
        <w:t>Shared aims and commitment to a common plan are essential to the success of any workplace campaign.</w:t>
      </w:r>
    </w:p>
    <w:p w14:paraId="63439BCE" w14:textId="77777777" w:rsidR="00503217" w:rsidRPr="00AF11BA" w:rsidRDefault="00503217" w:rsidP="00C6240C">
      <w:pPr>
        <w:pStyle w:val="BodyText"/>
        <w:rPr>
          <w:sz w:val="26"/>
          <w:szCs w:val="26"/>
        </w:rPr>
      </w:pPr>
    </w:p>
    <w:p w14:paraId="33BD0AE6" w14:textId="77777777" w:rsidR="00503217" w:rsidRPr="00AF11BA" w:rsidRDefault="00503217" w:rsidP="00C6240C">
      <w:pPr>
        <w:pStyle w:val="BodyText"/>
        <w:spacing w:after="120"/>
        <w:rPr>
          <w:b/>
          <w:sz w:val="26"/>
          <w:szCs w:val="26"/>
        </w:rPr>
      </w:pPr>
      <w:bookmarkStart w:id="2" w:name="_TOC_250014"/>
      <w:bookmarkEnd w:id="2"/>
      <w:r w:rsidRPr="00AF11BA">
        <w:rPr>
          <w:b/>
          <w:sz w:val="26"/>
          <w:szCs w:val="26"/>
        </w:rPr>
        <w:t>Campaign aims</w:t>
      </w:r>
      <w:r w:rsidR="00AF11BA">
        <w:rPr>
          <w:b/>
          <w:sz w:val="26"/>
          <w:szCs w:val="26"/>
        </w:rPr>
        <w:t>:</w:t>
      </w:r>
    </w:p>
    <w:p w14:paraId="7657E3F5"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Improved pay and conditions</w:t>
      </w:r>
    </w:p>
    <w:p w14:paraId="24D11602"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Increased membership – how many new members: from which work areas?</w:t>
      </w:r>
    </w:p>
    <w:p w14:paraId="044602B4"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 xml:space="preserve">Increased involvement – what collective actions can you plan? How many workers can you get involved in each? </w:t>
      </w:r>
      <w:r w:rsidRPr="00AF11BA">
        <w:rPr>
          <w:i/>
          <w:sz w:val="26"/>
          <w:szCs w:val="26"/>
        </w:rPr>
        <w:t>NB It is essential to map participation in these actions to target recruitment and monitor success</w:t>
      </w:r>
    </w:p>
    <w:p w14:paraId="0CE25ACE"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Develop leadership – where do you need new reps and helpers?</w:t>
      </w:r>
    </w:p>
    <w:p w14:paraId="62C25924"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Improved facilities – what do you need in terms of increased release, Shop Stewards/Reps complement, members’ meetings etc?</w:t>
      </w:r>
    </w:p>
    <w:p w14:paraId="54E29EC8" w14:textId="77777777" w:rsidR="00503217" w:rsidRPr="00AF11BA" w:rsidRDefault="00503217" w:rsidP="009D5F19">
      <w:pPr>
        <w:pStyle w:val="BodyText"/>
        <w:numPr>
          <w:ilvl w:val="0"/>
          <w:numId w:val="3"/>
        </w:numPr>
        <w:spacing w:after="120"/>
        <w:ind w:left="567" w:hanging="567"/>
        <w:rPr>
          <w:sz w:val="26"/>
          <w:szCs w:val="26"/>
        </w:rPr>
      </w:pPr>
      <w:r w:rsidRPr="00AF11BA">
        <w:rPr>
          <w:sz w:val="26"/>
          <w:szCs w:val="26"/>
        </w:rPr>
        <w:t>Increased profile – through what media?</w:t>
      </w:r>
    </w:p>
    <w:p w14:paraId="14F23D4B" w14:textId="77777777" w:rsidR="00503217" w:rsidRPr="00503217" w:rsidRDefault="00503217" w:rsidP="00503217">
      <w:pPr>
        <w:sectPr w:rsidR="00503217" w:rsidRPr="00503217" w:rsidSect="00C6240C">
          <w:type w:val="nextColumn"/>
          <w:pgSz w:w="11907" w:h="16840" w:code="9"/>
          <w:pgMar w:top="1134" w:right="1134" w:bottom="1134" w:left="1134" w:header="0" w:footer="683" w:gutter="0"/>
          <w:cols w:space="720"/>
        </w:sectPr>
      </w:pPr>
    </w:p>
    <w:p w14:paraId="2C262989" w14:textId="77777777" w:rsidR="00503217" w:rsidRPr="00503217" w:rsidRDefault="00503217" w:rsidP="00503217">
      <w:pPr>
        <w:rPr>
          <w:sz w:val="20"/>
          <w:szCs w:val="20"/>
        </w:rPr>
      </w:pPr>
    </w:p>
    <w:p w14:paraId="4F142497" w14:textId="77777777" w:rsidR="00503217" w:rsidRPr="00CB1D7A" w:rsidRDefault="00503217" w:rsidP="00C6240C">
      <w:pPr>
        <w:pStyle w:val="BodyText"/>
        <w:ind w:right="1134"/>
        <w:rPr>
          <w:b/>
          <w:sz w:val="26"/>
          <w:szCs w:val="26"/>
        </w:rPr>
      </w:pPr>
      <w:bookmarkStart w:id="3" w:name="_TOC_250013"/>
      <w:bookmarkEnd w:id="3"/>
      <w:r w:rsidRPr="00CB1D7A">
        <w:rPr>
          <w:b/>
          <w:w w:val="110"/>
          <w:sz w:val="26"/>
          <w:szCs w:val="26"/>
        </w:rPr>
        <w:t>Research</w:t>
      </w:r>
    </w:p>
    <w:p w14:paraId="52CC9B0F" w14:textId="77777777" w:rsidR="00CB1D7A" w:rsidRDefault="00CB1D7A" w:rsidP="00C6240C">
      <w:pPr>
        <w:pStyle w:val="BodyText"/>
        <w:ind w:right="1134"/>
        <w:rPr>
          <w:w w:val="115"/>
        </w:rPr>
      </w:pPr>
    </w:p>
    <w:p w14:paraId="0E655F00" w14:textId="77777777" w:rsidR="00CB1D7A" w:rsidRPr="00CB1D7A" w:rsidRDefault="00503217" w:rsidP="00C6240C">
      <w:pPr>
        <w:pStyle w:val="BodyText"/>
        <w:spacing w:after="120"/>
        <w:rPr>
          <w:sz w:val="26"/>
          <w:szCs w:val="26"/>
        </w:rPr>
      </w:pPr>
      <w:r w:rsidRPr="00CB1D7A">
        <w:rPr>
          <w:sz w:val="26"/>
          <w:szCs w:val="26"/>
        </w:rPr>
        <w:t xml:space="preserve">The first step is to research the company. You need to do this to: </w:t>
      </w:r>
    </w:p>
    <w:p w14:paraId="61FA4097" w14:textId="77777777" w:rsidR="00503217" w:rsidRPr="00CB1D7A" w:rsidRDefault="00503217" w:rsidP="009D5F19">
      <w:pPr>
        <w:pStyle w:val="BodyText"/>
        <w:numPr>
          <w:ilvl w:val="0"/>
          <w:numId w:val="4"/>
        </w:numPr>
        <w:spacing w:after="120"/>
        <w:ind w:left="567" w:hanging="567"/>
        <w:rPr>
          <w:sz w:val="26"/>
          <w:szCs w:val="26"/>
        </w:rPr>
      </w:pPr>
      <w:r w:rsidRPr="00CB1D7A">
        <w:rPr>
          <w:sz w:val="26"/>
          <w:szCs w:val="26"/>
        </w:rPr>
        <w:t>Make your case as effectively as you can</w:t>
      </w:r>
    </w:p>
    <w:p w14:paraId="588CC688" w14:textId="77777777" w:rsidR="00503217" w:rsidRPr="00CB1D7A" w:rsidRDefault="00503217" w:rsidP="009D5F19">
      <w:pPr>
        <w:pStyle w:val="BodyText"/>
        <w:numPr>
          <w:ilvl w:val="0"/>
          <w:numId w:val="4"/>
        </w:numPr>
        <w:spacing w:after="120"/>
        <w:ind w:left="567" w:hanging="567"/>
        <w:rPr>
          <w:sz w:val="26"/>
          <w:szCs w:val="26"/>
        </w:rPr>
      </w:pPr>
      <w:r w:rsidRPr="00CB1D7A">
        <w:rPr>
          <w:sz w:val="26"/>
          <w:szCs w:val="26"/>
        </w:rPr>
        <w:t>Understand your strengths and weaknesses and those of the company</w:t>
      </w:r>
    </w:p>
    <w:p w14:paraId="2BA93BE7" w14:textId="77777777" w:rsidR="00503217" w:rsidRPr="00CB1D7A" w:rsidRDefault="00503217" w:rsidP="009D5F19">
      <w:pPr>
        <w:pStyle w:val="BodyText"/>
        <w:numPr>
          <w:ilvl w:val="0"/>
          <w:numId w:val="4"/>
        </w:numPr>
        <w:spacing w:after="120"/>
        <w:ind w:left="567" w:hanging="567"/>
        <w:rPr>
          <w:sz w:val="26"/>
          <w:szCs w:val="26"/>
        </w:rPr>
      </w:pPr>
      <w:r w:rsidRPr="00CB1D7A">
        <w:rPr>
          <w:sz w:val="26"/>
          <w:szCs w:val="26"/>
        </w:rPr>
        <w:t>Prepare for any potential escalation – every pay campaign has the potential to become a dispute and once that arises you will be confronting an employer that is, by definition, hostile. Your aim in any dispute is simply to win</w:t>
      </w:r>
    </w:p>
    <w:p w14:paraId="166BE75C" w14:textId="77777777" w:rsidR="00503217" w:rsidRPr="00CB1D7A" w:rsidRDefault="00503217" w:rsidP="009D5F19">
      <w:pPr>
        <w:pStyle w:val="BodyText"/>
        <w:numPr>
          <w:ilvl w:val="0"/>
          <w:numId w:val="4"/>
        </w:numPr>
        <w:spacing w:after="120"/>
        <w:ind w:left="567" w:hanging="567"/>
        <w:rPr>
          <w:sz w:val="26"/>
          <w:szCs w:val="26"/>
        </w:rPr>
      </w:pPr>
      <w:r w:rsidRPr="00CB1D7A">
        <w:rPr>
          <w:sz w:val="26"/>
          <w:szCs w:val="26"/>
        </w:rPr>
        <w:t>Anticipate management tactics</w:t>
      </w:r>
    </w:p>
    <w:p w14:paraId="4497711D" w14:textId="77777777" w:rsidR="00503217" w:rsidRPr="00CB1D7A" w:rsidRDefault="00503217" w:rsidP="00C6240C">
      <w:pPr>
        <w:pStyle w:val="BodyText"/>
        <w:spacing w:after="120"/>
        <w:ind w:right="1134"/>
        <w:rPr>
          <w:sz w:val="26"/>
          <w:szCs w:val="26"/>
        </w:rPr>
      </w:pPr>
    </w:p>
    <w:p w14:paraId="00DB4453" w14:textId="77777777" w:rsidR="00503217" w:rsidRPr="00CB1D7A" w:rsidRDefault="00503217" w:rsidP="00C6240C">
      <w:pPr>
        <w:pStyle w:val="BodyText"/>
        <w:spacing w:after="120"/>
        <w:ind w:right="1134"/>
        <w:rPr>
          <w:sz w:val="26"/>
          <w:szCs w:val="26"/>
        </w:rPr>
      </w:pPr>
      <w:r w:rsidRPr="00CB1D7A">
        <w:rPr>
          <w:sz w:val="26"/>
          <w:szCs w:val="26"/>
        </w:rPr>
        <w:t>Ask questions, including:</w:t>
      </w:r>
    </w:p>
    <w:p w14:paraId="76D8CF02"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What does your mapping tell you about where you need to concentrate your work?</w:t>
      </w:r>
    </w:p>
    <w:p w14:paraId="768A7C08"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Where you are most able to apply pressure on the company – for example, is there a work area that can disrupt the operation and where you are strong?</w:t>
      </w:r>
    </w:p>
    <w:p w14:paraId="39C53179" w14:textId="77777777" w:rsidR="00503217" w:rsidRPr="00CB1D7A" w:rsidRDefault="00C6240C" w:rsidP="009D5F19">
      <w:pPr>
        <w:pStyle w:val="BodyText"/>
        <w:numPr>
          <w:ilvl w:val="0"/>
          <w:numId w:val="5"/>
        </w:numPr>
        <w:spacing w:after="120"/>
        <w:ind w:left="567" w:right="1134" w:hanging="567"/>
        <w:rPr>
          <w:sz w:val="26"/>
          <w:szCs w:val="26"/>
        </w:rPr>
      </w:pPr>
      <w:r>
        <w:rPr>
          <w:noProof/>
          <w:sz w:val="26"/>
          <w:szCs w:val="26"/>
          <w:lang w:val="en-GB" w:eastAsia="en-GB"/>
        </w:rPr>
        <mc:AlternateContent>
          <mc:Choice Requires="wps">
            <w:drawing>
              <wp:anchor distT="0" distB="0" distL="114300" distR="114300" simplePos="0" relativeHeight="251659264" behindDoc="0" locked="0" layoutInCell="1" allowOverlap="1" wp14:anchorId="0C3B1D8D" wp14:editId="52E95A67">
                <wp:simplePos x="0" y="0"/>
                <wp:positionH relativeFrom="column">
                  <wp:posOffset>3103245</wp:posOffset>
                </wp:positionH>
                <wp:positionV relativeFrom="paragraph">
                  <wp:posOffset>80645</wp:posOffset>
                </wp:positionV>
                <wp:extent cx="3002280" cy="4450080"/>
                <wp:effectExtent l="0" t="0" r="26670" b="26670"/>
                <wp:wrapSquare wrapText="bothSides"/>
                <wp:docPr id="14544" name="Rectangle 14544"/>
                <wp:cNvGraphicFramePr/>
                <a:graphic xmlns:a="http://schemas.openxmlformats.org/drawingml/2006/main">
                  <a:graphicData uri="http://schemas.microsoft.com/office/word/2010/wordprocessingShape">
                    <wps:wsp>
                      <wps:cNvSpPr/>
                      <wps:spPr>
                        <a:xfrm>
                          <a:off x="0" y="0"/>
                          <a:ext cx="3002280" cy="4450080"/>
                        </a:xfrm>
                        <a:prstGeom prst="rect">
                          <a:avLst/>
                        </a:prstGeom>
                        <a:solidFill>
                          <a:sysClr val="window" lastClr="FFFFFF"/>
                        </a:solidFill>
                        <a:ln w="25400" cap="flat" cmpd="sng" algn="ctr">
                          <a:solidFill>
                            <a:srgbClr val="C00000"/>
                          </a:solidFill>
                          <a:prstDash val="solid"/>
                        </a:ln>
                        <a:effectLst/>
                      </wps:spPr>
                      <wps:txbx>
                        <w:txbxContent>
                          <w:p w14:paraId="3C91C812" w14:textId="77777777" w:rsidR="00CB1D7A" w:rsidRPr="00CB1D7A" w:rsidRDefault="00CB1D7A" w:rsidP="00C6240C">
                            <w:pPr>
                              <w:pStyle w:val="BodyText"/>
                              <w:ind w:left="142" w:right="151"/>
                              <w:rPr>
                                <w:b/>
                                <w:color w:val="C00000"/>
                                <w:sz w:val="26"/>
                                <w:szCs w:val="26"/>
                              </w:rPr>
                            </w:pPr>
                            <w:r w:rsidRPr="00CB1D7A">
                              <w:rPr>
                                <w:b/>
                                <w:color w:val="C00000"/>
                                <w:sz w:val="26"/>
                                <w:szCs w:val="26"/>
                              </w:rPr>
                              <w:t>TOP TIP</w:t>
                            </w:r>
                          </w:p>
                          <w:p w14:paraId="3FB53E92" w14:textId="77777777" w:rsidR="00CB1D7A" w:rsidRPr="00CB1D7A" w:rsidRDefault="00CB1D7A" w:rsidP="00C6240C">
                            <w:pPr>
                              <w:pStyle w:val="BodyText"/>
                              <w:ind w:left="284" w:right="151"/>
                              <w:rPr>
                                <w:color w:val="000000" w:themeColor="text1"/>
                                <w:sz w:val="16"/>
                                <w:szCs w:val="16"/>
                              </w:rPr>
                            </w:pPr>
                          </w:p>
                          <w:p w14:paraId="272E2D53" w14:textId="77777777" w:rsidR="00CB1D7A" w:rsidRPr="00CB1D7A" w:rsidRDefault="00CB1D7A" w:rsidP="00C6240C">
                            <w:pPr>
                              <w:pStyle w:val="BodyText"/>
                              <w:ind w:left="142" w:right="151"/>
                              <w:rPr>
                                <w:b/>
                                <w:color w:val="000000" w:themeColor="text1"/>
                                <w:sz w:val="26"/>
                                <w:szCs w:val="26"/>
                              </w:rPr>
                            </w:pPr>
                            <w:r w:rsidRPr="00CB1D7A">
                              <w:rPr>
                                <w:b/>
                                <w:color w:val="000000" w:themeColor="text1"/>
                                <w:sz w:val="26"/>
                                <w:szCs w:val="26"/>
                              </w:rPr>
                              <w:t>Have a plan</w:t>
                            </w:r>
                          </w:p>
                          <w:p w14:paraId="318D8B2A" w14:textId="77777777" w:rsidR="00CB1D7A" w:rsidRPr="00CB1D7A" w:rsidRDefault="00CB1D7A" w:rsidP="00C6240C">
                            <w:pPr>
                              <w:pStyle w:val="BodyText"/>
                              <w:ind w:left="142" w:right="151"/>
                              <w:rPr>
                                <w:color w:val="000000" w:themeColor="text1"/>
                                <w:sz w:val="16"/>
                                <w:szCs w:val="16"/>
                              </w:rPr>
                            </w:pPr>
                          </w:p>
                          <w:p w14:paraId="1E20A513" w14:textId="77777777" w:rsidR="00CB1D7A" w:rsidRPr="00CB1D7A" w:rsidRDefault="00CB1D7A" w:rsidP="00C6240C">
                            <w:pPr>
                              <w:pStyle w:val="BodyText"/>
                              <w:ind w:left="142" w:right="151"/>
                              <w:rPr>
                                <w:color w:val="000000" w:themeColor="text1"/>
                                <w:sz w:val="26"/>
                                <w:szCs w:val="26"/>
                              </w:rPr>
                            </w:pPr>
                            <w:r w:rsidRPr="00CB1D7A">
                              <w:rPr>
                                <w:color w:val="000000" w:themeColor="text1"/>
                                <w:sz w:val="26"/>
                                <w:szCs w:val="26"/>
                              </w:rPr>
                              <w:t>In 100% planning and training sessions we split the plan into four themes:</w:t>
                            </w:r>
                          </w:p>
                          <w:p w14:paraId="65698312" w14:textId="77777777" w:rsidR="00CB1D7A" w:rsidRPr="00CB1D7A" w:rsidRDefault="00CB1D7A" w:rsidP="00C6240C">
                            <w:pPr>
                              <w:pStyle w:val="BodyText"/>
                              <w:ind w:left="142" w:right="151"/>
                              <w:rPr>
                                <w:color w:val="000000" w:themeColor="text1"/>
                                <w:sz w:val="16"/>
                                <w:szCs w:val="16"/>
                              </w:rPr>
                            </w:pPr>
                          </w:p>
                          <w:p w14:paraId="1BD63A15" w14:textId="77777777"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Growing membership </w:t>
                            </w:r>
                          </w:p>
                          <w:p w14:paraId="047F0ABA" w14:textId="77777777"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Strengthening shop stewards </w:t>
                            </w:r>
                          </w:p>
                          <w:p w14:paraId="18CB45E8" w14:textId="77777777"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Winning on the issue: and </w:t>
                            </w:r>
                          </w:p>
                          <w:p w14:paraId="4945A1EF" w14:textId="77777777"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Improving communications</w:t>
                            </w:r>
                          </w:p>
                          <w:p w14:paraId="0F6220B3" w14:textId="77777777" w:rsidR="00CB1D7A" w:rsidRPr="00CB1D7A" w:rsidRDefault="00CB1D7A" w:rsidP="00C6240C">
                            <w:pPr>
                              <w:pStyle w:val="BodyText"/>
                              <w:ind w:left="142" w:right="151"/>
                              <w:rPr>
                                <w:color w:val="000000" w:themeColor="text1"/>
                                <w:sz w:val="26"/>
                                <w:szCs w:val="26"/>
                              </w:rPr>
                            </w:pPr>
                          </w:p>
                          <w:p w14:paraId="428D2275" w14:textId="77777777" w:rsidR="00CB1D7A" w:rsidRPr="00CB1D7A" w:rsidRDefault="00CB1D7A" w:rsidP="00C6240C">
                            <w:pPr>
                              <w:pStyle w:val="BodyText"/>
                              <w:ind w:left="142" w:right="151"/>
                              <w:rPr>
                                <w:color w:val="000000" w:themeColor="text1"/>
                                <w:sz w:val="26"/>
                                <w:szCs w:val="26"/>
                              </w:rPr>
                            </w:pPr>
                            <w:r w:rsidRPr="00CB1D7A">
                              <w:rPr>
                                <w:color w:val="000000" w:themeColor="text1"/>
                                <w:sz w:val="26"/>
                                <w:szCs w:val="26"/>
                              </w:rPr>
                              <w:t>It may help to use the same strands in your pay plan.</w:t>
                            </w:r>
                          </w:p>
                          <w:p w14:paraId="3B6FBB85" w14:textId="77777777" w:rsidR="00CB1D7A" w:rsidRPr="00CB1D7A" w:rsidRDefault="00CB1D7A" w:rsidP="00C6240C">
                            <w:pPr>
                              <w:pStyle w:val="BodyText"/>
                              <w:ind w:left="142" w:right="151"/>
                              <w:rPr>
                                <w:color w:val="000000" w:themeColor="text1"/>
                                <w:sz w:val="16"/>
                                <w:szCs w:val="16"/>
                              </w:rPr>
                            </w:pPr>
                          </w:p>
                          <w:p w14:paraId="4879AF10" w14:textId="77777777" w:rsidR="00CB1D7A" w:rsidRDefault="00CB1D7A" w:rsidP="00C6240C">
                            <w:pPr>
                              <w:pStyle w:val="BodyText"/>
                              <w:ind w:left="142" w:right="151"/>
                              <w:rPr>
                                <w:color w:val="000000" w:themeColor="text1"/>
                                <w:sz w:val="26"/>
                                <w:szCs w:val="26"/>
                              </w:rPr>
                            </w:pPr>
                            <w:r w:rsidRPr="00CB1D7A">
                              <w:rPr>
                                <w:color w:val="000000" w:themeColor="text1"/>
                                <w:sz w:val="26"/>
                                <w:szCs w:val="26"/>
                              </w:rPr>
                              <w:t xml:space="preserve">Your targets should be SMART: </w:t>
                            </w:r>
                          </w:p>
                          <w:p w14:paraId="7F3DD92B" w14:textId="77777777" w:rsidR="00CB1D7A" w:rsidRPr="00CB1D7A" w:rsidRDefault="00CB1D7A" w:rsidP="00C6240C">
                            <w:pPr>
                              <w:pStyle w:val="BodyText"/>
                              <w:ind w:left="142" w:right="151"/>
                              <w:rPr>
                                <w:color w:val="000000" w:themeColor="text1"/>
                                <w:sz w:val="16"/>
                                <w:szCs w:val="16"/>
                              </w:rPr>
                            </w:pPr>
                          </w:p>
                          <w:p w14:paraId="02C13718" w14:textId="77777777"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Specific</w:t>
                            </w:r>
                          </w:p>
                          <w:p w14:paraId="496B398F" w14:textId="77777777"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 xml:space="preserve">Measurable </w:t>
                            </w:r>
                          </w:p>
                          <w:p w14:paraId="318BF260" w14:textId="77777777"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Attainable</w:t>
                            </w:r>
                          </w:p>
                          <w:p w14:paraId="60DE2C08" w14:textId="77777777"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 xml:space="preserve">Relevant </w:t>
                            </w:r>
                          </w:p>
                          <w:p w14:paraId="464C22F8" w14:textId="77777777"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Timebound</w:t>
                            </w:r>
                          </w:p>
                          <w:p w14:paraId="71E66BCB" w14:textId="77777777" w:rsidR="00CB1D7A" w:rsidRDefault="00CB1D7A" w:rsidP="00C6240C">
                            <w:pPr>
                              <w:ind w:right="15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22EBE" id="Rectangle 14544" o:spid="_x0000_s1027" style="position:absolute;left:0;text-align:left;margin-left:244.35pt;margin-top:6.35pt;width:236.4pt;height:3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" fillcolor="window" strokecolor="#c00000" strokeweight="2pt">
                <v:textbox>
                  <w:txbxContent>
                    <w:p w:rsidR="00CB1D7A" w:rsidRPr="00CB1D7A" w:rsidRDefault="00CB1D7A" w:rsidP="00C6240C">
                      <w:pPr>
                        <w:pStyle w:val="BodyText"/>
                        <w:ind w:left="142" w:right="151"/>
                        <w:rPr>
                          <w:b/>
                          <w:color w:val="C00000"/>
                          <w:sz w:val="26"/>
                          <w:szCs w:val="26"/>
                        </w:rPr>
                      </w:pPr>
                      <w:r w:rsidRPr="00CB1D7A">
                        <w:rPr>
                          <w:b/>
                          <w:color w:val="C00000"/>
                          <w:sz w:val="26"/>
                          <w:szCs w:val="26"/>
                        </w:rPr>
                        <w:t>TOP TIP</w:t>
                      </w:r>
                    </w:p>
                    <w:p w:rsidR="00CB1D7A" w:rsidRPr="00CB1D7A" w:rsidRDefault="00CB1D7A" w:rsidP="00C6240C">
                      <w:pPr>
                        <w:pStyle w:val="BodyText"/>
                        <w:ind w:left="284" w:right="151"/>
                        <w:rPr>
                          <w:color w:val="000000" w:themeColor="text1"/>
                          <w:sz w:val="16"/>
                          <w:szCs w:val="16"/>
                        </w:rPr>
                      </w:pPr>
                    </w:p>
                    <w:p w:rsidR="00CB1D7A" w:rsidRPr="00CB1D7A" w:rsidRDefault="00CB1D7A" w:rsidP="00C6240C">
                      <w:pPr>
                        <w:pStyle w:val="BodyText"/>
                        <w:ind w:left="142" w:right="151"/>
                        <w:rPr>
                          <w:b/>
                          <w:color w:val="000000" w:themeColor="text1"/>
                          <w:sz w:val="26"/>
                          <w:szCs w:val="26"/>
                        </w:rPr>
                      </w:pPr>
                      <w:r w:rsidRPr="00CB1D7A">
                        <w:rPr>
                          <w:b/>
                          <w:color w:val="000000" w:themeColor="text1"/>
                          <w:sz w:val="26"/>
                          <w:szCs w:val="26"/>
                        </w:rPr>
                        <w:t>Have a plan</w:t>
                      </w:r>
                    </w:p>
                    <w:p w:rsidR="00CB1D7A" w:rsidRPr="00CB1D7A" w:rsidRDefault="00CB1D7A" w:rsidP="00C6240C">
                      <w:pPr>
                        <w:pStyle w:val="BodyText"/>
                        <w:ind w:left="142" w:right="151"/>
                        <w:rPr>
                          <w:color w:val="000000" w:themeColor="text1"/>
                          <w:sz w:val="16"/>
                          <w:szCs w:val="16"/>
                        </w:rPr>
                      </w:pPr>
                    </w:p>
                    <w:p w:rsidR="00CB1D7A" w:rsidRPr="00CB1D7A" w:rsidRDefault="00CB1D7A" w:rsidP="00C6240C">
                      <w:pPr>
                        <w:pStyle w:val="BodyText"/>
                        <w:ind w:left="142" w:right="151"/>
                        <w:rPr>
                          <w:color w:val="000000" w:themeColor="text1"/>
                          <w:sz w:val="26"/>
                          <w:szCs w:val="26"/>
                        </w:rPr>
                      </w:pPr>
                      <w:r w:rsidRPr="00CB1D7A">
                        <w:rPr>
                          <w:color w:val="000000" w:themeColor="text1"/>
                          <w:sz w:val="26"/>
                          <w:szCs w:val="26"/>
                        </w:rPr>
                        <w:t>In 100% planning and training sessions we split the plan into four themes:</w:t>
                      </w:r>
                    </w:p>
                    <w:p w:rsidR="00CB1D7A" w:rsidRPr="00CB1D7A" w:rsidRDefault="00CB1D7A" w:rsidP="00C6240C">
                      <w:pPr>
                        <w:pStyle w:val="BodyText"/>
                        <w:ind w:left="142" w:right="151"/>
                        <w:rPr>
                          <w:color w:val="000000" w:themeColor="text1"/>
                          <w:sz w:val="16"/>
                          <w:szCs w:val="16"/>
                        </w:rPr>
                      </w:pPr>
                    </w:p>
                    <w:p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Growing membership </w:t>
                      </w:r>
                    </w:p>
                    <w:p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Strengthening shop stewards </w:t>
                      </w:r>
                    </w:p>
                    <w:p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 xml:space="preserve">Winning on the issue: and </w:t>
                      </w:r>
                    </w:p>
                    <w:p w:rsidR="00CB1D7A" w:rsidRPr="00CB1D7A" w:rsidRDefault="00CB1D7A" w:rsidP="009D5F19">
                      <w:pPr>
                        <w:pStyle w:val="BodyText"/>
                        <w:numPr>
                          <w:ilvl w:val="0"/>
                          <w:numId w:val="6"/>
                        </w:numPr>
                        <w:ind w:left="567" w:right="151" w:hanging="425"/>
                        <w:rPr>
                          <w:color w:val="000000" w:themeColor="text1"/>
                          <w:sz w:val="26"/>
                          <w:szCs w:val="26"/>
                        </w:rPr>
                      </w:pPr>
                      <w:r w:rsidRPr="00CB1D7A">
                        <w:rPr>
                          <w:color w:val="000000" w:themeColor="text1"/>
                          <w:sz w:val="26"/>
                          <w:szCs w:val="26"/>
                        </w:rPr>
                        <w:t>Improving communications</w:t>
                      </w:r>
                    </w:p>
                    <w:p w:rsidR="00CB1D7A" w:rsidRPr="00CB1D7A" w:rsidRDefault="00CB1D7A" w:rsidP="00C6240C">
                      <w:pPr>
                        <w:pStyle w:val="BodyText"/>
                        <w:ind w:left="142" w:right="151"/>
                        <w:rPr>
                          <w:color w:val="000000" w:themeColor="text1"/>
                          <w:sz w:val="26"/>
                          <w:szCs w:val="26"/>
                        </w:rPr>
                      </w:pPr>
                    </w:p>
                    <w:p w:rsidR="00CB1D7A" w:rsidRPr="00CB1D7A" w:rsidRDefault="00CB1D7A" w:rsidP="00C6240C">
                      <w:pPr>
                        <w:pStyle w:val="BodyText"/>
                        <w:ind w:left="142" w:right="151"/>
                        <w:rPr>
                          <w:color w:val="000000" w:themeColor="text1"/>
                          <w:sz w:val="26"/>
                          <w:szCs w:val="26"/>
                        </w:rPr>
                      </w:pPr>
                      <w:r w:rsidRPr="00CB1D7A">
                        <w:rPr>
                          <w:color w:val="000000" w:themeColor="text1"/>
                          <w:sz w:val="26"/>
                          <w:szCs w:val="26"/>
                        </w:rPr>
                        <w:t>It may help to use the same strands in your pay plan.</w:t>
                      </w:r>
                    </w:p>
                    <w:p w:rsidR="00CB1D7A" w:rsidRPr="00CB1D7A" w:rsidRDefault="00CB1D7A" w:rsidP="00C6240C">
                      <w:pPr>
                        <w:pStyle w:val="BodyText"/>
                        <w:ind w:left="142" w:right="151"/>
                        <w:rPr>
                          <w:color w:val="000000" w:themeColor="text1"/>
                          <w:sz w:val="16"/>
                          <w:szCs w:val="16"/>
                        </w:rPr>
                      </w:pPr>
                    </w:p>
                    <w:p w:rsidR="00CB1D7A" w:rsidRDefault="00CB1D7A" w:rsidP="00C6240C">
                      <w:pPr>
                        <w:pStyle w:val="BodyText"/>
                        <w:ind w:left="142" w:right="151"/>
                        <w:rPr>
                          <w:color w:val="000000" w:themeColor="text1"/>
                          <w:sz w:val="26"/>
                          <w:szCs w:val="26"/>
                        </w:rPr>
                      </w:pPr>
                      <w:r w:rsidRPr="00CB1D7A">
                        <w:rPr>
                          <w:color w:val="000000" w:themeColor="text1"/>
                          <w:sz w:val="26"/>
                          <w:szCs w:val="26"/>
                        </w:rPr>
                        <w:t xml:space="preserve">Your targets should be SMART: </w:t>
                      </w:r>
                    </w:p>
                    <w:p w:rsidR="00CB1D7A" w:rsidRPr="00CB1D7A" w:rsidRDefault="00CB1D7A" w:rsidP="00C6240C">
                      <w:pPr>
                        <w:pStyle w:val="BodyText"/>
                        <w:ind w:left="142" w:right="151"/>
                        <w:rPr>
                          <w:color w:val="000000" w:themeColor="text1"/>
                          <w:sz w:val="16"/>
                          <w:szCs w:val="16"/>
                        </w:rPr>
                      </w:pPr>
                    </w:p>
                    <w:p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Specific</w:t>
                      </w:r>
                    </w:p>
                    <w:p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 xml:space="preserve">Measurable </w:t>
                      </w:r>
                    </w:p>
                    <w:p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Attainable</w:t>
                      </w:r>
                    </w:p>
                    <w:p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 xml:space="preserve">Relevant </w:t>
                      </w:r>
                    </w:p>
                    <w:p w:rsidR="00CB1D7A" w:rsidRPr="00CB1D7A" w:rsidRDefault="00CB1D7A" w:rsidP="009D5F19">
                      <w:pPr>
                        <w:pStyle w:val="BodyText"/>
                        <w:numPr>
                          <w:ilvl w:val="0"/>
                          <w:numId w:val="7"/>
                        </w:numPr>
                        <w:ind w:left="567" w:right="151" w:hanging="425"/>
                        <w:rPr>
                          <w:color w:val="000000" w:themeColor="text1"/>
                          <w:sz w:val="26"/>
                          <w:szCs w:val="26"/>
                        </w:rPr>
                      </w:pPr>
                      <w:r w:rsidRPr="00CB1D7A">
                        <w:rPr>
                          <w:color w:val="000000" w:themeColor="text1"/>
                          <w:sz w:val="26"/>
                          <w:szCs w:val="26"/>
                        </w:rPr>
                        <w:t>Timebound</w:t>
                      </w:r>
                    </w:p>
                    <w:p w:rsidR="00CB1D7A" w:rsidRDefault="00CB1D7A" w:rsidP="00C6240C">
                      <w:pPr>
                        <w:ind w:right="151"/>
                        <w:jc w:val="center"/>
                      </w:pPr>
                    </w:p>
                  </w:txbxContent>
                </v:textbox>
                <w10:wrap type="square"/>
              </v:rect>
            </w:pict>
          </mc:Fallback>
        </mc:AlternateContent>
      </w:r>
      <w:r w:rsidR="00503217" w:rsidRPr="00CB1D7A">
        <w:rPr>
          <w:sz w:val="26"/>
          <w:szCs w:val="26"/>
        </w:rPr>
        <w:t>Who do you need to persuade? What are your key messages?</w:t>
      </w:r>
    </w:p>
    <w:p w14:paraId="5D07BE74"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Research inflation stats (RPI) and company financial performance – profit, directors’ pay, dividends etc.</w:t>
      </w:r>
    </w:p>
    <w:p w14:paraId="0D225DA2"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Who is on the board? – plan to lobby them if the pay campaign goes beyond normal negotiations</w:t>
      </w:r>
    </w:p>
    <w:p w14:paraId="7A6EBC22"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Who are the company’s investors – can you take the campaign to   them if need  be?</w:t>
      </w:r>
    </w:p>
    <w:p w14:paraId="05344B9B"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Who are the key clients and can they also be lobbied if need be?</w:t>
      </w:r>
    </w:p>
    <w:p w14:paraId="42453879" w14:textId="77777777" w:rsidR="00503217" w:rsidRPr="00CB1D7A" w:rsidRDefault="00503217" w:rsidP="009D5F19">
      <w:pPr>
        <w:pStyle w:val="BodyText"/>
        <w:numPr>
          <w:ilvl w:val="0"/>
          <w:numId w:val="5"/>
        </w:numPr>
        <w:spacing w:after="120"/>
        <w:ind w:left="567" w:right="1134" w:hanging="567"/>
        <w:rPr>
          <w:sz w:val="26"/>
          <w:szCs w:val="26"/>
        </w:rPr>
      </w:pPr>
      <w:r w:rsidRPr="00CB1D7A">
        <w:rPr>
          <w:sz w:val="26"/>
          <w:szCs w:val="26"/>
        </w:rPr>
        <w:t>Where might they bring in labour from to break any dispute and how do you stop that?</w:t>
      </w:r>
    </w:p>
    <w:p w14:paraId="74945883" w14:textId="77777777" w:rsidR="00503217" w:rsidRDefault="00503217" w:rsidP="009D5F19">
      <w:pPr>
        <w:pStyle w:val="BodyText"/>
        <w:numPr>
          <w:ilvl w:val="0"/>
          <w:numId w:val="5"/>
        </w:numPr>
        <w:spacing w:after="120"/>
        <w:ind w:left="567" w:right="1134" w:hanging="567"/>
        <w:rPr>
          <w:sz w:val="26"/>
          <w:szCs w:val="26"/>
        </w:rPr>
      </w:pPr>
      <w:r w:rsidRPr="00CB1D7A">
        <w:rPr>
          <w:sz w:val="26"/>
          <w:szCs w:val="26"/>
        </w:rPr>
        <w:t>What else could help effectively disrupt the operation or pressure the company?</w:t>
      </w:r>
    </w:p>
    <w:p w14:paraId="7A14A2A1" w14:textId="77777777" w:rsidR="00503217" w:rsidRDefault="00503217" w:rsidP="00CB1D7A">
      <w:pPr>
        <w:spacing w:after="120" w:line="240" w:lineRule="exact"/>
      </w:pPr>
    </w:p>
    <w:p w14:paraId="04B0033D" w14:textId="77777777" w:rsidR="00CB1D7A" w:rsidRDefault="00CB1D7A" w:rsidP="00CB1D7A">
      <w:pPr>
        <w:spacing w:after="120" w:line="240" w:lineRule="exact"/>
      </w:pPr>
    </w:p>
    <w:p w14:paraId="6F78DB4D" w14:textId="77777777" w:rsidR="00CB1D7A" w:rsidRPr="00503217" w:rsidRDefault="00CB1D7A" w:rsidP="00CB1D7A">
      <w:pPr>
        <w:spacing w:after="120" w:line="240" w:lineRule="exact"/>
        <w:sectPr w:rsidR="00CB1D7A" w:rsidRPr="00503217" w:rsidSect="00C6240C">
          <w:type w:val="nextColumn"/>
          <w:pgSz w:w="11907" w:h="16840" w:code="9"/>
          <w:pgMar w:top="1134" w:right="1134" w:bottom="1134" w:left="1134" w:header="0" w:footer="275" w:gutter="0"/>
          <w:cols w:space="720"/>
        </w:sectPr>
      </w:pPr>
    </w:p>
    <w:p w14:paraId="0A821642" w14:textId="77777777" w:rsidR="00503217" w:rsidRPr="00CB1D7A" w:rsidRDefault="00503217" w:rsidP="00C6240C">
      <w:pPr>
        <w:pStyle w:val="BodyText"/>
        <w:ind w:right="1134"/>
        <w:rPr>
          <w:b/>
          <w:sz w:val="26"/>
          <w:szCs w:val="26"/>
        </w:rPr>
      </w:pPr>
      <w:bookmarkStart w:id="4" w:name="_TOC_250012"/>
      <w:bookmarkEnd w:id="4"/>
      <w:r w:rsidRPr="00CB1D7A">
        <w:rPr>
          <w:b/>
          <w:sz w:val="26"/>
          <w:szCs w:val="26"/>
        </w:rPr>
        <w:lastRenderedPageBreak/>
        <w:t>The Plan</w:t>
      </w:r>
    </w:p>
    <w:p w14:paraId="3B9C8A10" w14:textId="77777777" w:rsidR="00CB1D7A" w:rsidRPr="00CB1D7A" w:rsidRDefault="00CB1D7A" w:rsidP="00C6240C">
      <w:pPr>
        <w:pStyle w:val="BodyText"/>
        <w:ind w:right="1134"/>
        <w:rPr>
          <w:sz w:val="16"/>
          <w:szCs w:val="16"/>
        </w:rPr>
      </w:pPr>
    </w:p>
    <w:p w14:paraId="7F696877" w14:textId="77777777" w:rsidR="00503217" w:rsidRPr="00CB1D7A" w:rsidRDefault="00503217" w:rsidP="00C6240C">
      <w:pPr>
        <w:pStyle w:val="BodyText"/>
        <w:ind w:right="1134"/>
        <w:rPr>
          <w:sz w:val="26"/>
          <w:szCs w:val="26"/>
        </w:rPr>
      </w:pPr>
      <w:r w:rsidRPr="00CB1D7A">
        <w:rPr>
          <w:sz w:val="26"/>
          <w:szCs w:val="26"/>
        </w:rPr>
        <w:t>Here is an example for a few weeks:</w:t>
      </w:r>
    </w:p>
    <w:p w14:paraId="09D9A993" w14:textId="77777777" w:rsidR="00503217" w:rsidRPr="00503217" w:rsidRDefault="00503217" w:rsidP="00C6240C">
      <w:pPr>
        <w:spacing w:before="4"/>
        <w:rPr>
          <w:sz w:val="11"/>
          <w:szCs w:val="20"/>
        </w:rPr>
      </w:pPr>
    </w:p>
    <w:tbl>
      <w:tblPr>
        <w:tblW w:w="9639" w:type="dxa"/>
        <w:tblInd w:w="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28" w:type="dxa"/>
          <w:left w:w="57" w:type="dxa"/>
          <w:bottom w:w="28" w:type="dxa"/>
          <w:right w:w="57" w:type="dxa"/>
        </w:tblCellMar>
        <w:tblLook w:val="01E0" w:firstRow="1" w:lastRow="1" w:firstColumn="1" w:lastColumn="1" w:noHBand="0" w:noVBand="0"/>
      </w:tblPr>
      <w:tblGrid>
        <w:gridCol w:w="1843"/>
        <w:gridCol w:w="2552"/>
        <w:gridCol w:w="2268"/>
        <w:gridCol w:w="2976"/>
      </w:tblGrid>
      <w:tr w:rsidR="004F3058" w:rsidRPr="00503217" w14:paraId="533966FA" w14:textId="77777777" w:rsidTr="00C6240C">
        <w:trPr>
          <w:trHeight w:hRule="exact" w:val="387"/>
          <w:tblHeader/>
        </w:trPr>
        <w:tc>
          <w:tcPr>
            <w:tcW w:w="1843" w:type="dxa"/>
          </w:tcPr>
          <w:p w14:paraId="7E4B281E" w14:textId="77777777" w:rsidR="00503217" w:rsidRPr="004F3058" w:rsidRDefault="00503217" w:rsidP="00C6240C">
            <w:pPr>
              <w:pStyle w:val="BodyText"/>
              <w:rPr>
                <w:sz w:val="24"/>
                <w:szCs w:val="24"/>
              </w:rPr>
            </w:pPr>
          </w:p>
        </w:tc>
        <w:tc>
          <w:tcPr>
            <w:tcW w:w="2552" w:type="dxa"/>
          </w:tcPr>
          <w:p w14:paraId="244EFE30" w14:textId="77777777" w:rsidR="00503217" w:rsidRPr="004F3058" w:rsidRDefault="00503217" w:rsidP="00C6240C">
            <w:pPr>
              <w:pStyle w:val="BodyText"/>
              <w:rPr>
                <w:b/>
                <w:sz w:val="24"/>
                <w:szCs w:val="24"/>
              </w:rPr>
            </w:pPr>
            <w:r w:rsidRPr="004F3058">
              <w:rPr>
                <w:b/>
                <w:sz w:val="24"/>
                <w:szCs w:val="24"/>
              </w:rPr>
              <w:t>Weeks 1 &amp; 2</w:t>
            </w:r>
          </w:p>
        </w:tc>
        <w:tc>
          <w:tcPr>
            <w:tcW w:w="2268" w:type="dxa"/>
          </w:tcPr>
          <w:p w14:paraId="057A3183" w14:textId="77777777" w:rsidR="00503217" w:rsidRPr="004F3058" w:rsidRDefault="00503217" w:rsidP="00C6240C">
            <w:pPr>
              <w:pStyle w:val="BodyText"/>
              <w:rPr>
                <w:b/>
                <w:sz w:val="24"/>
                <w:szCs w:val="24"/>
              </w:rPr>
            </w:pPr>
            <w:r w:rsidRPr="004F3058">
              <w:rPr>
                <w:b/>
                <w:sz w:val="24"/>
                <w:szCs w:val="24"/>
              </w:rPr>
              <w:t>Weeks 3 &amp; 4</w:t>
            </w:r>
          </w:p>
        </w:tc>
        <w:tc>
          <w:tcPr>
            <w:tcW w:w="2976" w:type="dxa"/>
          </w:tcPr>
          <w:p w14:paraId="3BCA194D" w14:textId="77777777" w:rsidR="00503217" w:rsidRPr="004F3058" w:rsidRDefault="00503217" w:rsidP="00C6240C">
            <w:pPr>
              <w:pStyle w:val="BodyText"/>
              <w:rPr>
                <w:b/>
                <w:sz w:val="24"/>
                <w:szCs w:val="24"/>
              </w:rPr>
            </w:pPr>
            <w:r w:rsidRPr="004F3058">
              <w:rPr>
                <w:b/>
                <w:sz w:val="24"/>
                <w:szCs w:val="24"/>
              </w:rPr>
              <w:t>Weeks 5-8</w:t>
            </w:r>
          </w:p>
        </w:tc>
      </w:tr>
      <w:tr w:rsidR="004F3058" w:rsidRPr="00503217" w14:paraId="6DC14432" w14:textId="77777777" w:rsidTr="00C6240C">
        <w:trPr>
          <w:trHeight w:hRule="exact" w:val="3386"/>
        </w:trPr>
        <w:tc>
          <w:tcPr>
            <w:tcW w:w="1843" w:type="dxa"/>
          </w:tcPr>
          <w:p w14:paraId="5C307403" w14:textId="77777777" w:rsidR="00503217" w:rsidRPr="004F3058" w:rsidRDefault="00503217" w:rsidP="00C6240C">
            <w:pPr>
              <w:pStyle w:val="BodyText"/>
              <w:rPr>
                <w:b/>
                <w:sz w:val="24"/>
                <w:szCs w:val="24"/>
              </w:rPr>
            </w:pPr>
            <w:r w:rsidRPr="004F3058">
              <w:rPr>
                <w:b/>
                <w:sz w:val="24"/>
                <w:szCs w:val="24"/>
              </w:rPr>
              <w:t>Build membership</w:t>
            </w:r>
          </w:p>
        </w:tc>
        <w:tc>
          <w:tcPr>
            <w:tcW w:w="2552" w:type="dxa"/>
          </w:tcPr>
          <w:p w14:paraId="49DF8635" w14:textId="77777777" w:rsidR="00503217" w:rsidRPr="004F3058" w:rsidRDefault="00503217" w:rsidP="00C6240C">
            <w:pPr>
              <w:pStyle w:val="BodyText"/>
              <w:rPr>
                <w:sz w:val="24"/>
                <w:szCs w:val="24"/>
              </w:rPr>
            </w:pPr>
            <w:r w:rsidRPr="004F3058">
              <w:rPr>
                <w:sz w:val="24"/>
                <w:szCs w:val="24"/>
              </w:rPr>
              <w:t>Survey workforce. Ask non-members to take part in a survey and invite to join.</w:t>
            </w:r>
          </w:p>
          <w:p w14:paraId="1F2C8768" w14:textId="77777777" w:rsidR="00503217" w:rsidRPr="004F3058" w:rsidRDefault="00503217" w:rsidP="00C6240C">
            <w:pPr>
              <w:pStyle w:val="BodyText"/>
              <w:rPr>
                <w:sz w:val="24"/>
                <w:szCs w:val="24"/>
              </w:rPr>
            </w:pPr>
          </w:p>
          <w:p w14:paraId="0A5366B1" w14:textId="77777777" w:rsidR="00503217" w:rsidRPr="004F3058" w:rsidRDefault="00503217" w:rsidP="00C6240C">
            <w:pPr>
              <w:pStyle w:val="BodyText"/>
              <w:rPr>
                <w:sz w:val="24"/>
                <w:szCs w:val="24"/>
              </w:rPr>
            </w:pPr>
            <w:r w:rsidRPr="004F3058">
              <w:rPr>
                <w:sz w:val="24"/>
                <w:szCs w:val="24"/>
              </w:rPr>
              <w:t>Aim: 25 new members from names identified by reps</w:t>
            </w:r>
          </w:p>
        </w:tc>
        <w:tc>
          <w:tcPr>
            <w:tcW w:w="2268" w:type="dxa"/>
          </w:tcPr>
          <w:p w14:paraId="3C9759D6" w14:textId="77777777" w:rsidR="00503217" w:rsidRPr="004F3058" w:rsidRDefault="00503217" w:rsidP="00C6240C">
            <w:pPr>
              <w:pStyle w:val="BodyText"/>
              <w:rPr>
                <w:sz w:val="24"/>
                <w:szCs w:val="24"/>
              </w:rPr>
            </w:pPr>
            <w:r w:rsidRPr="004F3058">
              <w:rPr>
                <w:sz w:val="24"/>
                <w:szCs w:val="24"/>
              </w:rPr>
              <w:t>Activists and reps asking non- members who completed the survey to sign petition and join Unite the Union.</w:t>
            </w:r>
          </w:p>
          <w:p w14:paraId="155E2FCD" w14:textId="77777777" w:rsidR="00503217" w:rsidRPr="004F3058" w:rsidRDefault="00503217" w:rsidP="00C6240C">
            <w:pPr>
              <w:pStyle w:val="BodyText"/>
              <w:rPr>
                <w:sz w:val="24"/>
                <w:szCs w:val="24"/>
              </w:rPr>
            </w:pPr>
          </w:p>
          <w:p w14:paraId="595C82C5" w14:textId="77777777" w:rsidR="00503217" w:rsidRPr="004F3058" w:rsidRDefault="00503217" w:rsidP="00C6240C">
            <w:pPr>
              <w:pStyle w:val="BodyText"/>
              <w:rPr>
                <w:sz w:val="24"/>
                <w:szCs w:val="24"/>
              </w:rPr>
            </w:pPr>
            <w:r w:rsidRPr="004F3058">
              <w:rPr>
                <w:sz w:val="24"/>
                <w:szCs w:val="24"/>
              </w:rPr>
              <w:t>Aim: 20 new</w:t>
            </w:r>
          </w:p>
          <w:p w14:paraId="4D119B5A" w14:textId="77777777" w:rsidR="00503217" w:rsidRPr="004F3058" w:rsidRDefault="00503217" w:rsidP="00C6240C">
            <w:pPr>
              <w:pStyle w:val="BodyText"/>
              <w:rPr>
                <w:sz w:val="24"/>
                <w:szCs w:val="24"/>
              </w:rPr>
            </w:pPr>
            <w:r w:rsidRPr="004F3058">
              <w:rPr>
                <w:sz w:val="24"/>
                <w:szCs w:val="24"/>
              </w:rPr>
              <w:t>members and 50% to have signed the petition</w:t>
            </w:r>
          </w:p>
        </w:tc>
        <w:tc>
          <w:tcPr>
            <w:tcW w:w="2976" w:type="dxa"/>
          </w:tcPr>
          <w:p w14:paraId="3781B917" w14:textId="77777777" w:rsidR="00503217" w:rsidRPr="004F3058" w:rsidRDefault="00503217" w:rsidP="00C6240C">
            <w:pPr>
              <w:pStyle w:val="BodyText"/>
              <w:rPr>
                <w:sz w:val="24"/>
                <w:szCs w:val="24"/>
              </w:rPr>
            </w:pPr>
            <w:r w:rsidRPr="004F3058">
              <w:rPr>
                <w:sz w:val="24"/>
                <w:szCs w:val="24"/>
              </w:rPr>
              <w:t>Recruitment drive from the first meeting with the company – shift meetings, targeted 1 to 1 recruitment, phone bank to ask people to join.</w:t>
            </w:r>
          </w:p>
          <w:p w14:paraId="06A688B1" w14:textId="77777777" w:rsidR="00503217" w:rsidRPr="004F3058" w:rsidRDefault="00503217" w:rsidP="00C6240C">
            <w:pPr>
              <w:pStyle w:val="BodyText"/>
              <w:rPr>
                <w:sz w:val="24"/>
                <w:szCs w:val="24"/>
              </w:rPr>
            </w:pPr>
          </w:p>
          <w:p w14:paraId="3DD69FE7" w14:textId="77777777" w:rsidR="00503217" w:rsidRPr="004F3058" w:rsidRDefault="00503217" w:rsidP="00C6240C">
            <w:pPr>
              <w:pStyle w:val="BodyText"/>
              <w:rPr>
                <w:sz w:val="24"/>
                <w:szCs w:val="24"/>
              </w:rPr>
            </w:pPr>
            <w:r w:rsidRPr="004F3058">
              <w:rPr>
                <w:sz w:val="24"/>
                <w:szCs w:val="24"/>
              </w:rPr>
              <w:t>Aim: 50% of non- members who have signed the petition or worn a badge to join</w:t>
            </w:r>
          </w:p>
        </w:tc>
      </w:tr>
      <w:tr w:rsidR="004F3058" w:rsidRPr="00503217" w14:paraId="7C0A1D70" w14:textId="77777777" w:rsidTr="00C6240C">
        <w:trPr>
          <w:trHeight w:hRule="exact" w:val="3663"/>
        </w:trPr>
        <w:tc>
          <w:tcPr>
            <w:tcW w:w="1843" w:type="dxa"/>
          </w:tcPr>
          <w:p w14:paraId="2A6225DB" w14:textId="77777777" w:rsidR="00503217" w:rsidRPr="004F3058" w:rsidRDefault="00503217" w:rsidP="00C6240C">
            <w:pPr>
              <w:pStyle w:val="BodyText"/>
              <w:rPr>
                <w:b/>
                <w:sz w:val="24"/>
                <w:szCs w:val="24"/>
              </w:rPr>
            </w:pPr>
            <w:r w:rsidRPr="004F3058">
              <w:rPr>
                <w:b/>
                <w:sz w:val="24"/>
                <w:szCs w:val="24"/>
              </w:rPr>
              <w:t>Strengthen Stewards</w:t>
            </w:r>
          </w:p>
        </w:tc>
        <w:tc>
          <w:tcPr>
            <w:tcW w:w="2552" w:type="dxa"/>
          </w:tcPr>
          <w:p w14:paraId="1253076C" w14:textId="77777777" w:rsidR="00503217" w:rsidRPr="004F3058" w:rsidRDefault="00503217" w:rsidP="00C6240C">
            <w:pPr>
              <w:pStyle w:val="BodyText"/>
              <w:rPr>
                <w:sz w:val="24"/>
                <w:szCs w:val="24"/>
              </w:rPr>
            </w:pPr>
            <w:r w:rsidRPr="004F3058">
              <w:rPr>
                <w:sz w:val="24"/>
                <w:szCs w:val="24"/>
              </w:rPr>
              <w:t>Start pay campaign committee meetings. Reps to invite 4 named activists to get involved. Task them to get in 10 surveys each.</w:t>
            </w:r>
          </w:p>
          <w:p w14:paraId="16506AF1" w14:textId="77777777" w:rsidR="00503217" w:rsidRPr="004F3058" w:rsidRDefault="00503217" w:rsidP="00C6240C">
            <w:pPr>
              <w:pStyle w:val="BodyText"/>
              <w:rPr>
                <w:sz w:val="24"/>
                <w:szCs w:val="24"/>
              </w:rPr>
            </w:pPr>
          </w:p>
          <w:p w14:paraId="26235593" w14:textId="77777777" w:rsidR="00503217" w:rsidRPr="004F3058" w:rsidRDefault="00503217" w:rsidP="00C6240C">
            <w:pPr>
              <w:pStyle w:val="BodyText"/>
              <w:rPr>
                <w:sz w:val="24"/>
                <w:szCs w:val="24"/>
              </w:rPr>
            </w:pPr>
            <w:r w:rsidRPr="004F3058">
              <w:rPr>
                <w:sz w:val="24"/>
                <w:szCs w:val="24"/>
              </w:rPr>
              <w:t>Include a demand for 8 hours a week more facility time or for a new steward for nights in the pay claim</w:t>
            </w:r>
          </w:p>
        </w:tc>
        <w:tc>
          <w:tcPr>
            <w:tcW w:w="2268" w:type="dxa"/>
          </w:tcPr>
          <w:p w14:paraId="3496C0D2" w14:textId="77777777" w:rsidR="00503217" w:rsidRPr="004F3058" w:rsidRDefault="00503217" w:rsidP="00C6240C">
            <w:pPr>
              <w:pStyle w:val="BodyText"/>
              <w:rPr>
                <w:sz w:val="24"/>
                <w:szCs w:val="24"/>
              </w:rPr>
            </w:pPr>
            <w:r w:rsidRPr="004F3058">
              <w:rPr>
                <w:sz w:val="24"/>
                <w:szCs w:val="24"/>
              </w:rPr>
              <w:t>Ask new activists to take a new newsletter around and to ID 2 non- members they know who completed the survey to ask them to join.</w:t>
            </w:r>
          </w:p>
          <w:p w14:paraId="166FF8A8" w14:textId="77777777" w:rsidR="00503217" w:rsidRPr="004F3058" w:rsidRDefault="00503217" w:rsidP="00C6240C">
            <w:pPr>
              <w:pStyle w:val="BodyText"/>
              <w:rPr>
                <w:sz w:val="24"/>
                <w:szCs w:val="24"/>
              </w:rPr>
            </w:pPr>
          </w:p>
          <w:p w14:paraId="60A2F9A1" w14:textId="77777777" w:rsidR="00503217" w:rsidRPr="004F3058" w:rsidRDefault="00503217" w:rsidP="00C6240C">
            <w:pPr>
              <w:pStyle w:val="BodyText"/>
              <w:rPr>
                <w:sz w:val="24"/>
                <w:szCs w:val="24"/>
              </w:rPr>
            </w:pPr>
            <w:r w:rsidRPr="004F3058">
              <w:rPr>
                <w:sz w:val="24"/>
                <w:szCs w:val="24"/>
              </w:rPr>
              <w:t>Ensure we now have a rep or an activist in every work area</w:t>
            </w:r>
          </w:p>
        </w:tc>
        <w:tc>
          <w:tcPr>
            <w:tcW w:w="2976" w:type="dxa"/>
          </w:tcPr>
          <w:p w14:paraId="674F82F5" w14:textId="77777777" w:rsidR="00503217" w:rsidRPr="004F3058" w:rsidRDefault="00503217" w:rsidP="00C6240C">
            <w:pPr>
              <w:pStyle w:val="BodyText"/>
              <w:rPr>
                <w:sz w:val="24"/>
                <w:szCs w:val="24"/>
              </w:rPr>
            </w:pPr>
            <w:r w:rsidRPr="004F3058">
              <w:rPr>
                <w:sz w:val="24"/>
                <w:szCs w:val="24"/>
              </w:rPr>
              <w:t>New activists can do a lot of the recruitment.</w:t>
            </w:r>
          </w:p>
          <w:p w14:paraId="705FD94D" w14:textId="77777777" w:rsidR="00503217" w:rsidRPr="004F3058" w:rsidRDefault="00503217" w:rsidP="00C6240C">
            <w:pPr>
              <w:pStyle w:val="BodyText"/>
              <w:rPr>
                <w:sz w:val="24"/>
                <w:szCs w:val="24"/>
              </w:rPr>
            </w:pPr>
          </w:p>
          <w:p w14:paraId="2820592F" w14:textId="77777777" w:rsidR="00503217" w:rsidRPr="004F3058" w:rsidRDefault="00503217" w:rsidP="00C6240C">
            <w:pPr>
              <w:pStyle w:val="BodyText"/>
              <w:rPr>
                <w:sz w:val="24"/>
                <w:szCs w:val="24"/>
              </w:rPr>
            </w:pPr>
            <w:r w:rsidRPr="004F3058">
              <w:rPr>
                <w:sz w:val="24"/>
                <w:szCs w:val="24"/>
              </w:rPr>
              <w:t>ID candidates for new Shop Steward/Rep position and elect them after the pay campaign has finished</w:t>
            </w:r>
          </w:p>
        </w:tc>
      </w:tr>
      <w:tr w:rsidR="004F3058" w:rsidRPr="00503217" w14:paraId="695B2C9D" w14:textId="77777777" w:rsidTr="00C6240C">
        <w:trPr>
          <w:trHeight w:hRule="exact" w:val="5737"/>
        </w:trPr>
        <w:tc>
          <w:tcPr>
            <w:tcW w:w="1843" w:type="dxa"/>
          </w:tcPr>
          <w:p w14:paraId="2B1848D3" w14:textId="77777777" w:rsidR="00503217" w:rsidRPr="004F3058" w:rsidRDefault="00503217" w:rsidP="00CB1D7A">
            <w:pPr>
              <w:pStyle w:val="BodyText"/>
              <w:rPr>
                <w:b/>
                <w:sz w:val="24"/>
                <w:szCs w:val="24"/>
              </w:rPr>
            </w:pPr>
            <w:r w:rsidRPr="004F3058">
              <w:rPr>
                <w:b/>
                <w:sz w:val="24"/>
                <w:szCs w:val="24"/>
              </w:rPr>
              <w:t>Win issue</w:t>
            </w:r>
          </w:p>
        </w:tc>
        <w:tc>
          <w:tcPr>
            <w:tcW w:w="2552" w:type="dxa"/>
          </w:tcPr>
          <w:p w14:paraId="5DAE994C" w14:textId="77777777" w:rsidR="00503217" w:rsidRPr="004F3058" w:rsidRDefault="00503217" w:rsidP="00CB1D7A">
            <w:pPr>
              <w:pStyle w:val="BodyText"/>
              <w:rPr>
                <w:sz w:val="24"/>
                <w:szCs w:val="24"/>
              </w:rPr>
            </w:pPr>
            <w:r w:rsidRPr="004F3058">
              <w:rPr>
                <w:sz w:val="24"/>
                <w:szCs w:val="24"/>
              </w:rPr>
              <w:t>Activity &amp; growth will strengthen our bargaining position. Research:</w:t>
            </w:r>
          </w:p>
          <w:p w14:paraId="0E3BDFDD" w14:textId="77777777" w:rsidR="00503217" w:rsidRPr="004F3058" w:rsidRDefault="00503217" w:rsidP="00CB1D7A">
            <w:pPr>
              <w:pStyle w:val="BodyText"/>
              <w:rPr>
                <w:sz w:val="24"/>
                <w:szCs w:val="24"/>
              </w:rPr>
            </w:pPr>
            <w:r w:rsidRPr="004F3058">
              <w:rPr>
                <w:sz w:val="24"/>
                <w:szCs w:val="24"/>
              </w:rPr>
              <w:t>company performance,</w:t>
            </w:r>
          </w:p>
          <w:p w14:paraId="2A07E04D" w14:textId="77777777" w:rsidR="00503217" w:rsidRPr="004F3058" w:rsidRDefault="00503217" w:rsidP="00CB1D7A">
            <w:pPr>
              <w:pStyle w:val="BodyText"/>
              <w:rPr>
                <w:sz w:val="24"/>
                <w:szCs w:val="24"/>
              </w:rPr>
            </w:pPr>
          </w:p>
          <w:p w14:paraId="0B34BA99" w14:textId="77777777" w:rsidR="00503217" w:rsidRPr="004F3058" w:rsidRDefault="00503217" w:rsidP="00CB1D7A">
            <w:pPr>
              <w:pStyle w:val="BodyText"/>
              <w:rPr>
                <w:sz w:val="24"/>
                <w:szCs w:val="24"/>
              </w:rPr>
            </w:pPr>
            <w:r w:rsidRPr="004F3058">
              <w:rPr>
                <w:sz w:val="24"/>
                <w:szCs w:val="24"/>
              </w:rPr>
              <w:t>Directors’ pay,</w:t>
            </w:r>
          </w:p>
          <w:p w14:paraId="00E74425" w14:textId="77777777" w:rsidR="00503217" w:rsidRPr="004F3058" w:rsidRDefault="00503217" w:rsidP="00CB1D7A">
            <w:pPr>
              <w:pStyle w:val="BodyText"/>
              <w:rPr>
                <w:sz w:val="24"/>
                <w:szCs w:val="24"/>
              </w:rPr>
            </w:pPr>
          </w:p>
          <w:p w14:paraId="432DFAA3" w14:textId="77777777" w:rsidR="00503217" w:rsidRPr="004F3058" w:rsidRDefault="00503217" w:rsidP="00CB1D7A">
            <w:pPr>
              <w:pStyle w:val="BodyText"/>
              <w:rPr>
                <w:sz w:val="24"/>
                <w:szCs w:val="24"/>
              </w:rPr>
            </w:pPr>
            <w:r w:rsidRPr="004F3058">
              <w:rPr>
                <w:sz w:val="24"/>
                <w:szCs w:val="24"/>
              </w:rPr>
              <w:t>Inflation stats (RPI) etc</w:t>
            </w:r>
          </w:p>
        </w:tc>
        <w:tc>
          <w:tcPr>
            <w:tcW w:w="2268" w:type="dxa"/>
          </w:tcPr>
          <w:p w14:paraId="55F505B9" w14:textId="77777777" w:rsidR="00503217" w:rsidRPr="004F3058" w:rsidRDefault="00503217" w:rsidP="004F3058">
            <w:pPr>
              <w:pStyle w:val="BodyText"/>
              <w:rPr>
                <w:sz w:val="24"/>
                <w:szCs w:val="24"/>
              </w:rPr>
            </w:pPr>
            <w:r w:rsidRPr="004F3058">
              <w:rPr>
                <w:sz w:val="24"/>
                <w:szCs w:val="24"/>
              </w:rPr>
              <w:t>Complete the pay claim using the survey.</w:t>
            </w:r>
          </w:p>
          <w:p w14:paraId="33E96C97" w14:textId="77777777" w:rsidR="00503217" w:rsidRPr="004F3058" w:rsidRDefault="00503217" w:rsidP="004F3058">
            <w:pPr>
              <w:pStyle w:val="BodyText"/>
              <w:rPr>
                <w:sz w:val="24"/>
                <w:szCs w:val="24"/>
              </w:rPr>
            </w:pPr>
            <w:r w:rsidRPr="004F3058">
              <w:rPr>
                <w:sz w:val="24"/>
                <w:szCs w:val="24"/>
              </w:rPr>
              <w:t>Collect a petition in support of the pay claim to show strength of feeling.</w:t>
            </w:r>
          </w:p>
          <w:p w14:paraId="1CF7A34A" w14:textId="77777777" w:rsidR="00503217" w:rsidRPr="004F3058" w:rsidRDefault="00503217" w:rsidP="004F3058">
            <w:pPr>
              <w:pStyle w:val="BodyText"/>
              <w:rPr>
                <w:sz w:val="24"/>
                <w:szCs w:val="24"/>
              </w:rPr>
            </w:pPr>
          </w:p>
          <w:p w14:paraId="63401DD4" w14:textId="77777777" w:rsidR="004F3058" w:rsidRPr="004F3058" w:rsidRDefault="00503217" w:rsidP="004F3058">
            <w:pPr>
              <w:pStyle w:val="BodyText"/>
              <w:rPr>
                <w:sz w:val="24"/>
                <w:szCs w:val="24"/>
              </w:rPr>
            </w:pPr>
            <w:r w:rsidRPr="004F3058">
              <w:rPr>
                <w:sz w:val="24"/>
                <w:szCs w:val="24"/>
              </w:rPr>
              <w:t>Aim: 65% of the workforce signing and map who signs.</w:t>
            </w:r>
            <w:r w:rsidR="004F3058" w:rsidRPr="004F3058">
              <w:rPr>
                <w:sz w:val="24"/>
                <w:szCs w:val="24"/>
              </w:rPr>
              <w:t xml:space="preserve"> </w:t>
            </w:r>
          </w:p>
          <w:p w14:paraId="2DC546F4" w14:textId="77777777" w:rsidR="004F3058" w:rsidRPr="004F3058" w:rsidRDefault="004F3058" w:rsidP="004F3058">
            <w:pPr>
              <w:pStyle w:val="BodyText"/>
              <w:rPr>
                <w:sz w:val="24"/>
                <w:szCs w:val="24"/>
              </w:rPr>
            </w:pPr>
          </w:p>
          <w:p w14:paraId="043FB890" w14:textId="77777777" w:rsidR="00503217" w:rsidRPr="004F3058" w:rsidRDefault="004F3058" w:rsidP="004F3058">
            <w:pPr>
              <w:pStyle w:val="BodyText"/>
              <w:rPr>
                <w:sz w:val="24"/>
                <w:szCs w:val="24"/>
              </w:rPr>
            </w:pPr>
            <w:r w:rsidRPr="004F3058">
              <w:rPr>
                <w:sz w:val="24"/>
                <w:szCs w:val="24"/>
              </w:rPr>
              <w:t>Submit the pay claim to the company and meet on a set date</w:t>
            </w:r>
          </w:p>
        </w:tc>
        <w:tc>
          <w:tcPr>
            <w:tcW w:w="2976" w:type="dxa"/>
          </w:tcPr>
          <w:p w14:paraId="1B982F73" w14:textId="77777777" w:rsidR="00503217" w:rsidRPr="004F3058" w:rsidRDefault="00503217" w:rsidP="004F3058">
            <w:pPr>
              <w:pStyle w:val="BodyText"/>
              <w:rPr>
                <w:sz w:val="24"/>
                <w:szCs w:val="24"/>
              </w:rPr>
            </w:pPr>
            <w:r w:rsidRPr="004F3058">
              <w:rPr>
                <w:sz w:val="24"/>
                <w:szCs w:val="24"/>
              </w:rPr>
              <w:t>All wear a Unite badge on the day of second meeting between reps and company to discuss pay.</w:t>
            </w:r>
          </w:p>
          <w:p w14:paraId="38611F07" w14:textId="77777777" w:rsidR="00503217" w:rsidRPr="004F3058" w:rsidRDefault="00503217" w:rsidP="004F3058">
            <w:pPr>
              <w:pStyle w:val="BodyText"/>
              <w:rPr>
                <w:sz w:val="24"/>
                <w:szCs w:val="24"/>
              </w:rPr>
            </w:pPr>
          </w:p>
          <w:p w14:paraId="00F017A1" w14:textId="77777777" w:rsidR="004F3058" w:rsidRPr="004F3058" w:rsidRDefault="00503217" w:rsidP="004F3058">
            <w:pPr>
              <w:pStyle w:val="BodyText"/>
              <w:rPr>
                <w:sz w:val="24"/>
                <w:szCs w:val="24"/>
              </w:rPr>
            </w:pPr>
            <w:r w:rsidRPr="004F3058">
              <w:rPr>
                <w:sz w:val="24"/>
                <w:szCs w:val="24"/>
              </w:rPr>
              <w:t>Reps and activists to distribute and ensure being worn.</w:t>
            </w:r>
            <w:r w:rsidR="00C6240C">
              <w:rPr>
                <w:sz w:val="24"/>
                <w:szCs w:val="24"/>
              </w:rPr>
              <w:t xml:space="preserve"> </w:t>
            </w:r>
            <w:r w:rsidR="004F3058" w:rsidRPr="004F3058">
              <w:rPr>
                <w:sz w:val="24"/>
                <w:szCs w:val="24"/>
              </w:rPr>
              <w:t xml:space="preserve"> Mark against map</w:t>
            </w:r>
          </w:p>
          <w:p w14:paraId="15C724ED" w14:textId="77777777" w:rsidR="004F3058" w:rsidRPr="004F3058" w:rsidRDefault="004F3058" w:rsidP="004F3058">
            <w:pPr>
              <w:pStyle w:val="BodyText"/>
              <w:rPr>
                <w:sz w:val="24"/>
                <w:szCs w:val="24"/>
              </w:rPr>
            </w:pPr>
          </w:p>
          <w:p w14:paraId="13E05CBC" w14:textId="77777777" w:rsidR="004F3058" w:rsidRPr="004F3058" w:rsidRDefault="004F3058" w:rsidP="004F3058">
            <w:pPr>
              <w:pStyle w:val="BodyText"/>
              <w:rPr>
                <w:sz w:val="24"/>
                <w:szCs w:val="24"/>
              </w:rPr>
            </w:pPr>
            <w:r w:rsidRPr="004F3058">
              <w:rPr>
                <w:sz w:val="24"/>
                <w:szCs w:val="24"/>
              </w:rPr>
              <w:t>Aim: for at least 65% to participate.</w:t>
            </w:r>
          </w:p>
          <w:p w14:paraId="215265F6" w14:textId="77777777" w:rsidR="004F3058" w:rsidRPr="004F3058" w:rsidRDefault="004F3058" w:rsidP="004F3058">
            <w:pPr>
              <w:pStyle w:val="BodyText"/>
              <w:rPr>
                <w:sz w:val="24"/>
                <w:szCs w:val="24"/>
              </w:rPr>
            </w:pPr>
          </w:p>
          <w:p w14:paraId="711E5F66" w14:textId="77777777" w:rsidR="004F3058" w:rsidRPr="004F3058" w:rsidRDefault="004F3058" w:rsidP="004F3058">
            <w:pPr>
              <w:pStyle w:val="BodyText"/>
              <w:rPr>
                <w:sz w:val="24"/>
                <w:szCs w:val="24"/>
              </w:rPr>
            </w:pPr>
            <w:r w:rsidRPr="004F3058">
              <w:rPr>
                <w:sz w:val="24"/>
                <w:szCs w:val="24"/>
              </w:rPr>
              <w:t>Hold a workplace ballot on the final offer – ask non- members to join and vote today.</w:t>
            </w:r>
          </w:p>
          <w:p w14:paraId="353ECA1F" w14:textId="77777777" w:rsidR="00503217" w:rsidRPr="004F3058" w:rsidRDefault="00503217" w:rsidP="004F3058">
            <w:pPr>
              <w:pStyle w:val="BodyText"/>
              <w:rPr>
                <w:rFonts w:asciiTheme="minorHAnsi" w:hAnsiTheme="minorHAnsi"/>
                <w:sz w:val="24"/>
                <w:szCs w:val="24"/>
              </w:rPr>
            </w:pPr>
          </w:p>
          <w:p w14:paraId="44DCE572" w14:textId="77777777" w:rsidR="004F3058" w:rsidRPr="004F3058" w:rsidRDefault="004F3058" w:rsidP="004F3058">
            <w:pPr>
              <w:pStyle w:val="BodyText"/>
              <w:rPr>
                <w:sz w:val="24"/>
                <w:szCs w:val="24"/>
              </w:rPr>
            </w:pPr>
            <w:r w:rsidRPr="004F3058">
              <w:rPr>
                <w:rFonts w:asciiTheme="minorHAnsi" w:eastAsia="Arial" w:hAnsiTheme="minorHAnsi" w:cs="Arial"/>
                <w:b/>
                <w:color w:val="231F20"/>
                <w:sz w:val="24"/>
                <w:szCs w:val="24"/>
              </w:rPr>
              <w:t xml:space="preserve">Aim: </w:t>
            </w:r>
            <w:r w:rsidRPr="004F3058">
              <w:rPr>
                <w:rFonts w:asciiTheme="minorHAnsi" w:eastAsia="Arial" w:hAnsiTheme="minorHAnsi" w:cs="Arial"/>
                <w:color w:val="231F20"/>
                <w:sz w:val="24"/>
                <w:szCs w:val="24"/>
              </w:rPr>
              <w:t>another 15 new members</w:t>
            </w:r>
          </w:p>
        </w:tc>
      </w:tr>
      <w:tr w:rsidR="004F3058" w:rsidRPr="00503217" w14:paraId="63F976DB" w14:textId="77777777" w:rsidTr="00C6240C">
        <w:trPr>
          <w:trHeight w:hRule="exact" w:val="2878"/>
        </w:trPr>
        <w:tc>
          <w:tcPr>
            <w:tcW w:w="1843" w:type="dxa"/>
          </w:tcPr>
          <w:p w14:paraId="69CB79F2" w14:textId="77777777" w:rsidR="004F3058" w:rsidRPr="004F3058" w:rsidRDefault="004F3058" w:rsidP="00CB1D7A">
            <w:pPr>
              <w:pStyle w:val="BodyText"/>
              <w:rPr>
                <w:rFonts w:asciiTheme="minorHAnsi" w:hAnsiTheme="minorHAnsi"/>
                <w:b/>
                <w:sz w:val="24"/>
                <w:szCs w:val="24"/>
              </w:rPr>
            </w:pPr>
            <w:r w:rsidRPr="004F3058">
              <w:rPr>
                <w:rFonts w:asciiTheme="minorHAnsi" w:hAnsiTheme="minorHAnsi"/>
                <w:b/>
                <w:sz w:val="24"/>
                <w:szCs w:val="24"/>
              </w:rPr>
              <w:lastRenderedPageBreak/>
              <w:t>Improve Communications</w:t>
            </w:r>
          </w:p>
        </w:tc>
        <w:tc>
          <w:tcPr>
            <w:tcW w:w="2552" w:type="dxa"/>
          </w:tcPr>
          <w:p w14:paraId="3E121CDE" w14:textId="77777777" w:rsidR="004F3058" w:rsidRPr="004F3058" w:rsidRDefault="004F3058" w:rsidP="00CB1D7A">
            <w:pPr>
              <w:pStyle w:val="BodyText"/>
              <w:rPr>
                <w:rFonts w:asciiTheme="minorHAnsi" w:hAnsiTheme="minorHAnsi"/>
                <w:sz w:val="24"/>
                <w:szCs w:val="24"/>
              </w:rPr>
            </w:pPr>
            <w:r w:rsidRPr="004F3058">
              <w:rPr>
                <w:rFonts w:asciiTheme="minorHAnsi" w:eastAsia="Arial" w:hAnsiTheme="minorHAnsi" w:cs="Arial"/>
                <w:color w:val="231F20"/>
                <w:sz w:val="24"/>
                <w:szCs w:val="24"/>
              </w:rPr>
              <w:t>Use posters and a newsletter to launch pay survey</w:t>
            </w:r>
          </w:p>
        </w:tc>
        <w:tc>
          <w:tcPr>
            <w:tcW w:w="2268" w:type="dxa"/>
          </w:tcPr>
          <w:p w14:paraId="57EA5653" w14:textId="77777777" w:rsidR="004F3058" w:rsidRPr="004F3058" w:rsidRDefault="004F3058" w:rsidP="004F3058">
            <w:pPr>
              <w:pStyle w:val="BodyText"/>
              <w:rPr>
                <w:rFonts w:asciiTheme="minorHAnsi" w:hAnsiTheme="minorHAnsi"/>
                <w:sz w:val="24"/>
                <w:szCs w:val="24"/>
              </w:rPr>
            </w:pPr>
            <w:r w:rsidRPr="004F3058">
              <w:rPr>
                <w:rFonts w:asciiTheme="minorHAnsi" w:hAnsiTheme="minorHAnsi"/>
                <w:sz w:val="24"/>
                <w:szCs w:val="24"/>
              </w:rPr>
              <w:t>Report back on the survey with a newsletter – include states on inflation etc. Distribute the items of the pay claim and ask workers to support it with a petition as above</w:t>
            </w:r>
          </w:p>
        </w:tc>
        <w:tc>
          <w:tcPr>
            <w:tcW w:w="2976" w:type="dxa"/>
          </w:tcPr>
          <w:p w14:paraId="53FE9AA6" w14:textId="77777777" w:rsidR="004F3058" w:rsidRPr="004F3058" w:rsidRDefault="004F3058" w:rsidP="004F3058">
            <w:pPr>
              <w:pStyle w:val="BodyText"/>
              <w:rPr>
                <w:rFonts w:asciiTheme="minorHAnsi" w:hAnsiTheme="minorHAnsi"/>
                <w:sz w:val="24"/>
                <w:szCs w:val="24"/>
              </w:rPr>
            </w:pPr>
            <w:r w:rsidRPr="004F3058">
              <w:rPr>
                <w:rFonts w:asciiTheme="minorHAnsi" w:hAnsiTheme="minorHAnsi"/>
                <w:sz w:val="24"/>
                <w:szCs w:val="24"/>
              </w:rPr>
              <w:t>Send a second newsletter to highlight company profits, CEO pay etc.</w:t>
            </w:r>
          </w:p>
          <w:p w14:paraId="697FACBE" w14:textId="77777777" w:rsidR="004F3058" w:rsidRPr="004F3058" w:rsidRDefault="004F3058" w:rsidP="004F3058">
            <w:pPr>
              <w:pStyle w:val="BodyText"/>
              <w:rPr>
                <w:rFonts w:asciiTheme="minorHAnsi" w:hAnsiTheme="minorHAnsi"/>
                <w:sz w:val="24"/>
                <w:szCs w:val="24"/>
              </w:rPr>
            </w:pPr>
          </w:p>
          <w:p w14:paraId="6212D814" w14:textId="77777777" w:rsidR="004F3058" w:rsidRPr="004F3058" w:rsidRDefault="004F3058" w:rsidP="004F3058">
            <w:pPr>
              <w:pStyle w:val="BodyText"/>
              <w:rPr>
                <w:rFonts w:asciiTheme="minorHAnsi" w:hAnsiTheme="minorHAnsi"/>
                <w:sz w:val="24"/>
                <w:szCs w:val="24"/>
              </w:rPr>
            </w:pPr>
            <w:r w:rsidRPr="004F3058">
              <w:rPr>
                <w:rFonts w:asciiTheme="minorHAnsi" w:hAnsiTheme="minorHAnsi"/>
                <w:sz w:val="24"/>
                <w:szCs w:val="24"/>
              </w:rPr>
              <w:t>Text all contacts about the pay vote.</w:t>
            </w:r>
          </w:p>
          <w:p w14:paraId="07F8560E" w14:textId="77777777" w:rsidR="004F3058" w:rsidRPr="004F3058" w:rsidRDefault="004F3058" w:rsidP="004F3058">
            <w:pPr>
              <w:pStyle w:val="BodyText"/>
              <w:rPr>
                <w:rFonts w:asciiTheme="minorHAnsi" w:hAnsiTheme="minorHAnsi"/>
                <w:sz w:val="24"/>
                <w:szCs w:val="24"/>
              </w:rPr>
            </w:pPr>
          </w:p>
          <w:p w14:paraId="5D0A01F2" w14:textId="77777777" w:rsidR="004F3058" w:rsidRPr="004F3058" w:rsidRDefault="004F3058" w:rsidP="004F3058">
            <w:pPr>
              <w:pStyle w:val="BodyText"/>
              <w:rPr>
                <w:rFonts w:asciiTheme="minorHAnsi" w:hAnsiTheme="minorHAnsi"/>
                <w:sz w:val="24"/>
                <w:szCs w:val="24"/>
              </w:rPr>
            </w:pPr>
            <w:r w:rsidRPr="004F3058">
              <w:rPr>
                <w:rFonts w:asciiTheme="minorHAnsi" w:hAnsiTheme="minorHAnsi"/>
                <w:sz w:val="24"/>
                <w:szCs w:val="24"/>
              </w:rPr>
              <w:t>Circulate the claim on the day of negotiations</w:t>
            </w:r>
          </w:p>
        </w:tc>
      </w:tr>
    </w:tbl>
    <w:p w14:paraId="74519682" w14:textId="77777777" w:rsidR="00503217" w:rsidRDefault="00503217" w:rsidP="004F3058">
      <w:pPr>
        <w:spacing w:line="249" w:lineRule="auto"/>
        <w:ind w:left="1134"/>
        <w:rPr>
          <w:sz w:val="18"/>
        </w:rPr>
      </w:pPr>
    </w:p>
    <w:p w14:paraId="7907E917" w14:textId="77777777" w:rsidR="004F3058" w:rsidRDefault="004F3058" w:rsidP="004F3058">
      <w:pPr>
        <w:spacing w:line="249" w:lineRule="auto"/>
        <w:ind w:left="1134"/>
        <w:rPr>
          <w:sz w:val="18"/>
        </w:rPr>
      </w:pPr>
    </w:p>
    <w:p w14:paraId="3F861EE7" w14:textId="77777777" w:rsidR="00C6240C" w:rsidRDefault="00C6240C" w:rsidP="004F3058">
      <w:pPr>
        <w:spacing w:line="249" w:lineRule="auto"/>
        <w:ind w:left="1134"/>
        <w:rPr>
          <w:sz w:val="18"/>
        </w:rPr>
      </w:pPr>
    </w:p>
    <w:p w14:paraId="175C4E06" w14:textId="77777777" w:rsidR="00C6240C" w:rsidRDefault="00C6240C" w:rsidP="004F3058">
      <w:pPr>
        <w:spacing w:line="249" w:lineRule="auto"/>
        <w:ind w:left="1134"/>
        <w:rPr>
          <w:sz w:val="18"/>
        </w:rPr>
      </w:pPr>
    </w:p>
    <w:p w14:paraId="4B2A084E" w14:textId="77777777" w:rsidR="00C6240C" w:rsidRDefault="00C6240C" w:rsidP="004F3058">
      <w:pPr>
        <w:spacing w:line="249" w:lineRule="auto"/>
        <w:ind w:left="1134"/>
        <w:rPr>
          <w:sz w:val="18"/>
        </w:rPr>
      </w:pPr>
    </w:p>
    <w:p w14:paraId="268D8728" w14:textId="77777777" w:rsidR="00503217" w:rsidRPr="00503217" w:rsidRDefault="00503217" w:rsidP="00503217">
      <w:pPr>
        <w:spacing w:before="6"/>
        <w:rPr>
          <w:sz w:val="5"/>
          <w:szCs w:val="20"/>
        </w:rPr>
      </w:pPr>
    </w:p>
    <w:p w14:paraId="1E86D5D0" w14:textId="77777777" w:rsidR="00503217" w:rsidRPr="004F3058" w:rsidRDefault="00503217" w:rsidP="00C6240C">
      <w:pPr>
        <w:pStyle w:val="BodyText"/>
        <w:rPr>
          <w:color w:val="C00000"/>
          <w:sz w:val="48"/>
          <w:szCs w:val="48"/>
        </w:rPr>
      </w:pPr>
      <w:r w:rsidRPr="004F3058">
        <w:rPr>
          <w:b/>
          <w:color w:val="C00000"/>
          <w:sz w:val="48"/>
          <w:szCs w:val="48"/>
        </w:rPr>
        <w:t>Some key components of a pay campaign</w:t>
      </w:r>
    </w:p>
    <w:p w14:paraId="35C53C98" w14:textId="77777777" w:rsidR="004F3058" w:rsidRDefault="004F3058" w:rsidP="004F3058">
      <w:pPr>
        <w:pStyle w:val="BodyText"/>
        <w:ind w:left="1134"/>
        <w:rPr>
          <w:sz w:val="26"/>
          <w:szCs w:val="26"/>
        </w:rPr>
      </w:pPr>
    </w:p>
    <w:p w14:paraId="6AB25740" w14:textId="77777777" w:rsidR="004F3058" w:rsidRDefault="00503217" w:rsidP="009D5F19">
      <w:pPr>
        <w:pStyle w:val="BodyText"/>
        <w:numPr>
          <w:ilvl w:val="0"/>
          <w:numId w:val="8"/>
        </w:numPr>
        <w:spacing w:after="120"/>
        <w:ind w:left="567" w:hanging="567"/>
        <w:rPr>
          <w:sz w:val="26"/>
          <w:szCs w:val="26"/>
        </w:rPr>
      </w:pPr>
      <w:r w:rsidRPr="004F3058">
        <w:rPr>
          <w:sz w:val="26"/>
          <w:szCs w:val="26"/>
        </w:rPr>
        <w:t xml:space="preserve">Survey </w:t>
      </w:r>
    </w:p>
    <w:p w14:paraId="56CA2FC1" w14:textId="77777777" w:rsidR="00503217" w:rsidRPr="004F3058" w:rsidRDefault="00503217" w:rsidP="009D5F19">
      <w:pPr>
        <w:pStyle w:val="BodyText"/>
        <w:numPr>
          <w:ilvl w:val="0"/>
          <w:numId w:val="8"/>
        </w:numPr>
        <w:spacing w:after="120"/>
        <w:ind w:left="567" w:hanging="567"/>
        <w:rPr>
          <w:sz w:val="26"/>
          <w:szCs w:val="26"/>
        </w:rPr>
      </w:pPr>
      <w:r w:rsidRPr="004F3058">
        <w:rPr>
          <w:sz w:val="26"/>
          <w:szCs w:val="26"/>
        </w:rPr>
        <w:t>The claim</w:t>
      </w:r>
    </w:p>
    <w:p w14:paraId="2596E278" w14:textId="77777777" w:rsidR="004F3058" w:rsidRDefault="00503217" w:rsidP="009D5F19">
      <w:pPr>
        <w:pStyle w:val="BodyText"/>
        <w:numPr>
          <w:ilvl w:val="0"/>
          <w:numId w:val="8"/>
        </w:numPr>
        <w:spacing w:after="120"/>
        <w:ind w:left="567" w:hanging="567"/>
        <w:rPr>
          <w:sz w:val="26"/>
          <w:szCs w:val="26"/>
        </w:rPr>
      </w:pPr>
      <w:r w:rsidRPr="004F3058">
        <w:rPr>
          <w:sz w:val="26"/>
          <w:szCs w:val="26"/>
        </w:rPr>
        <w:t xml:space="preserve">Pay campaign committee </w:t>
      </w:r>
    </w:p>
    <w:p w14:paraId="287AE9E4" w14:textId="77777777" w:rsidR="00503217" w:rsidRPr="004F3058" w:rsidRDefault="00503217" w:rsidP="009D5F19">
      <w:pPr>
        <w:pStyle w:val="BodyText"/>
        <w:numPr>
          <w:ilvl w:val="0"/>
          <w:numId w:val="8"/>
        </w:numPr>
        <w:spacing w:after="120"/>
        <w:ind w:left="567" w:hanging="567"/>
        <w:rPr>
          <w:sz w:val="26"/>
          <w:szCs w:val="26"/>
        </w:rPr>
      </w:pPr>
      <w:r w:rsidRPr="004F3058">
        <w:rPr>
          <w:sz w:val="26"/>
          <w:szCs w:val="26"/>
        </w:rPr>
        <w:t>Demands for improved facilities</w:t>
      </w:r>
    </w:p>
    <w:p w14:paraId="0E6B9092" w14:textId="77777777" w:rsidR="00503217" w:rsidRPr="004F3058" w:rsidRDefault="00503217" w:rsidP="009D5F19">
      <w:pPr>
        <w:pStyle w:val="BodyText"/>
        <w:numPr>
          <w:ilvl w:val="0"/>
          <w:numId w:val="8"/>
        </w:numPr>
        <w:spacing w:after="120"/>
        <w:ind w:left="567" w:hanging="567"/>
        <w:rPr>
          <w:sz w:val="26"/>
          <w:szCs w:val="26"/>
        </w:rPr>
      </w:pPr>
      <w:r w:rsidRPr="004F3058">
        <w:rPr>
          <w:sz w:val="26"/>
          <w:szCs w:val="26"/>
        </w:rPr>
        <w:t>Distributing the claim and petitioning support</w:t>
      </w:r>
    </w:p>
    <w:p w14:paraId="4F95E21E" w14:textId="77777777" w:rsidR="00503217" w:rsidRPr="004F3058" w:rsidRDefault="00503217" w:rsidP="009D5F19">
      <w:pPr>
        <w:pStyle w:val="BodyText"/>
        <w:numPr>
          <w:ilvl w:val="0"/>
          <w:numId w:val="8"/>
        </w:numPr>
        <w:spacing w:after="120"/>
        <w:ind w:left="567" w:hanging="567"/>
        <w:rPr>
          <w:sz w:val="26"/>
          <w:szCs w:val="26"/>
        </w:rPr>
      </w:pPr>
      <w:r w:rsidRPr="004F3058">
        <w:rPr>
          <w:sz w:val="26"/>
          <w:szCs w:val="26"/>
        </w:rPr>
        <w:t>Petition support</w:t>
      </w:r>
    </w:p>
    <w:p w14:paraId="441071C3" w14:textId="77777777" w:rsidR="00503217" w:rsidRPr="004F3058" w:rsidRDefault="00503217" w:rsidP="009D5F19">
      <w:pPr>
        <w:pStyle w:val="BodyText"/>
        <w:numPr>
          <w:ilvl w:val="0"/>
          <w:numId w:val="8"/>
        </w:numPr>
        <w:spacing w:after="120"/>
        <w:ind w:left="567" w:hanging="567"/>
        <w:rPr>
          <w:sz w:val="26"/>
          <w:szCs w:val="26"/>
        </w:rPr>
      </w:pPr>
      <w:r w:rsidRPr="004F3058">
        <w:rPr>
          <w:sz w:val="26"/>
          <w:szCs w:val="26"/>
        </w:rPr>
        <w:t>Regular newsletters – pay bulletins Targeting recruitment</w:t>
      </w:r>
    </w:p>
    <w:p w14:paraId="45E93003" w14:textId="77777777" w:rsidR="00503217" w:rsidRPr="004F3058" w:rsidRDefault="00C6240C" w:rsidP="009D5F19">
      <w:pPr>
        <w:pStyle w:val="BodyText"/>
        <w:numPr>
          <w:ilvl w:val="0"/>
          <w:numId w:val="8"/>
        </w:numPr>
        <w:spacing w:after="120"/>
        <w:ind w:left="567" w:hanging="567"/>
        <w:rPr>
          <w:sz w:val="26"/>
          <w:szCs w:val="26"/>
        </w:rPr>
      </w:pPr>
      <w:r>
        <w:rPr>
          <w:noProof/>
          <w:sz w:val="26"/>
          <w:szCs w:val="26"/>
          <w:lang w:val="en-GB" w:eastAsia="en-GB"/>
        </w:rPr>
        <mc:AlternateContent>
          <mc:Choice Requires="wps">
            <w:drawing>
              <wp:anchor distT="0" distB="0" distL="114300" distR="114300" simplePos="0" relativeHeight="251660288" behindDoc="0" locked="0" layoutInCell="1" allowOverlap="1" wp14:anchorId="5D3DF363" wp14:editId="2CAF123B">
                <wp:simplePos x="0" y="0"/>
                <wp:positionH relativeFrom="column">
                  <wp:posOffset>26670</wp:posOffset>
                </wp:positionH>
                <wp:positionV relativeFrom="paragraph">
                  <wp:posOffset>622300</wp:posOffset>
                </wp:positionV>
                <wp:extent cx="6073140" cy="1493520"/>
                <wp:effectExtent l="0" t="0" r="22860" b="11430"/>
                <wp:wrapSquare wrapText="bothSides"/>
                <wp:docPr id="14545" name="Rectangle 14545"/>
                <wp:cNvGraphicFramePr/>
                <a:graphic xmlns:a="http://schemas.openxmlformats.org/drawingml/2006/main">
                  <a:graphicData uri="http://schemas.microsoft.com/office/word/2010/wordprocessingShape">
                    <wps:wsp>
                      <wps:cNvSpPr/>
                      <wps:spPr>
                        <a:xfrm>
                          <a:off x="0" y="0"/>
                          <a:ext cx="6073140" cy="1493520"/>
                        </a:xfrm>
                        <a:prstGeom prst="rect">
                          <a:avLst/>
                        </a:prstGeom>
                        <a:solidFill>
                          <a:sysClr val="window" lastClr="FFFFFF"/>
                        </a:solidFill>
                        <a:ln w="25400" cap="flat" cmpd="sng" algn="ctr">
                          <a:solidFill>
                            <a:srgbClr val="C00000"/>
                          </a:solidFill>
                          <a:prstDash val="solid"/>
                        </a:ln>
                        <a:effectLst/>
                      </wps:spPr>
                      <wps:txbx>
                        <w:txbxContent>
                          <w:p w14:paraId="48414660" w14:textId="77777777" w:rsidR="004F3058" w:rsidRDefault="004F3058" w:rsidP="004F3058">
                            <w:pPr>
                              <w:pStyle w:val="TOC1"/>
                              <w:spacing w:before="0"/>
                              <w:ind w:left="142" w:right="175"/>
                              <w:rPr>
                                <w:b/>
                                <w:color w:val="C00000"/>
                                <w:sz w:val="26"/>
                                <w:szCs w:val="26"/>
                              </w:rPr>
                            </w:pPr>
                            <w:r w:rsidRPr="00CB1D7A">
                              <w:rPr>
                                <w:b/>
                                <w:color w:val="C00000"/>
                                <w:sz w:val="26"/>
                                <w:szCs w:val="26"/>
                              </w:rPr>
                              <w:t>TOP TIP</w:t>
                            </w:r>
                          </w:p>
                          <w:p w14:paraId="0B359EA7" w14:textId="77777777" w:rsidR="004F3058" w:rsidRPr="004F3058" w:rsidRDefault="004F3058" w:rsidP="004F3058">
                            <w:pPr>
                              <w:pStyle w:val="TOC1"/>
                              <w:spacing w:before="0"/>
                              <w:ind w:left="142" w:right="175"/>
                              <w:rPr>
                                <w:b/>
                                <w:color w:val="C00000"/>
                                <w:sz w:val="16"/>
                                <w:szCs w:val="16"/>
                              </w:rPr>
                            </w:pPr>
                          </w:p>
                          <w:p w14:paraId="231434FA" w14:textId="77777777" w:rsidR="004F3058" w:rsidRPr="004F3058" w:rsidRDefault="004F3058" w:rsidP="004F3058">
                            <w:pPr>
                              <w:pStyle w:val="TOC1"/>
                              <w:spacing w:before="0"/>
                              <w:ind w:left="142" w:right="175"/>
                              <w:rPr>
                                <w:b/>
                                <w:color w:val="000000" w:themeColor="text1"/>
                                <w:sz w:val="26"/>
                                <w:szCs w:val="26"/>
                              </w:rPr>
                            </w:pPr>
                            <w:r w:rsidRPr="004F3058">
                              <w:rPr>
                                <w:b/>
                                <w:color w:val="000000" w:themeColor="text1"/>
                                <w:sz w:val="26"/>
                                <w:szCs w:val="26"/>
                              </w:rPr>
                              <w:t>Using your mapping</w:t>
                            </w:r>
                          </w:p>
                          <w:p w14:paraId="59411929" w14:textId="77777777" w:rsidR="004F3058" w:rsidRPr="00C6240C" w:rsidRDefault="00C6240C" w:rsidP="00CB1D7A">
                            <w:pPr>
                              <w:pStyle w:val="TOC1"/>
                              <w:ind w:left="142" w:right="175"/>
                              <w:rPr>
                                <w:color w:val="000000" w:themeColor="text1"/>
                                <w:sz w:val="26"/>
                                <w:szCs w:val="26"/>
                              </w:rPr>
                            </w:pPr>
                            <w:r w:rsidRPr="00C6240C">
                              <w:rPr>
                                <w:color w:val="000000" w:themeColor="text1"/>
                                <w:sz w:val="26"/>
                                <w:szCs w:val="26"/>
                              </w:rPr>
                              <w:t>Map who competes surveys, attends meetings, signs petitions etc. Use this to plan who will speak to whom about joining an action</w:t>
                            </w:r>
                            <w:r>
                              <w:rPr>
                                <w:color w:val="000000" w:themeColor="text1"/>
                                <w:sz w:val="26"/>
                                <w:szCs w:val="26"/>
                              </w:rPr>
                              <w:t>. Identify individuals who have taken part in an action to ask them to join or get more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17F5C" id="Rectangle 14545" o:spid="_x0000_s1028" style="position:absolute;left:0;text-align:left;margin-left:2.1pt;margin-top:49pt;width:478.2pt;height:1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" fillcolor="window" strokecolor="#c00000" strokeweight="2pt">
                <v:textbox>
                  <w:txbxContent>
                    <w:p w:rsidR="004F3058" w:rsidRDefault="004F3058" w:rsidP="004F3058">
                      <w:pPr>
                        <w:pStyle w:val="TOC1"/>
                        <w:spacing w:before="0"/>
                        <w:ind w:left="142" w:right="175"/>
                        <w:rPr>
                          <w:b/>
                          <w:color w:val="C00000"/>
                          <w:sz w:val="26"/>
                          <w:szCs w:val="26"/>
                        </w:rPr>
                      </w:pPr>
                      <w:r w:rsidRPr="00CB1D7A">
                        <w:rPr>
                          <w:b/>
                          <w:color w:val="C00000"/>
                          <w:sz w:val="26"/>
                          <w:szCs w:val="26"/>
                        </w:rPr>
                        <w:t>TOP TIP</w:t>
                      </w:r>
                    </w:p>
                    <w:p w:rsidR="004F3058" w:rsidRPr="004F3058" w:rsidRDefault="004F3058" w:rsidP="004F3058">
                      <w:pPr>
                        <w:pStyle w:val="TOC1"/>
                        <w:spacing w:before="0"/>
                        <w:ind w:left="142" w:right="175"/>
                        <w:rPr>
                          <w:b/>
                          <w:color w:val="C00000"/>
                          <w:sz w:val="16"/>
                          <w:szCs w:val="16"/>
                        </w:rPr>
                      </w:pPr>
                    </w:p>
                    <w:p w:rsidR="004F3058" w:rsidRPr="004F3058" w:rsidRDefault="004F3058" w:rsidP="004F3058">
                      <w:pPr>
                        <w:pStyle w:val="TOC1"/>
                        <w:spacing w:before="0"/>
                        <w:ind w:left="142" w:right="175"/>
                        <w:rPr>
                          <w:b/>
                          <w:color w:val="000000" w:themeColor="text1"/>
                          <w:sz w:val="26"/>
                          <w:szCs w:val="26"/>
                        </w:rPr>
                      </w:pPr>
                      <w:r w:rsidRPr="004F3058">
                        <w:rPr>
                          <w:b/>
                          <w:color w:val="000000" w:themeColor="text1"/>
                          <w:sz w:val="26"/>
                          <w:szCs w:val="26"/>
                        </w:rPr>
                        <w:t>Using your mapping</w:t>
                      </w:r>
                    </w:p>
                    <w:p w:rsidR="004F3058" w:rsidRPr="00C6240C" w:rsidRDefault="00C6240C" w:rsidP="00CB1D7A">
                      <w:pPr>
                        <w:pStyle w:val="TOC1"/>
                        <w:ind w:left="142" w:right="175"/>
                        <w:rPr>
                          <w:color w:val="000000" w:themeColor="text1"/>
                          <w:sz w:val="26"/>
                          <w:szCs w:val="26"/>
                        </w:rPr>
                      </w:pPr>
                      <w:r w:rsidRPr="00C6240C">
                        <w:rPr>
                          <w:color w:val="000000" w:themeColor="text1"/>
                          <w:sz w:val="26"/>
                          <w:szCs w:val="26"/>
                        </w:rPr>
                        <w:t>Map who competes surveys, attends meetings, signs petitions etc. Use this to plan who will speak to whom about joining an action</w:t>
                      </w:r>
                      <w:r>
                        <w:rPr>
                          <w:color w:val="000000" w:themeColor="text1"/>
                          <w:sz w:val="26"/>
                          <w:szCs w:val="26"/>
                        </w:rPr>
                        <w:t>. Identify individuals who have taken part in an action to ask them to join or get more involved.</w:t>
                      </w:r>
                    </w:p>
                  </w:txbxContent>
                </v:textbox>
                <w10:wrap type="square"/>
              </v:rect>
            </w:pict>
          </mc:Fallback>
        </mc:AlternateContent>
      </w:r>
      <w:r w:rsidR="00503217" w:rsidRPr="004F3058">
        <w:rPr>
          <w:sz w:val="26"/>
          <w:szCs w:val="26"/>
        </w:rPr>
        <w:t>Other collective actions</w:t>
      </w:r>
    </w:p>
    <w:p w14:paraId="1DE3CBB1" w14:textId="77777777" w:rsidR="00503217" w:rsidRPr="00503217" w:rsidRDefault="00503217" w:rsidP="00503217">
      <w:pPr>
        <w:spacing w:line="243" w:lineRule="exact"/>
        <w:sectPr w:rsidR="00503217" w:rsidRPr="00503217" w:rsidSect="00E01744">
          <w:footerReference w:type="default" r:id="rId15"/>
          <w:type w:val="nextColumn"/>
          <w:pgSz w:w="11907" w:h="16840" w:code="9"/>
          <w:pgMar w:top="1134" w:right="1134" w:bottom="1134" w:left="1134" w:header="0" w:footer="572" w:gutter="0"/>
          <w:cols w:space="720"/>
        </w:sectPr>
      </w:pPr>
    </w:p>
    <w:p w14:paraId="470A0EA8" w14:textId="77777777" w:rsidR="00503217" w:rsidRPr="00C6240C" w:rsidRDefault="00503217" w:rsidP="00C6240C">
      <w:pPr>
        <w:pStyle w:val="BodyText"/>
        <w:rPr>
          <w:b/>
          <w:sz w:val="26"/>
          <w:szCs w:val="26"/>
        </w:rPr>
      </w:pPr>
      <w:bookmarkStart w:id="5" w:name="_TOC_250011"/>
      <w:bookmarkEnd w:id="5"/>
      <w:r w:rsidRPr="00C6240C">
        <w:rPr>
          <w:b/>
          <w:sz w:val="26"/>
          <w:szCs w:val="26"/>
        </w:rPr>
        <w:lastRenderedPageBreak/>
        <w:t>The Survey</w:t>
      </w:r>
    </w:p>
    <w:p w14:paraId="67E11633" w14:textId="77777777" w:rsidR="00C6240C" w:rsidRPr="00E01744" w:rsidRDefault="00C6240C" w:rsidP="00C6240C">
      <w:pPr>
        <w:pStyle w:val="BodyText"/>
        <w:rPr>
          <w:sz w:val="16"/>
          <w:szCs w:val="16"/>
        </w:rPr>
      </w:pPr>
    </w:p>
    <w:p w14:paraId="411D9432" w14:textId="77777777" w:rsidR="00503217" w:rsidRPr="00C6240C" w:rsidRDefault="00503217" w:rsidP="009D5F19">
      <w:pPr>
        <w:pStyle w:val="BodyText"/>
        <w:numPr>
          <w:ilvl w:val="0"/>
          <w:numId w:val="9"/>
        </w:numPr>
        <w:ind w:left="567" w:hanging="567"/>
        <w:rPr>
          <w:sz w:val="26"/>
          <w:szCs w:val="26"/>
        </w:rPr>
      </w:pPr>
      <w:r w:rsidRPr="00C6240C">
        <w:rPr>
          <w:sz w:val="26"/>
          <w:szCs w:val="26"/>
        </w:rPr>
        <w:t>Find out more about what people are concerned about, including:</w:t>
      </w:r>
    </w:p>
    <w:p w14:paraId="26CB0AB2" w14:textId="77777777" w:rsidR="00C6240C" w:rsidRPr="00E01744" w:rsidRDefault="00C6240C" w:rsidP="00C6240C">
      <w:pPr>
        <w:pStyle w:val="BodyText"/>
        <w:rPr>
          <w:sz w:val="8"/>
          <w:szCs w:val="8"/>
        </w:rPr>
      </w:pPr>
    </w:p>
    <w:p w14:paraId="566621E9" w14:textId="77777777" w:rsidR="00C6240C" w:rsidRDefault="00503217" w:rsidP="009D5F19">
      <w:pPr>
        <w:pStyle w:val="BodyText"/>
        <w:numPr>
          <w:ilvl w:val="0"/>
          <w:numId w:val="11"/>
        </w:numPr>
        <w:ind w:left="993" w:hanging="426"/>
        <w:rPr>
          <w:sz w:val="26"/>
          <w:szCs w:val="26"/>
        </w:rPr>
      </w:pPr>
      <w:r w:rsidRPr="00C6240C">
        <w:rPr>
          <w:sz w:val="26"/>
          <w:szCs w:val="26"/>
        </w:rPr>
        <w:t xml:space="preserve">Shift allowances </w:t>
      </w:r>
    </w:p>
    <w:p w14:paraId="272FB9EB" w14:textId="77777777" w:rsidR="00503217" w:rsidRPr="00C6240C" w:rsidRDefault="00503217" w:rsidP="009D5F19">
      <w:pPr>
        <w:pStyle w:val="BodyText"/>
        <w:numPr>
          <w:ilvl w:val="0"/>
          <w:numId w:val="11"/>
        </w:numPr>
        <w:ind w:left="993" w:hanging="426"/>
        <w:rPr>
          <w:sz w:val="26"/>
          <w:szCs w:val="26"/>
        </w:rPr>
      </w:pPr>
      <w:r w:rsidRPr="00C6240C">
        <w:rPr>
          <w:sz w:val="26"/>
          <w:szCs w:val="26"/>
        </w:rPr>
        <w:t>Sick pay</w:t>
      </w:r>
    </w:p>
    <w:p w14:paraId="6CFC30C7" w14:textId="77777777" w:rsidR="00C6240C" w:rsidRDefault="00C6240C" w:rsidP="009D5F19">
      <w:pPr>
        <w:pStyle w:val="BodyText"/>
        <w:numPr>
          <w:ilvl w:val="0"/>
          <w:numId w:val="11"/>
        </w:numPr>
        <w:ind w:left="993" w:hanging="426"/>
        <w:rPr>
          <w:sz w:val="26"/>
          <w:szCs w:val="26"/>
        </w:rPr>
      </w:pPr>
      <w:r w:rsidRPr="00C6240C">
        <w:rPr>
          <w:noProof/>
          <w:sz w:val="26"/>
          <w:szCs w:val="26"/>
          <w:lang w:val="en-GB" w:eastAsia="en-GB"/>
        </w:rPr>
        <mc:AlternateContent>
          <mc:Choice Requires="wps">
            <w:drawing>
              <wp:anchor distT="0" distB="0" distL="114300" distR="114300" simplePos="0" relativeHeight="251657216" behindDoc="0" locked="0" layoutInCell="1" allowOverlap="1" wp14:anchorId="535B1F2C" wp14:editId="69C7CE99">
                <wp:simplePos x="0" y="0"/>
                <wp:positionH relativeFrom="page">
                  <wp:posOffset>7903210</wp:posOffset>
                </wp:positionH>
                <wp:positionV relativeFrom="paragraph">
                  <wp:posOffset>36195</wp:posOffset>
                </wp:positionV>
                <wp:extent cx="1662430" cy="1404620"/>
                <wp:effectExtent l="0" t="0" r="13970" b="24130"/>
                <wp:wrapNone/>
                <wp:docPr id="14446" name="Text Box 14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04620"/>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CDCB2" w14:textId="77777777" w:rsidR="00503217" w:rsidRDefault="00503217" w:rsidP="00503217">
                            <w:pPr>
                              <w:spacing w:before="31"/>
                              <w:ind w:left="85" w:right="242"/>
                              <w:rPr>
                                <w:b/>
                                <w:sz w:val="24"/>
                              </w:rPr>
                            </w:pPr>
                            <w:r>
                              <w:rPr>
                                <w:b/>
                                <w:color w:val="CA002E"/>
                                <w:w w:val="115"/>
                                <w:sz w:val="24"/>
                              </w:rPr>
                              <w:t>TOP TIP</w:t>
                            </w:r>
                          </w:p>
                          <w:p w14:paraId="1E7B507D" w14:textId="77777777" w:rsidR="00503217" w:rsidRDefault="00503217" w:rsidP="00503217">
                            <w:pPr>
                              <w:spacing w:before="5" w:line="216" w:lineRule="exact"/>
                              <w:ind w:left="85" w:right="242"/>
                              <w:rPr>
                                <w:b/>
                                <w:sz w:val="18"/>
                              </w:rPr>
                            </w:pPr>
                            <w:r>
                              <w:rPr>
                                <w:b/>
                                <w:color w:val="231F20"/>
                                <w:w w:val="110"/>
                                <w:sz w:val="18"/>
                              </w:rPr>
                              <w:t>Make sure you are ‘ballot- ready’</w:t>
                            </w:r>
                          </w:p>
                          <w:p w14:paraId="7BCB8B3F" w14:textId="77777777" w:rsidR="00503217" w:rsidRDefault="00503217" w:rsidP="00503217">
                            <w:pPr>
                              <w:pStyle w:val="BodyText"/>
                              <w:spacing w:before="8"/>
                              <w:rPr>
                                <w:sz w:val="17"/>
                              </w:rPr>
                            </w:pPr>
                          </w:p>
                          <w:p w14:paraId="4AA9E6CC" w14:textId="77777777" w:rsidR="00503217" w:rsidRDefault="00503217" w:rsidP="00503217">
                            <w:pPr>
                              <w:spacing w:line="216" w:lineRule="exact"/>
                              <w:ind w:left="85" w:right="242"/>
                              <w:rPr>
                                <w:sz w:val="18"/>
                              </w:rPr>
                            </w:pPr>
                            <w:r>
                              <w:rPr>
                                <w:color w:val="231F20"/>
                                <w:w w:val="115"/>
                                <w:sz w:val="18"/>
                              </w:rPr>
                              <w:t>Use surveys, meeting attendance sheets and petitions to help check you have all your members’ details up-to-date.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7D284" id="_x0000_t202" coordsize="21600,21600" o:spt="202" path="m,l,21600r21600,l21600,xe">
                <v:stroke joinstyle="miter"/>
                <v:path gradientshapeok="t" o:connecttype="rect"/>
              </v:shapetype>
              <v:shape id="Text Box 14446" o:spid="_x0000_s1029" type="#_x0000_t202" style="position:absolute;left:0;text-align:left;margin-left:622.3pt;margin-top:2.85pt;width:130.9pt;height:11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" filled="f" strokecolor="#231f20">
                <v:textbox inset="0,0,0,0">
                  <w:txbxContent>
                    <w:p w:rsidR="00503217" w:rsidRDefault="00503217" w:rsidP="00503217">
                      <w:pPr>
                        <w:spacing w:before="31"/>
                        <w:ind w:left="85" w:right="242"/>
                        <w:rPr>
                          <w:b/>
                          <w:sz w:val="24"/>
                        </w:rPr>
                      </w:pPr>
                      <w:r>
                        <w:rPr>
                          <w:b/>
                          <w:color w:val="CA002E"/>
                          <w:w w:val="115"/>
                          <w:sz w:val="24"/>
                        </w:rPr>
                        <w:t>TOP TIP</w:t>
                      </w:r>
                    </w:p>
                    <w:p w:rsidR="00503217" w:rsidRDefault="00503217" w:rsidP="00503217">
                      <w:pPr>
                        <w:spacing w:before="5" w:line="216" w:lineRule="exact"/>
                        <w:ind w:left="85" w:right="242"/>
                        <w:rPr>
                          <w:b/>
                          <w:sz w:val="18"/>
                        </w:rPr>
                      </w:pPr>
                      <w:r>
                        <w:rPr>
                          <w:b/>
                          <w:color w:val="231F20"/>
                          <w:w w:val="110"/>
                          <w:sz w:val="18"/>
                        </w:rPr>
                        <w:t>Make sure you are ‘ballot- ready’</w:t>
                      </w:r>
                    </w:p>
                    <w:p w:rsidR="00503217" w:rsidRDefault="00503217" w:rsidP="00503217">
                      <w:pPr>
                        <w:pStyle w:val="BodyText"/>
                        <w:spacing w:before="8"/>
                        <w:rPr>
                          <w:sz w:val="17"/>
                        </w:rPr>
                      </w:pPr>
                    </w:p>
                    <w:p w:rsidR="00503217" w:rsidRDefault="00503217" w:rsidP="00503217">
                      <w:pPr>
                        <w:spacing w:line="216" w:lineRule="exact"/>
                        <w:ind w:left="85" w:right="242"/>
                        <w:rPr>
                          <w:sz w:val="18"/>
                        </w:rPr>
                      </w:pPr>
                      <w:r>
                        <w:rPr>
                          <w:color w:val="231F20"/>
                          <w:w w:val="115"/>
                          <w:sz w:val="18"/>
                        </w:rPr>
                        <w:t>Use surveys, meeting attendance sheets and petitions to help check you have all your members’ details up-to-date.</w:t>
                      </w:r>
                    </w:p>
                  </w:txbxContent>
                </v:textbox>
                <w10:wrap anchorx="page"/>
              </v:shape>
            </w:pict>
          </mc:Fallback>
        </mc:AlternateContent>
      </w:r>
      <w:r w:rsidR="00503217" w:rsidRPr="00C6240C">
        <w:rPr>
          <w:sz w:val="26"/>
          <w:szCs w:val="26"/>
        </w:rPr>
        <w:t xml:space="preserve">Other basic campaigning ideas </w:t>
      </w:r>
    </w:p>
    <w:p w14:paraId="21E83C47" w14:textId="77777777" w:rsidR="00C6240C" w:rsidRPr="00E01744" w:rsidRDefault="00C6240C" w:rsidP="00C6240C">
      <w:pPr>
        <w:pStyle w:val="BodyText"/>
        <w:rPr>
          <w:sz w:val="12"/>
          <w:szCs w:val="12"/>
        </w:rPr>
      </w:pPr>
    </w:p>
    <w:p w14:paraId="655D3E8A" w14:textId="77777777" w:rsidR="00503217" w:rsidRDefault="00503217" w:rsidP="009D5F19">
      <w:pPr>
        <w:pStyle w:val="BodyText"/>
        <w:numPr>
          <w:ilvl w:val="0"/>
          <w:numId w:val="10"/>
        </w:numPr>
        <w:ind w:left="567" w:hanging="567"/>
        <w:rPr>
          <w:sz w:val="26"/>
          <w:szCs w:val="26"/>
        </w:rPr>
      </w:pPr>
      <w:r w:rsidRPr="00C6240C">
        <w:rPr>
          <w:sz w:val="26"/>
          <w:szCs w:val="26"/>
        </w:rPr>
        <w:t>Test strength of feeling</w:t>
      </w:r>
    </w:p>
    <w:p w14:paraId="453530AA" w14:textId="77777777" w:rsidR="00C6240C" w:rsidRPr="00E01744" w:rsidRDefault="00C6240C" w:rsidP="00C6240C">
      <w:pPr>
        <w:pStyle w:val="BodyText"/>
        <w:rPr>
          <w:sz w:val="12"/>
          <w:szCs w:val="12"/>
        </w:rPr>
      </w:pPr>
    </w:p>
    <w:p w14:paraId="2498BF41" w14:textId="77777777" w:rsidR="00E01744" w:rsidRDefault="00503217" w:rsidP="009D5F19">
      <w:pPr>
        <w:pStyle w:val="BodyText"/>
        <w:numPr>
          <w:ilvl w:val="0"/>
          <w:numId w:val="12"/>
        </w:numPr>
        <w:ind w:left="567" w:hanging="567"/>
        <w:rPr>
          <w:sz w:val="26"/>
          <w:szCs w:val="26"/>
        </w:rPr>
      </w:pPr>
      <w:r w:rsidRPr="00C6240C">
        <w:rPr>
          <w:sz w:val="26"/>
          <w:szCs w:val="26"/>
        </w:rPr>
        <w:t xml:space="preserve">Check individual details and gather contact info: </w:t>
      </w:r>
    </w:p>
    <w:p w14:paraId="12EDDDC2" w14:textId="77777777" w:rsidR="00E01744" w:rsidRPr="00E01744" w:rsidRDefault="00E01744" w:rsidP="00E01744">
      <w:pPr>
        <w:pStyle w:val="BodyText"/>
        <w:ind w:left="567"/>
        <w:rPr>
          <w:sz w:val="8"/>
          <w:szCs w:val="8"/>
        </w:rPr>
      </w:pPr>
    </w:p>
    <w:p w14:paraId="4A611758" w14:textId="77777777" w:rsidR="00503217" w:rsidRPr="00C6240C" w:rsidRDefault="00503217" w:rsidP="009D5F19">
      <w:pPr>
        <w:pStyle w:val="BodyText"/>
        <w:numPr>
          <w:ilvl w:val="0"/>
          <w:numId w:val="13"/>
        </w:numPr>
        <w:tabs>
          <w:tab w:val="left" w:pos="993"/>
        </w:tabs>
        <w:ind w:hanging="153"/>
        <w:rPr>
          <w:sz w:val="26"/>
          <w:szCs w:val="26"/>
        </w:rPr>
      </w:pPr>
      <w:r w:rsidRPr="00C6240C">
        <w:rPr>
          <w:sz w:val="26"/>
          <w:szCs w:val="26"/>
        </w:rPr>
        <w:t>Member?</w:t>
      </w:r>
    </w:p>
    <w:p w14:paraId="09C969D5" w14:textId="77777777" w:rsidR="00E01744" w:rsidRDefault="00503217" w:rsidP="009D5F19">
      <w:pPr>
        <w:pStyle w:val="BodyText"/>
        <w:numPr>
          <w:ilvl w:val="0"/>
          <w:numId w:val="13"/>
        </w:numPr>
        <w:tabs>
          <w:tab w:val="left" w:pos="993"/>
        </w:tabs>
        <w:ind w:hanging="153"/>
        <w:rPr>
          <w:sz w:val="26"/>
          <w:szCs w:val="26"/>
        </w:rPr>
      </w:pPr>
      <w:r w:rsidRPr="00C6240C">
        <w:rPr>
          <w:sz w:val="26"/>
          <w:szCs w:val="26"/>
        </w:rPr>
        <w:t xml:space="preserve">Interested in joining / getting more involved? </w:t>
      </w:r>
    </w:p>
    <w:p w14:paraId="0EEDC236" w14:textId="77777777" w:rsidR="00503217" w:rsidRPr="00C6240C" w:rsidRDefault="00503217" w:rsidP="009D5F19">
      <w:pPr>
        <w:pStyle w:val="BodyText"/>
        <w:numPr>
          <w:ilvl w:val="0"/>
          <w:numId w:val="13"/>
        </w:numPr>
        <w:tabs>
          <w:tab w:val="left" w:pos="993"/>
        </w:tabs>
        <w:ind w:hanging="153"/>
        <w:rPr>
          <w:sz w:val="26"/>
          <w:szCs w:val="26"/>
        </w:rPr>
      </w:pPr>
      <w:r w:rsidRPr="00C6240C">
        <w:rPr>
          <w:sz w:val="26"/>
          <w:szCs w:val="26"/>
        </w:rPr>
        <w:t>Work area</w:t>
      </w:r>
    </w:p>
    <w:p w14:paraId="52403D13" w14:textId="77777777" w:rsidR="00503217" w:rsidRPr="00C6240C" w:rsidRDefault="00E01744" w:rsidP="009D5F19">
      <w:pPr>
        <w:pStyle w:val="BodyText"/>
        <w:numPr>
          <w:ilvl w:val="0"/>
          <w:numId w:val="13"/>
        </w:numPr>
        <w:tabs>
          <w:tab w:val="left" w:pos="993"/>
        </w:tabs>
        <w:ind w:hanging="153"/>
        <w:rPr>
          <w:sz w:val="26"/>
          <w:szCs w:val="26"/>
        </w:rPr>
      </w:pPr>
      <w:r>
        <w:rPr>
          <w:sz w:val="26"/>
          <w:szCs w:val="26"/>
        </w:rPr>
        <w:t>Mobile/</w:t>
      </w:r>
      <w:r w:rsidR="00503217" w:rsidRPr="00C6240C">
        <w:rPr>
          <w:sz w:val="26"/>
          <w:szCs w:val="26"/>
        </w:rPr>
        <w:t xml:space="preserve"> email</w:t>
      </w:r>
    </w:p>
    <w:p w14:paraId="0573E93B" w14:textId="77777777" w:rsidR="00E01744" w:rsidRPr="00E01744" w:rsidRDefault="00E01744" w:rsidP="00C6240C">
      <w:pPr>
        <w:pStyle w:val="BodyText"/>
        <w:rPr>
          <w:sz w:val="12"/>
          <w:szCs w:val="12"/>
        </w:rPr>
      </w:pPr>
    </w:p>
    <w:p w14:paraId="4AC7426B" w14:textId="77777777" w:rsidR="00503217" w:rsidRDefault="00503217" w:rsidP="009D5F19">
      <w:pPr>
        <w:pStyle w:val="BodyText"/>
        <w:numPr>
          <w:ilvl w:val="0"/>
          <w:numId w:val="14"/>
        </w:numPr>
        <w:ind w:left="567" w:hanging="567"/>
        <w:rPr>
          <w:sz w:val="26"/>
          <w:szCs w:val="26"/>
        </w:rPr>
      </w:pPr>
      <w:r w:rsidRPr="00C6240C">
        <w:rPr>
          <w:sz w:val="26"/>
          <w:szCs w:val="26"/>
        </w:rPr>
        <w:t>This shows that we listen</w:t>
      </w:r>
    </w:p>
    <w:p w14:paraId="594BCF5F" w14:textId="77777777" w:rsidR="00E01744" w:rsidRPr="00E01744" w:rsidRDefault="00E01744" w:rsidP="00E01744">
      <w:pPr>
        <w:pStyle w:val="BodyText"/>
        <w:ind w:left="567"/>
        <w:rPr>
          <w:sz w:val="12"/>
          <w:szCs w:val="12"/>
        </w:rPr>
      </w:pPr>
    </w:p>
    <w:p w14:paraId="4C5F5ACF" w14:textId="77777777" w:rsidR="00E01744" w:rsidRDefault="00503217" w:rsidP="009D5F19">
      <w:pPr>
        <w:pStyle w:val="BodyText"/>
        <w:numPr>
          <w:ilvl w:val="0"/>
          <w:numId w:val="14"/>
        </w:numPr>
        <w:ind w:left="567" w:hanging="567"/>
        <w:rPr>
          <w:sz w:val="26"/>
          <w:szCs w:val="26"/>
        </w:rPr>
      </w:pPr>
      <w:r w:rsidRPr="00C6240C">
        <w:rPr>
          <w:sz w:val="26"/>
          <w:szCs w:val="26"/>
        </w:rPr>
        <w:t xml:space="preserve">Start a conversation – engage colleagues with the union </w:t>
      </w:r>
    </w:p>
    <w:p w14:paraId="012B953D" w14:textId="77777777" w:rsidR="00E01744" w:rsidRPr="00E01744" w:rsidRDefault="00E01744" w:rsidP="00E01744">
      <w:pPr>
        <w:pStyle w:val="ListParagraph"/>
        <w:rPr>
          <w:sz w:val="12"/>
          <w:szCs w:val="12"/>
        </w:rPr>
      </w:pPr>
    </w:p>
    <w:p w14:paraId="0008F711" w14:textId="77777777" w:rsidR="00503217" w:rsidRDefault="00503217" w:rsidP="009D5F19">
      <w:pPr>
        <w:pStyle w:val="BodyText"/>
        <w:numPr>
          <w:ilvl w:val="0"/>
          <w:numId w:val="14"/>
        </w:numPr>
        <w:ind w:left="567" w:hanging="567"/>
        <w:rPr>
          <w:sz w:val="26"/>
          <w:szCs w:val="26"/>
        </w:rPr>
      </w:pPr>
      <w:r w:rsidRPr="00C6240C">
        <w:rPr>
          <w:sz w:val="26"/>
          <w:szCs w:val="26"/>
        </w:rPr>
        <w:t>This raises the profile of Unite</w:t>
      </w:r>
    </w:p>
    <w:p w14:paraId="72FAF99A" w14:textId="77777777" w:rsidR="00E01744" w:rsidRPr="00E01744" w:rsidRDefault="00E01744" w:rsidP="00E01744">
      <w:pPr>
        <w:pStyle w:val="BodyText"/>
        <w:rPr>
          <w:sz w:val="12"/>
          <w:szCs w:val="12"/>
        </w:rPr>
      </w:pPr>
    </w:p>
    <w:p w14:paraId="214677A7" w14:textId="77777777" w:rsidR="00503217" w:rsidRDefault="00503217" w:rsidP="009D5F19">
      <w:pPr>
        <w:pStyle w:val="BodyText"/>
        <w:numPr>
          <w:ilvl w:val="0"/>
          <w:numId w:val="14"/>
        </w:numPr>
        <w:ind w:left="567" w:hanging="567"/>
        <w:rPr>
          <w:sz w:val="26"/>
          <w:szCs w:val="26"/>
        </w:rPr>
      </w:pPr>
      <w:r w:rsidRPr="00C6240C">
        <w:rPr>
          <w:sz w:val="26"/>
          <w:szCs w:val="26"/>
        </w:rPr>
        <w:t>It informs our communications e.g. 86% have had money difficulties in the last year</w:t>
      </w:r>
    </w:p>
    <w:p w14:paraId="276901E2" w14:textId="77777777" w:rsidR="00E01744" w:rsidRPr="00E01744" w:rsidRDefault="00E01744" w:rsidP="00E01744">
      <w:pPr>
        <w:pStyle w:val="BodyText"/>
        <w:ind w:left="567"/>
        <w:rPr>
          <w:sz w:val="8"/>
          <w:szCs w:val="8"/>
        </w:rPr>
      </w:pPr>
    </w:p>
    <w:p w14:paraId="027A0822" w14:textId="77777777" w:rsidR="00503217" w:rsidRPr="00C6240C" w:rsidRDefault="00503217" w:rsidP="009D5F19">
      <w:pPr>
        <w:pStyle w:val="BodyText"/>
        <w:numPr>
          <w:ilvl w:val="0"/>
          <w:numId w:val="15"/>
        </w:numPr>
        <w:ind w:left="993" w:hanging="426"/>
        <w:rPr>
          <w:sz w:val="26"/>
          <w:szCs w:val="26"/>
        </w:rPr>
      </w:pPr>
      <w:r w:rsidRPr="00C6240C">
        <w:rPr>
          <w:sz w:val="26"/>
          <w:szCs w:val="26"/>
        </w:rPr>
        <w:t>This can help educate our members; and</w:t>
      </w:r>
    </w:p>
    <w:p w14:paraId="1E96A957" w14:textId="77777777" w:rsidR="00503217" w:rsidRDefault="00503217" w:rsidP="009D5F19">
      <w:pPr>
        <w:pStyle w:val="BodyText"/>
        <w:numPr>
          <w:ilvl w:val="0"/>
          <w:numId w:val="15"/>
        </w:numPr>
        <w:ind w:left="993" w:hanging="426"/>
        <w:rPr>
          <w:sz w:val="26"/>
          <w:szCs w:val="26"/>
        </w:rPr>
      </w:pPr>
      <w:r w:rsidRPr="00C6240C">
        <w:rPr>
          <w:sz w:val="26"/>
          <w:szCs w:val="26"/>
        </w:rPr>
        <w:t>It strengthens our argument in negotiations</w:t>
      </w:r>
    </w:p>
    <w:p w14:paraId="14EB2FCC" w14:textId="77777777" w:rsidR="00E01744" w:rsidRPr="00E01744" w:rsidRDefault="00E01744" w:rsidP="00E01744">
      <w:pPr>
        <w:pStyle w:val="BodyText"/>
        <w:ind w:left="720"/>
        <w:rPr>
          <w:sz w:val="12"/>
          <w:szCs w:val="12"/>
        </w:rPr>
      </w:pPr>
    </w:p>
    <w:p w14:paraId="1D9570A4" w14:textId="77777777" w:rsidR="00503217" w:rsidRPr="00C6240C" w:rsidRDefault="00503217" w:rsidP="009D5F19">
      <w:pPr>
        <w:pStyle w:val="BodyText"/>
        <w:numPr>
          <w:ilvl w:val="0"/>
          <w:numId w:val="14"/>
        </w:numPr>
        <w:ind w:left="567" w:hanging="567"/>
        <w:rPr>
          <w:sz w:val="26"/>
          <w:szCs w:val="26"/>
        </w:rPr>
      </w:pPr>
      <w:r w:rsidRPr="00C6240C">
        <w:rPr>
          <w:sz w:val="26"/>
          <w:szCs w:val="26"/>
        </w:rPr>
        <w:t>This reinforces the message that it is ‘their’ pay claim – they own it, they help shape it and they need to campaign for it</w:t>
      </w:r>
    </w:p>
    <w:p w14:paraId="090EFAA7" w14:textId="77777777" w:rsidR="00503217" w:rsidRDefault="00503217" w:rsidP="00C6240C">
      <w:pPr>
        <w:pStyle w:val="BodyText"/>
        <w:rPr>
          <w:sz w:val="26"/>
          <w:szCs w:val="26"/>
        </w:rPr>
      </w:pPr>
    </w:p>
    <w:p w14:paraId="1EB29F8D" w14:textId="77777777" w:rsidR="00E01744" w:rsidRPr="00C6240C" w:rsidRDefault="00E01744" w:rsidP="00C6240C">
      <w:pPr>
        <w:pStyle w:val="BodyText"/>
        <w:rPr>
          <w:sz w:val="26"/>
          <w:szCs w:val="26"/>
        </w:rPr>
      </w:pPr>
    </w:p>
    <w:p w14:paraId="459FB79E" w14:textId="77777777" w:rsidR="00503217" w:rsidRPr="00E01744" w:rsidRDefault="00503217" w:rsidP="00C6240C">
      <w:pPr>
        <w:pStyle w:val="BodyText"/>
        <w:rPr>
          <w:b/>
          <w:sz w:val="26"/>
          <w:szCs w:val="26"/>
        </w:rPr>
      </w:pPr>
      <w:bookmarkStart w:id="6" w:name="_TOC_250010"/>
      <w:bookmarkEnd w:id="6"/>
      <w:r w:rsidRPr="00E01744">
        <w:rPr>
          <w:b/>
          <w:sz w:val="26"/>
          <w:szCs w:val="26"/>
        </w:rPr>
        <w:t>Pay Campaign Committee</w:t>
      </w:r>
    </w:p>
    <w:p w14:paraId="1B54089C" w14:textId="77777777" w:rsidR="00E01744" w:rsidRPr="00E01744" w:rsidRDefault="00E01744" w:rsidP="00C6240C">
      <w:pPr>
        <w:pStyle w:val="BodyText"/>
        <w:rPr>
          <w:sz w:val="16"/>
          <w:szCs w:val="16"/>
        </w:rPr>
      </w:pPr>
    </w:p>
    <w:p w14:paraId="01DB04D8" w14:textId="77777777" w:rsidR="00503217" w:rsidRPr="00C6240C" w:rsidRDefault="00503217" w:rsidP="009D5F19">
      <w:pPr>
        <w:pStyle w:val="BodyText"/>
        <w:numPr>
          <w:ilvl w:val="0"/>
          <w:numId w:val="16"/>
        </w:numPr>
        <w:spacing w:after="120"/>
        <w:ind w:left="567" w:hanging="567"/>
        <w:rPr>
          <w:sz w:val="26"/>
          <w:szCs w:val="26"/>
        </w:rPr>
      </w:pPr>
      <w:r w:rsidRPr="00C6240C">
        <w:rPr>
          <w:sz w:val="26"/>
          <w:szCs w:val="26"/>
        </w:rPr>
        <w:t>Many workers can be intimidated by being asked to be a Shop Steward/Rep but attending a meeting and helping the pay campaign can be less daunting</w:t>
      </w:r>
    </w:p>
    <w:p w14:paraId="4A558079" w14:textId="77777777" w:rsidR="00503217" w:rsidRPr="00C6240C" w:rsidRDefault="00503217" w:rsidP="009D5F19">
      <w:pPr>
        <w:pStyle w:val="BodyText"/>
        <w:numPr>
          <w:ilvl w:val="0"/>
          <w:numId w:val="16"/>
        </w:numPr>
        <w:spacing w:after="120"/>
        <w:ind w:left="567" w:hanging="567"/>
        <w:rPr>
          <w:sz w:val="26"/>
          <w:szCs w:val="26"/>
        </w:rPr>
      </w:pPr>
      <w:r w:rsidRPr="00C6240C">
        <w:rPr>
          <w:sz w:val="26"/>
          <w:szCs w:val="26"/>
        </w:rPr>
        <w:t>A campaign committee helps spread the work and lightens the burden on reps</w:t>
      </w:r>
    </w:p>
    <w:p w14:paraId="4D2E9007" w14:textId="77777777" w:rsidR="00503217" w:rsidRPr="00C6240C" w:rsidRDefault="00503217" w:rsidP="009D5F19">
      <w:pPr>
        <w:pStyle w:val="BodyText"/>
        <w:numPr>
          <w:ilvl w:val="0"/>
          <w:numId w:val="16"/>
        </w:numPr>
        <w:spacing w:after="120"/>
        <w:ind w:left="567" w:hanging="567"/>
        <w:rPr>
          <w:sz w:val="26"/>
          <w:szCs w:val="26"/>
        </w:rPr>
      </w:pPr>
      <w:r w:rsidRPr="00C6240C">
        <w:rPr>
          <w:sz w:val="26"/>
          <w:szCs w:val="26"/>
        </w:rPr>
        <w:t>It helps to drive the campaign</w:t>
      </w:r>
    </w:p>
    <w:p w14:paraId="0E5846DF" w14:textId="77777777" w:rsidR="00503217" w:rsidRDefault="00E01744" w:rsidP="00503217">
      <w:r>
        <w:rPr>
          <w:noProof/>
          <w:sz w:val="26"/>
          <w:szCs w:val="26"/>
          <w:lang w:val="en-GB" w:eastAsia="en-GB"/>
        </w:rPr>
        <mc:AlternateContent>
          <mc:Choice Requires="wps">
            <w:drawing>
              <wp:anchor distT="0" distB="0" distL="114300" distR="114300" simplePos="0" relativeHeight="251661312" behindDoc="0" locked="0" layoutInCell="1" allowOverlap="1" wp14:anchorId="314DA7D6" wp14:editId="0B2C97EF">
                <wp:simplePos x="0" y="0"/>
                <wp:positionH relativeFrom="column">
                  <wp:posOffset>57150</wp:posOffset>
                </wp:positionH>
                <wp:positionV relativeFrom="paragraph">
                  <wp:posOffset>196850</wp:posOffset>
                </wp:positionV>
                <wp:extent cx="6073140" cy="1379220"/>
                <wp:effectExtent l="0" t="0" r="22860" b="11430"/>
                <wp:wrapSquare wrapText="bothSides"/>
                <wp:docPr id="14546" name="Rectangle 14546"/>
                <wp:cNvGraphicFramePr/>
                <a:graphic xmlns:a="http://schemas.openxmlformats.org/drawingml/2006/main">
                  <a:graphicData uri="http://schemas.microsoft.com/office/word/2010/wordprocessingShape">
                    <wps:wsp>
                      <wps:cNvSpPr/>
                      <wps:spPr>
                        <a:xfrm>
                          <a:off x="0" y="0"/>
                          <a:ext cx="6073140" cy="1379220"/>
                        </a:xfrm>
                        <a:prstGeom prst="rect">
                          <a:avLst/>
                        </a:prstGeom>
                        <a:solidFill>
                          <a:sysClr val="window" lastClr="FFFFFF"/>
                        </a:solidFill>
                        <a:ln w="25400" cap="flat" cmpd="sng" algn="ctr">
                          <a:solidFill>
                            <a:srgbClr val="C00000"/>
                          </a:solidFill>
                          <a:prstDash val="solid"/>
                        </a:ln>
                        <a:effectLst/>
                      </wps:spPr>
                      <wps:txbx>
                        <w:txbxContent>
                          <w:p w14:paraId="15939F5D" w14:textId="77777777" w:rsidR="00E01744" w:rsidRDefault="00E01744" w:rsidP="00E01744">
                            <w:pPr>
                              <w:pStyle w:val="TOC1"/>
                              <w:spacing w:before="0"/>
                              <w:ind w:left="142" w:right="175"/>
                              <w:rPr>
                                <w:b/>
                                <w:color w:val="C00000"/>
                                <w:sz w:val="26"/>
                                <w:szCs w:val="26"/>
                              </w:rPr>
                            </w:pPr>
                            <w:r w:rsidRPr="00CB1D7A">
                              <w:rPr>
                                <w:b/>
                                <w:color w:val="C00000"/>
                                <w:sz w:val="26"/>
                                <w:szCs w:val="26"/>
                              </w:rPr>
                              <w:t>TOP TIP</w:t>
                            </w:r>
                          </w:p>
                          <w:p w14:paraId="5B5574F2" w14:textId="77777777" w:rsidR="00E01744" w:rsidRPr="004F3058" w:rsidRDefault="00E01744" w:rsidP="00E01744">
                            <w:pPr>
                              <w:pStyle w:val="TOC1"/>
                              <w:spacing w:before="0"/>
                              <w:ind w:left="142" w:right="175"/>
                              <w:rPr>
                                <w:b/>
                                <w:color w:val="C00000"/>
                                <w:sz w:val="16"/>
                                <w:szCs w:val="16"/>
                              </w:rPr>
                            </w:pPr>
                          </w:p>
                          <w:p w14:paraId="787450A9" w14:textId="77777777" w:rsidR="00E01744" w:rsidRPr="004F3058" w:rsidRDefault="00E01744" w:rsidP="00E01744">
                            <w:pPr>
                              <w:pStyle w:val="TOC1"/>
                              <w:spacing w:before="0"/>
                              <w:ind w:left="142" w:right="175"/>
                              <w:rPr>
                                <w:b/>
                                <w:color w:val="000000" w:themeColor="text1"/>
                                <w:sz w:val="26"/>
                                <w:szCs w:val="26"/>
                              </w:rPr>
                            </w:pPr>
                            <w:r>
                              <w:rPr>
                                <w:b/>
                                <w:color w:val="000000" w:themeColor="text1"/>
                                <w:sz w:val="26"/>
                                <w:szCs w:val="26"/>
                              </w:rPr>
                              <w:t>Make sure you are ‘ballot-ready’</w:t>
                            </w:r>
                          </w:p>
                          <w:p w14:paraId="2147610D" w14:textId="77777777" w:rsidR="00E01744" w:rsidRPr="00C6240C" w:rsidRDefault="00E01744" w:rsidP="00E01744">
                            <w:pPr>
                              <w:pStyle w:val="TOC1"/>
                              <w:ind w:left="142" w:right="175"/>
                              <w:rPr>
                                <w:color w:val="000000" w:themeColor="text1"/>
                                <w:sz w:val="26"/>
                                <w:szCs w:val="26"/>
                              </w:rPr>
                            </w:pPr>
                            <w:r>
                              <w:rPr>
                                <w:color w:val="000000" w:themeColor="text1"/>
                                <w:sz w:val="26"/>
                                <w:szCs w:val="26"/>
                              </w:rPr>
                              <w:t>Use surveys, meeting attendance sheets and petition to help check you have all your members’ details up-to-date.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E65B" id="Rectangle 14546" o:spid="_x0000_s1030" style="position:absolute;margin-left:4.5pt;margin-top:15.5pt;width:478.2pt;height:10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" fillcolor="window" strokecolor="#c00000" strokeweight="2pt">
                <v:textbox>
                  <w:txbxContent>
                    <w:p w:rsidR="00E01744" w:rsidRDefault="00E01744" w:rsidP="00E01744">
                      <w:pPr>
                        <w:pStyle w:val="TOC1"/>
                        <w:spacing w:before="0"/>
                        <w:ind w:left="142" w:right="175"/>
                        <w:rPr>
                          <w:b/>
                          <w:color w:val="C00000"/>
                          <w:sz w:val="26"/>
                          <w:szCs w:val="26"/>
                        </w:rPr>
                      </w:pPr>
                      <w:r w:rsidRPr="00CB1D7A">
                        <w:rPr>
                          <w:b/>
                          <w:color w:val="C00000"/>
                          <w:sz w:val="26"/>
                          <w:szCs w:val="26"/>
                        </w:rPr>
                        <w:t>TOP TIP</w:t>
                      </w:r>
                    </w:p>
                    <w:p w:rsidR="00E01744" w:rsidRPr="004F3058" w:rsidRDefault="00E01744" w:rsidP="00E01744">
                      <w:pPr>
                        <w:pStyle w:val="TOC1"/>
                        <w:spacing w:before="0"/>
                        <w:ind w:left="142" w:right="175"/>
                        <w:rPr>
                          <w:b/>
                          <w:color w:val="C00000"/>
                          <w:sz w:val="16"/>
                          <w:szCs w:val="16"/>
                        </w:rPr>
                      </w:pPr>
                    </w:p>
                    <w:p w:rsidR="00E01744" w:rsidRPr="004F3058" w:rsidRDefault="00E01744" w:rsidP="00E01744">
                      <w:pPr>
                        <w:pStyle w:val="TOC1"/>
                        <w:spacing w:before="0"/>
                        <w:ind w:left="142" w:right="175"/>
                        <w:rPr>
                          <w:b/>
                          <w:color w:val="000000" w:themeColor="text1"/>
                          <w:sz w:val="26"/>
                          <w:szCs w:val="26"/>
                        </w:rPr>
                      </w:pPr>
                      <w:r>
                        <w:rPr>
                          <w:b/>
                          <w:color w:val="000000" w:themeColor="text1"/>
                          <w:sz w:val="26"/>
                          <w:szCs w:val="26"/>
                        </w:rPr>
                        <w:t>Make sure you are ‘ballot-ready’</w:t>
                      </w:r>
                    </w:p>
                    <w:p w:rsidR="00E01744" w:rsidRPr="00C6240C" w:rsidRDefault="00E01744" w:rsidP="00E01744">
                      <w:pPr>
                        <w:pStyle w:val="TOC1"/>
                        <w:ind w:left="142" w:right="175"/>
                        <w:rPr>
                          <w:color w:val="000000" w:themeColor="text1"/>
                          <w:sz w:val="26"/>
                          <w:szCs w:val="26"/>
                        </w:rPr>
                      </w:pPr>
                      <w:r>
                        <w:rPr>
                          <w:color w:val="000000" w:themeColor="text1"/>
                          <w:sz w:val="26"/>
                          <w:szCs w:val="26"/>
                        </w:rPr>
                        <w:t>Use surveys, meeting attendance sheets and petition to help check you have all your members’ details up-to-date.</w:t>
                      </w:r>
                    </w:p>
                  </w:txbxContent>
                </v:textbox>
                <w10:wrap type="square"/>
              </v:rect>
            </w:pict>
          </mc:Fallback>
        </mc:AlternateContent>
      </w:r>
    </w:p>
    <w:p w14:paraId="6BA382D2" w14:textId="77777777" w:rsidR="00E01744" w:rsidRPr="00503217" w:rsidRDefault="00E01744" w:rsidP="00503217">
      <w:pPr>
        <w:sectPr w:rsidR="00E01744" w:rsidRPr="00503217" w:rsidSect="000013FD">
          <w:footerReference w:type="even" r:id="rId16"/>
          <w:type w:val="nextColumn"/>
          <w:pgSz w:w="11907" w:h="16840" w:code="9"/>
          <w:pgMar w:top="1134" w:right="1134" w:bottom="1134" w:left="1134" w:header="0" w:footer="430" w:gutter="0"/>
          <w:cols w:space="720"/>
        </w:sectPr>
      </w:pPr>
    </w:p>
    <w:p w14:paraId="7ADE99C3" w14:textId="77777777" w:rsidR="00A23241" w:rsidRPr="00A23241" w:rsidRDefault="00503217" w:rsidP="009D5F19">
      <w:pPr>
        <w:pStyle w:val="BodyText"/>
        <w:numPr>
          <w:ilvl w:val="0"/>
          <w:numId w:val="17"/>
        </w:numPr>
        <w:spacing w:after="120"/>
        <w:ind w:left="567" w:hanging="567"/>
        <w:rPr>
          <w:sz w:val="26"/>
          <w:szCs w:val="26"/>
        </w:rPr>
      </w:pPr>
      <w:r w:rsidRPr="00E01744">
        <w:rPr>
          <w:sz w:val="26"/>
          <w:szCs w:val="26"/>
        </w:rPr>
        <w:lastRenderedPageBreak/>
        <w:t>Give reps and activists from these meetings simple, quantifiable tasks – take the newsletter to line three; talk to Ali and Sarah about joining up</w:t>
      </w:r>
    </w:p>
    <w:p w14:paraId="48BDC833" w14:textId="77777777" w:rsidR="00A23241" w:rsidRDefault="00503217" w:rsidP="009D5F19">
      <w:pPr>
        <w:pStyle w:val="BodyText"/>
        <w:numPr>
          <w:ilvl w:val="0"/>
          <w:numId w:val="17"/>
        </w:numPr>
        <w:spacing w:after="120"/>
        <w:ind w:left="567" w:hanging="567"/>
        <w:rPr>
          <w:sz w:val="26"/>
          <w:szCs w:val="26"/>
        </w:rPr>
      </w:pPr>
      <w:r w:rsidRPr="00A23241">
        <w:rPr>
          <w:sz w:val="26"/>
          <w:szCs w:val="26"/>
        </w:rPr>
        <w:t>Make sure the committee meets regularly</w:t>
      </w:r>
    </w:p>
    <w:p w14:paraId="33B617D5" w14:textId="77777777" w:rsidR="00503217" w:rsidRPr="00A23241" w:rsidRDefault="00A23241" w:rsidP="009D5F19">
      <w:pPr>
        <w:pStyle w:val="BodyText"/>
        <w:numPr>
          <w:ilvl w:val="0"/>
          <w:numId w:val="17"/>
        </w:numPr>
        <w:spacing w:after="120"/>
        <w:ind w:left="567" w:hanging="567"/>
        <w:rPr>
          <w:sz w:val="26"/>
          <w:szCs w:val="26"/>
        </w:rPr>
      </w:pPr>
      <w:r>
        <w:rPr>
          <w:sz w:val="26"/>
          <w:szCs w:val="26"/>
        </w:rPr>
        <w:t>H</w:t>
      </w:r>
      <w:r w:rsidR="00503217" w:rsidRPr="00A23241">
        <w:rPr>
          <w:sz w:val="26"/>
          <w:szCs w:val="26"/>
        </w:rPr>
        <w:t>old open meetings too. Invite non-members and use these as opportunities to recruit</w:t>
      </w:r>
    </w:p>
    <w:p w14:paraId="6BBD0EE8" w14:textId="77777777" w:rsidR="00503217" w:rsidRPr="00A23241" w:rsidRDefault="00503217" w:rsidP="00A23241">
      <w:pPr>
        <w:pStyle w:val="BodyText"/>
        <w:spacing w:after="120"/>
        <w:rPr>
          <w:sz w:val="32"/>
          <w:szCs w:val="32"/>
        </w:rPr>
      </w:pPr>
    </w:p>
    <w:p w14:paraId="4EF1D3E4" w14:textId="77777777" w:rsidR="00503217" w:rsidRPr="00A23241" w:rsidRDefault="00503217" w:rsidP="00A23241">
      <w:pPr>
        <w:pStyle w:val="BodyText"/>
        <w:spacing w:after="120"/>
        <w:rPr>
          <w:b/>
          <w:sz w:val="26"/>
          <w:szCs w:val="26"/>
        </w:rPr>
      </w:pPr>
      <w:bookmarkStart w:id="7" w:name="_TOC_250009"/>
      <w:bookmarkEnd w:id="7"/>
      <w:r w:rsidRPr="00A23241">
        <w:rPr>
          <w:b/>
          <w:sz w:val="26"/>
          <w:szCs w:val="26"/>
        </w:rPr>
        <w:t>Demand Improved Union Facilities</w:t>
      </w:r>
    </w:p>
    <w:p w14:paraId="2E5AA42D" w14:textId="77777777" w:rsidR="00503217" w:rsidRPr="00E01744" w:rsidRDefault="00503217" w:rsidP="009D5F19">
      <w:pPr>
        <w:pStyle w:val="BodyText"/>
        <w:numPr>
          <w:ilvl w:val="0"/>
          <w:numId w:val="18"/>
        </w:numPr>
        <w:spacing w:after="120"/>
        <w:ind w:left="567" w:hanging="567"/>
        <w:rPr>
          <w:sz w:val="26"/>
          <w:szCs w:val="26"/>
        </w:rPr>
      </w:pPr>
      <w:r w:rsidRPr="00E01744">
        <w:rPr>
          <w:sz w:val="26"/>
          <w:szCs w:val="26"/>
        </w:rPr>
        <w:t>The pay round is the ideal time to seek to improve the facilities that Shop Stewards/Reps have to perform their union duties</w:t>
      </w:r>
    </w:p>
    <w:p w14:paraId="66591DB9" w14:textId="77777777" w:rsidR="00503217" w:rsidRPr="00E01744" w:rsidRDefault="00503217" w:rsidP="009D5F19">
      <w:pPr>
        <w:pStyle w:val="BodyText"/>
        <w:numPr>
          <w:ilvl w:val="0"/>
          <w:numId w:val="18"/>
        </w:numPr>
        <w:spacing w:after="120"/>
        <w:ind w:left="567" w:hanging="567"/>
        <w:rPr>
          <w:sz w:val="26"/>
          <w:szCs w:val="26"/>
        </w:rPr>
      </w:pPr>
      <w:r w:rsidRPr="00E01744">
        <w:rPr>
          <w:sz w:val="26"/>
          <w:szCs w:val="26"/>
        </w:rPr>
        <w:t>If we ask workers to support a demand for improved facilities in the survey it will be seen as coming from the workforce and can’t be dismissed as Unite Shop Stewards/Reps wanting some time off</w:t>
      </w:r>
    </w:p>
    <w:p w14:paraId="03D63813" w14:textId="77777777" w:rsidR="00503217" w:rsidRPr="00A23241" w:rsidRDefault="00503217" w:rsidP="00A23241">
      <w:pPr>
        <w:pStyle w:val="BodyText"/>
        <w:spacing w:after="120"/>
        <w:rPr>
          <w:sz w:val="32"/>
          <w:szCs w:val="32"/>
        </w:rPr>
      </w:pPr>
    </w:p>
    <w:p w14:paraId="4C31D9AA" w14:textId="77777777" w:rsidR="00503217" w:rsidRPr="00A23241" w:rsidRDefault="00503217" w:rsidP="00A23241">
      <w:pPr>
        <w:pStyle w:val="BodyText"/>
        <w:spacing w:after="120"/>
        <w:rPr>
          <w:b/>
          <w:sz w:val="26"/>
          <w:szCs w:val="26"/>
        </w:rPr>
      </w:pPr>
      <w:bookmarkStart w:id="8" w:name="_TOC_250008"/>
      <w:bookmarkEnd w:id="8"/>
      <w:r w:rsidRPr="00A23241">
        <w:rPr>
          <w:b/>
          <w:sz w:val="26"/>
          <w:szCs w:val="26"/>
        </w:rPr>
        <w:t>Distributing the Claim and Petitioning Support</w:t>
      </w:r>
    </w:p>
    <w:p w14:paraId="2F782168"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The claim raises Unite’s profile in the workplace</w:t>
      </w:r>
    </w:p>
    <w:p w14:paraId="2EA653AC"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Including survey results shows that Unite listens to workers – “from the survey, you said x, y &amp; z. This is the basis of our claim”</w:t>
      </w:r>
    </w:p>
    <w:p w14:paraId="3DE4AC80"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It reinforces message that it is the workers’ pay claim</w:t>
      </w:r>
    </w:p>
    <w:p w14:paraId="08BA7B20"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It tells management that the workforce is united behind the reps and the claim</w:t>
      </w:r>
    </w:p>
    <w:p w14:paraId="75123F2E"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This is an opportunity to talk to the workforce and to ask them to join</w:t>
      </w:r>
    </w:p>
    <w:p w14:paraId="580ECFA1" w14:textId="77777777" w:rsidR="00503217" w:rsidRPr="00E01744" w:rsidRDefault="00503217" w:rsidP="009D5F19">
      <w:pPr>
        <w:pStyle w:val="BodyText"/>
        <w:numPr>
          <w:ilvl w:val="0"/>
          <w:numId w:val="19"/>
        </w:numPr>
        <w:spacing w:after="120"/>
        <w:ind w:left="567" w:hanging="567"/>
        <w:rPr>
          <w:sz w:val="26"/>
          <w:szCs w:val="26"/>
        </w:rPr>
      </w:pPr>
      <w:r w:rsidRPr="00E01744">
        <w:rPr>
          <w:sz w:val="26"/>
          <w:szCs w:val="26"/>
        </w:rPr>
        <w:t>Shows of hands, wearing stickers etc are other ways of showing support</w:t>
      </w:r>
    </w:p>
    <w:p w14:paraId="4B404082" w14:textId="77777777" w:rsidR="00503217" w:rsidRPr="00A23241" w:rsidRDefault="00503217" w:rsidP="00A23241">
      <w:pPr>
        <w:pStyle w:val="BodyText"/>
        <w:spacing w:after="120"/>
        <w:rPr>
          <w:sz w:val="32"/>
          <w:szCs w:val="32"/>
        </w:rPr>
      </w:pPr>
    </w:p>
    <w:p w14:paraId="7AF7A014" w14:textId="77777777" w:rsidR="00503217" w:rsidRPr="00A23241" w:rsidRDefault="00503217" w:rsidP="00A23241">
      <w:pPr>
        <w:pStyle w:val="BodyText"/>
        <w:spacing w:after="120"/>
        <w:rPr>
          <w:b/>
          <w:sz w:val="26"/>
          <w:szCs w:val="26"/>
        </w:rPr>
      </w:pPr>
      <w:bookmarkStart w:id="9" w:name="_TOC_250007"/>
      <w:bookmarkEnd w:id="9"/>
      <w:r w:rsidRPr="00A23241">
        <w:rPr>
          <w:b/>
          <w:sz w:val="26"/>
          <w:szCs w:val="26"/>
        </w:rPr>
        <w:t>Regular Newsletters – Pay  Bulletins</w:t>
      </w:r>
    </w:p>
    <w:p w14:paraId="08C50BD7" w14:textId="77777777" w:rsidR="00503217" w:rsidRPr="00E01744" w:rsidRDefault="00503217" w:rsidP="009D5F19">
      <w:pPr>
        <w:pStyle w:val="BodyText"/>
        <w:numPr>
          <w:ilvl w:val="0"/>
          <w:numId w:val="20"/>
        </w:numPr>
        <w:spacing w:after="120"/>
        <w:ind w:left="567" w:hanging="567"/>
        <w:rPr>
          <w:sz w:val="26"/>
          <w:szCs w:val="26"/>
        </w:rPr>
      </w:pPr>
      <w:r w:rsidRPr="00E01744">
        <w:rPr>
          <w:sz w:val="26"/>
          <w:szCs w:val="26"/>
        </w:rPr>
        <w:t>Newsletter and bulletins help to keep the workforce informed and motivated through what can be a lengthy process</w:t>
      </w:r>
    </w:p>
    <w:p w14:paraId="0A63F23A" w14:textId="77777777" w:rsidR="00503217" w:rsidRPr="00E01744" w:rsidRDefault="00503217" w:rsidP="009D5F19">
      <w:pPr>
        <w:pStyle w:val="BodyText"/>
        <w:numPr>
          <w:ilvl w:val="0"/>
          <w:numId w:val="20"/>
        </w:numPr>
        <w:spacing w:after="120"/>
        <w:ind w:left="567" w:hanging="567"/>
        <w:rPr>
          <w:sz w:val="26"/>
          <w:szCs w:val="26"/>
        </w:rPr>
      </w:pPr>
      <w:r w:rsidRPr="00E01744">
        <w:rPr>
          <w:sz w:val="26"/>
          <w:szCs w:val="26"/>
        </w:rPr>
        <w:t>This raises the profile of the union</w:t>
      </w:r>
    </w:p>
    <w:p w14:paraId="37505A9C" w14:textId="77777777" w:rsidR="00503217" w:rsidRPr="00E01744" w:rsidRDefault="00503217" w:rsidP="009D5F19">
      <w:pPr>
        <w:pStyle w:val="BodyText"/>
        <w:numPr>
          <w:ilvl w:val="0"/>
          <w:numId w:val="20"/>
        </w:numPr>
        <w:spacing w:after="120"/>
        <w:ind w:left="567" w:hanging="567"/>
        <w:rPr>
          <w:sz w:val="26"/>
          <w:szCs w:val="26"/>
        </w:rPr>
      </w:pPr>
      <w:r w:rsidRPr="00E01744">
        <w:rPr>
          <w:sz w:val="26"/>
          <w:szCs w:val="26"/>
        </w:rPr>
        <w:t>It helps you make your arguments to the workforce and the employer</w:t>
      </w:r>
    </w:p>
    <w:p w14:paraId="20B0EDB6" w14:textId="77777777" w:rsidR="00503217" w:rsidRPr="00E01744" w:rsidRDefault="00503217" w:rsidP="009D5F19">
      <w:pPr>
        <w:pStyle w:val="BodyText"/>
        <w:numPr>
          <w:ilvl w:val="0"/>
          <w:numId w:val="20"/>
        </w:numPr>
        <w:spacing w:after="120"/>
        <w:ind w:left="567" w:hanging="567"/>
        <w:rPr>
          <w:sz w:val="26"/>
          <w:szCs w:val="26"/>
        </w:rPr>
      </w:pPr>
      <w:r w:rsidRPr="00E01744">
        <w:rPr>
          <w:sz w:val="26"/>
          <w:szCs w:val="26"/>
        </w:rPr>
        <w:t>These good, simple tasks allow new activists to help and get involved</w:t>
      </w:r>
    </w:p>
    <w:p w14:paraId="3E9C2D31" w14:textId="77777777" w:rsidR="00503217" w:rsidRPr="00503217" w:rsidRDefault="00503217" w:rsidP="00503217">
      <w:pPr>
        <w:spacing w:line="240" w:lineRule="exact"/>
        <w:sectPr w:rsidR="00503217" w:rsidRPr="00503217" w:rsidSect="00C6240C">
          <w:type w:val="nextColumn"/>
          <w:pgSz w:w="11907" w:h="16840" w:code="9"/>
          <w:pgMar w:top="1134" w:right="1134" w:bottom="1134" w:left="1134" w:header="0" w:footer="275" w:gutter="0"/>
          <w:cols w:space="720"/>
        </w:sectPr>
      </w:pPr>
    </w:p>
    <w:p w14:paraId="087E94FC" w14:textId="77777777" w:rsidR="00503217" w:rsidRPr="00A23241" w:rsidRDefault="00503217" w:rsidP="00A23241">
      <w:pPr>
        <w:pStyle w:val="BodyText"/>
        <w:spacing w:after="120"/>
        <w:rPr>
          <w:b/>
          <w:sz w:val="26"/>
          <w:szCs w:val="26"/>
        </w:rPr>
      </w:pPr>
      <w:bookmarkStart w:id="10" w:name="_TOC_250006"/>
      <w:bookmarkEnd w:id="10"/>
      <w:r w:rsidRPr="00A23241">
        <w:rPr>
          <w:b/>
          <w:sz w:val="26"/>
          <w:szCs w:val="26"/>
        </w:rPr>
        <w:lastRenderedPageBreak/>
        <w:t>Targeting Recruitment</w:t>
      </w:r>
    </w:p>
    <w:p w14:paraId="7B263566" w14:textId="77777777" w:rsidR="00503217" w:rsidRPr="00A23241" w:rsidRDefault="00503217" w:rsidP="009D5F19">
      <w:pPr>
        <w:pStyle w:val="BodyText"/>
        <w:numPr>
          <w:ilvl w:val="0"/>
          <w:numId w:val="21"/>
        </w:numPr>
        <w:spacing w:after="80"/>
        <w:ind w:left="567" w:hanging="567"/>
        <w:rPr>
          <w:sz w:val="26"/>
          <w:szCs w:val="26"/>
        </w:rPr>
      </w:pPr>
      <w:r w:rsidRPr="00A23241">
        <w:rPr>
          <w:sz w:val="26"/>
          <w:szCs w:val="26"/>
        </w:rPr>
        <w:t>Rather than simply asking activists to recruit five members:</w:t>
      </w:r>
    </w:p>
    <w:p w14:paraId="03DB908E" w14:textId="77777777" w:rsidR="00503217" w:rsidRPr="00A23241" w:rsidRDefault="00503217" w:rsidP="009D5F19">
      <w:pPr>
        <w:pStyle w:val="BodyText"/>
        <w:numPr>
          <w:ilvl w:val="0"/>
          <w:numId w:val="22"/>
        </w:numPr>
        <w:spacing w:after="80"/>
        <w:ind w:left="1134" w:hanging="567"/>
        <w:rPr>
          <w:sz w:val="26"/>
          <w:szCs w:val="26"/>
        </w:rPr>
      </w:pPr>
      <w:r w:rsidRPr="00A23241">
        <w:rPr>
          <w:sz w:val="26"/>
          <w:szCs w:val="26"/>
        </w:rPr>
        <w:t>Sit down with mapping and ID who they know and can ask to join, or</w:t>
      </w:r>
    </w:p>
    <w:p w14:paraId="19454CDD" w14:textId="77777777" w:rsidR="00503217" w:rsidRPr="00A23241" w:rsidRDefault="00503217" w:rsidP="009D5F19">
      <w:pPr>
        <w:pStyle w:val="BodyText"/>
        <w:numPr>
          <w:ilvl w:val="0"/>
          <w:numId w:val="22"/>
        </w:numPr>
        <w:spacing w:after="80"/>
        <w:ind w:left="1134" w:hanging="567"/>
        <w:rPr>
          <w:sz w:val="26"/>
          <w:szCs w:val="26"/>
        </w:rPr>
      </w:pPr>
      <w:r w:rsidRPr="00A23241">
        <w:rPr>
          <w:sz w:val="26"/>
          <w:szCs w:val="26"/>
        </w:rPr>
        <w:t>Identify non-members that have signed a petition and can be asked to join you and help with the campaign for fair  pay</w:t>
      </w:r>
    </w:p>
    <w:p w14:paraId="12A27362" w14:textId="77777777" w:rsidR="00503217" w:rsidRPr="00A23241" w:rsidRDefault="00503217" w:rsidP="009D5F19">
      <w:pPr>
        <w:pStyle w:val="BodyText"/>
        <w:numPr>
          <w:ilvl w:val="0"/>
          <w:numId w:val="21"/>
        </w:numPr>
        <w:spacing w:after="120"/>
        <w:ind w:left="567" w:hanging="567"/>
        <w:rPr>
          <w:sz w:val="26"/>
          <w:szCs w:val="26"/>
        </w:rPr>
      </w:pPr>
      <w:r w:rsidRPr="00A23241">
        <w:rPr>
          <w:sz w:val="26"/>
          <w:szCs w:val="26"/>
        </w:rPr>
        <w:t xml:space="preserve">If given a specific task like this it is much better to debrief e.g. </w:t>
      </w:r>
      <w:r w:rsidRPr="00A23241">
        <w:rPr>
          <w:i/>
          <w:sz w:val="26"/>
          <w:szCs w:val="26"/>
        </w:rPr>
        <w:t>“Debbie joined, John not in this week, Samina not sure but we are talking again next week…”</w:t>
      </w:r>
      <w:r w:rsidRPr="00A23241">
        <w:rPr>
          <w:sz w:val="26"/>
          <w:szCs w:val="26"/>
        </w:rPr>
        <w:t xml:space="preserve"> as it tells us a lot more than, </w:t>
      </w:r>
      <w:r w:rsidRPr="00A23241">
        <w:rPr>
          <w:i/>
          <w:sz w:val="26"/>
          <w:szCs w:val="26"/>
        </w:rPr>
        <w:t>“well I asked lots of people but only one joined”.</w:t>
      </w:r>
      <w:r w:rsidRPr="00A23241">
        <w:rPr>
          <w:sz w:val="26"/>
          <w:szCs w:val="26"/>
        </w:rPr>
        <w:t xml:space="preserve"> It is also easier to give meaningful praise and direction if you can congratulate someone on getting in a new member. Consider rehearsing how activists can improve the message with people next time etc.</w:t>
      </w:r>
    </w:p>
    <w:p w14:paraId="7D3139CF" w14:textId="77777777" w:rsidR="00503217" w:rsidRPr="00A23241" w:rsidRDefault="00503217" w:rsidP="009D5F19">
      <w:pPr>
        <w:pStyle w:val="BodyText"/>
        <w:numPr>
          <w:ilvl w:val="0"/>
          <w:numId w:val="21"/>
        </w:numPr>
        <w:spacing w:after="120"/>
        <w:ind w:left="567" w:hanging="567"/>
        <w:rPr>
          <w:sz w:val="26"/>
          <w:szCs w:val="26"/>
        </w:rPr>
      </w:pPr>
      <w:r w:rsidRPr="00A23241">
        <w:rPr>
          <w:sz w:val="26"/>
          <w:szCs w:val="26"/>
        </w:rPr>
        <w:t>Hold a collective sign-up – ask named workers to join up en- masse in the run-up to the negotiation – use face to face approaches by reps and activists, open meetings, phone banking, gate visits etc.</w:t>
      </w:r>
    </w:p>
    <w:p w14:paraId="2C2E379E" w14:textId="77777777" w:rsidR="00A23241" w:rsidRPr="00A23241" w:rsidRDefault="00A23241" w:rsidP="00A23241">
      <w:pPr>
        <w:pStyle w:val="BodyText"/>
        <w:rPr>
          <w:sz w:val="26"/>
          <w:szCs w:val="26"/>
        </w:rPr>
      </w:pPr>
    </w:p>
    <w:p w14:paraId="04187893" w14:textId="77777777" w:rsidR="00503217" w:rsidRPr="00A23241" w:rsidRDefault="00503217" w:rsidP="00A23241">
      <w:pPr>
        <w:pStyle w:val="BodyText"/>
        <w:spacing w:after="120"/>
        <w:rPr>
          <w:b/>
          <w:sz w:val="26"/>
          <w:szCs w:val="26"/>
        </w:rPr>
      </w:pPr>
      <w:bookmarkStart w:id="11" w:name="_TOC_250005"/>
      <w:bookmarkEnd w:id="11"/>
      <w:r w:rsidRPr="00A23241">
        <w:rPr>
          <w:b/>
          <w:sz w:val="26"/>
          <w:szCs w:val="26"/>
        </w:rPr>
        <w:t>Badge/Sticker Days</w:t>
      </w:r>
    </w:p>
    <w:p w14:paraId="39D66084" w14:textId="77777777" w:rsidR="00503217" w:rsidRPr="00A23241" w:rsidRDefault="00503217" w:rsidP="009D5F19">
      <w:pPr>
        <w:pStyle w:val="BodyText"/>
        <w:numPr>
          <w:ilvl w:val="0"/>
          <w:numId w:val="23"/>
        </w:numPr>
        <w:spacing w:after="120"/>
        <w:ind w:left="567" w:hanging="567"/>
        <w:rPr>
          <w:sz w:val="26"/>
          <w:szCs w:val="26"/>
        </w:rPr>
      </w:pPr>
      <w:r w:rsidRPr="00A23241">
        <w:rPr>
          <w:sz w:val="26"/>
          <w:szCs w:val="26"/>
        </w:rPr>
        <w:t>They raise Unite’s profile</w:t>
      </w:r>
    </w:p>
    <w:p w14:paraId="70417BDF" w14:textId="77777777" w:rsidR="00503217" w:rsidRPr="00A23241" w:rsidRDefault="00503217" w:rsidP="009D5F19">
      <w:pPr>
        <w:pStyle w:val="BodyText"/>
        <w:numPr>
          <w:ilvl w:val="0"/>
          <w:numId w:val="23"/>
        </w:numPr>
        <w:spacing w:after="120"/>
        <w:ind w:left="567" w:hanging="567"/>
        <w:rPr>
          <w:sz w:val="26"/>
          <w:szCs w:val="26"/>
        </w:rPr>
      </w:pPr>
      <w:r w:rsidRPr="00A23241">
        <w:rPr>
          <w:sz w:val="26"/>
          <w:szCs w:val="26"/>
        </w:rPr>
        <w:t>This encourages involvement and further identification with Unite the Union. Non-members who wear a badge have shown that they share some of the aims of Unite. This should lead to them joining if they are approached in the correct manner</w:t>
      </w:r>
    </w:p>
    <w:p w14:paraId="1B3A04A3" w14:textId="77777777" w:rsidR="00503217" w:rsidRPr="00A23241" w:rsidRDefault="00503217" w:rsidP="009D5F19">
      <w:pPr>
        <w:pStyle w:val="BodyText"/>
        <w:numPr>
          <w:ilvl w:val="0"/>
          <w:numId w:val="23"/>
        </w:numPr>
        <w:spacing w:after="120"/>
        <w:ind w:left="567" w:hanging="567"/>
        <w:rPr>
          <w:sz w:val="26"/>
          <w:szCs w:val="26"/>
        </w:rPr>
      </w:pPr>
      <w:r w:rsidRPr="00A23241">
        <w:rPr>
          <w:sz w:val="26"/>
          <w:szCs w:val="26"/>
        </w:rPr>
        <w:t>It shows the unity of the workforce very visually to management</w:t>
      </w:r>
    </w:p>
    <w:p w14:paraId="2EA27C6B" w14:textId="77777777" w:rsidR="00A23241" w:rsidRPr="00A23241" w:rsidRDefault="00A23241" w:rsidP="00A23241">
      <w:pPr>
        <w:pStyle w:val="BodyText"/>
        <w:rPr>
          <w:sz w:val="26"/>
          <w:szCs w:val="26"/>
        </w:rPr>
      </w:pPr>
    </w:p>
    <w:p w14:paraId="2A8BE62C" w14:textId="77777777" w:rsidR="00503217" w:rsidRDefault="00503217" w:rsidP="00A23241">
      <w:pPr>
        <w:pStyle w:val="BodyText"/>
        <w:rPr>
          <w:b/>
          <w:sz w:val="26"/>
          <w:szCs w:val="26"/>
        </w:rPr>
      </w:pPr>
      <w:bookmarkStart w:id="12" w:name="_TOC_250004"/>
      <w:bookmarkEnd w:id="12"/>
      <w:r w:rsidRPr="00A23241">
        <w:rPr>
          <w:b/>
          <w:sz w:val="26"/>
          <w:szCs w:val="26"/>
        </w:rPr>
        <w:t>Using Digital</w:t>
      </w:r>
    </w:p>
    <w:p w14:paraId="5409DC88" w14:textId="77777777" w:rsidR="00A23241" w:rsidRPr="00A23241" w:rsidRDefault="00A23241" w:rsidP="00A23241">
      <w:pPr>
        <w:pStyle w:val="BodyText"/>
        <w:rPr>
          <w:b/>
          <w:sz w:val="12"/>
          <w:szCs w:val="12"/>
        </w:rPr>
      </w:pPr>
    </w:p>
    <w:p w14:paraId="195E303D" w14:textId="77777777" w:rsidR="00503217" w:rsidRPr="00A23241" w:rsidRDefault="00503217" w:rsidP="00A23241">
      <w:pPr>
        <w:pStyle w:val="BodyText"/>
        <w:rPr>
          <w:sz w:val="26"/>
          <w:szCs w:val="26"/>
        </w:rPr>
      </w:pPr>
      <w:r w:rsidRPr="00A23241">
        <w:rPr>
          <w:sz w:val="26"/>
          <w:szCs w:val="26"/>
        </w:rPr>
        <w:t>Most workers now use email, the internet and social media platforms such as Facebook. Companies and journalists will have twitter accounts that they monitor. Unite’s Organising and Leverage Department has invested in a package to support direct emailing and petitioning that can track involvement and pressure companies.</w:t>
      </w:r>
    </w:p>
    <w:p w14:paraId="4D6D5E0A" w14:textId="77777777" w:rsidR="00503217" w:rsidRPr="00A23241" w:rsidRDefault="00503217" w:rsidP="00A23241">
      <w:pPr>
        <w:pStyle w:val="BodyText"/>
        <w:rPr>
          <w:sz w:val="26"/>
          <w:szCs w:val="26"/>
        </w:rPr>
      </w:pPr>
    </w:p>
    <w:p w14:paraId="77BD8337" w14:textId="77777777" w:rsidR="00503217" w:rsidRPr="00A23241" w:rsidRDefault="00503217" w:rsidP="00A23241">
      <w:pPr>
        <w:pStyle w:val="BodyText"/>
        <w:rPr>
          <w:sz w:val="26"/>
          <w:szCs w:val="26"/>
        </w:rPr>
      </w:pPr>
      <w:r w:rsidRPr="00A23241">
        <w:rPr>
          <w:sz w:val="26"/>
          <w:szCs w:val="26"/>
        </w:rPr>
        <w:t>There are a range of electronic tools you can use including:</w:t>
      </w:r>
    </w:p>
    <w:p w14:paraId="3C5FD02A" w14:textId="77777777" w:rsidR="00503217" w:rsidRPr="00A23241" w:rsidRDefault="00503217" w:rsidP="00A23241">
      <w:pPr>
        <w:pStyle w:val="BodyText"/>
        <w:rPr>
          <w:sz w:val="16"/>
          <w:szCs w:val="16"/>
        </w:rPr>
      </w:pPr>
    </w:p>
    <w:p w14:paraId="42C1A669" w14:textId="77777777" w:rsidR="00503217" w:rsidRPr="00A23241" w:rsidRDefault="00503217" w:rsidP="009D5F19">
      <w:pPr>
        <w:pStyle w:val="BodyText"/>
        <w:numPr>
          <w:ilvl w:val="0"/>
          <w:numId w:val="24"/>
        </w:numPr>
        <w:ind w:left="567" w:hanging="567"/>
        <w:rPr>
          <w:color w:val="C00000"/>
          <w:sz w:val="26"/>
          <w:szCs w:val="26"/>
        </w:rPr>
      </w:pPr>
      <w:r w:rsidRPr="00A23241">
        <w:rPr>
          <w:sz w:val="26"/>
          <w:szCs w:val="26"/>
        </w:rPr>
        <w:t xml:space="preserve">Surveys – put your survey online, email everyone asking them to complete and track those that do – you can use Google Forms  for this: </w:t>
      </w:r>
      <w:r w:rsidRPr="00A23241">
        <w:rPr>
          <w:color w:val="C00000"/>
          <w:sz w:val="26"/>
          <w:szCs w:val="26"/>
        </w:rPr>
        <w:t>https://docs.google.com/forms/</w:t>
      </w:r>
    </w:p>
    <w:p w14:paraId="6F5D1FEE" w14:textId="77777777" w:rsidR="00503217" w:rsidRPr="00A23241" w:rsidRDefault="00503217" w:rsidP="009D5F19">
      <w:pPr>
        <w:pStyle w:val="BodyText"/>
        <w:numPr>
          <w:ilvl w:val="0"/>
          <w:numId w:val="25"/>
        </w:numPr>
        <w:spacing w:after="120"/>
        <w:ind w:left="567" w:hanging="567"/>
        <w:rPr>
          <w:sz w:val="26"/>
          <w:szCs w:val="26"/>
        </w:rPr>
      </w:pPr>
      <w:r w:rsidRPr="00A23241">
        <w:rPr>
          <w:sz w:val="26"/>
          <w:szCs w:val="26"/>
        </w:rPr>
        <w:t xml:space="preserve">Online petitions e.g. </w:t>
      </w:r>
      <w:r w:rsidRPr="00A23241">
        <w:rPr>
          <w:color w:val="C00000"/>
          <w:sz w:val="26"/>
          <w:szCs w:val="26"/>
        </w:rPr>
        <w:t>change.org / ipetitions.com / petitionbuzz.com</w:t>
      </w:r>
    </w:p>
    <w:p w14:paraId="629EE558" w14:textId="77777777" w:rsidR="00503217" w:rsidRPr="00A23241" w:rsidRDefault="00503217" w:rsidP="009D5F19">
      <w:pPr>
        <w:pStyle w:val="BodyText"/>
        <w:numPr>
          <w:ilvl w:val="0"/>
          <w:numId w:val="25"/>
        </w:numPr>
        <w:spacing w:after="120"/>
        <w:ind w:left="567" w:hanging="567"/>
        <w:rPr>
          <w:sz w:val="26"/>
          <w:szCs w:val="26"/>
        </w:rPr>
      </w:pPr>
      <w:r w:rsidRPr="00A23241">
        <w:rPr>
          <w:sz w:val="26"/>
          <w:szCs w:val="26"/>
        </w:rPr>
        <w:t>Email the company</w:t>
      </w:r>
    </w:p>
    <w:p w14:paraId="04D152CA" w14:textId="77777777" w:rsidR="00503217" w:rsidRPr="00A23241" w:rsidRDefault="00503217" w:rsidP="009D5F19">
      <w:pPr>
        <w:pStyle w:val="BodyText"/>
        <w:numPr>
          <w:ilvl w:val="0"/>
          <w:numId w:val="25"/>
        </w:numPr>
        <w:spacing w:after="120"/>
        <w:ind w:left="567" w:hanging="567"/>
        <w:rPr>
          <w:sz w:val="26"/>
          <w:szCs w:val="26"/>
        </w:rPr>
      </w:pPr>
      <w:r w:rsidRPr="00A23241">
        <w:rPr>
          <w:sz w:val="26"/>
          <w:szCs w:val="26"/>
        </w:rPr>
        <w:t>Use Facebook to get your message across</w:t>
      </w:r>
    </w:p>
    <w:p w14:paraId="6D61BF7C" w14:textId="62A2898A" w:rsidR="00503217" w:rsidRPr="00A23241" w:rsidRDefault="00503217" w:rsidP="009D5F19">
      <w:pPr>
        <w:pStyle w:val="BodyText"/>
        <w:numPr>
          <w:ilvl w:val="0"/>
          <w:numId w:val="25"/>
        </w:numPr>
        <w:spacing w:after="120"/>
        <w:ind w:left="567" w:hanging="567"/>
        <w:rPr>
          <w:sz w:val="26"/>
          <w:szCs w:val="26"/>
        </w:rPr>
      </w:pPr>
      <w:r w:rsidRPr="00A23241">
        <w:rPr>
          <w:sz w:val="26"/>
          <w:szCs w:val="26"/>
        </w:rPr>
        <w:t>Twitter – can be particularly effective for talking to politicians, journalists and companies. Most companies will have a Twitter account, and they will monitor it. ‘Handling’ i.e. naming a company in tweets can alert them to a campaign and pressure the company</w:t>
      </w:r>
      <w:r w:rsidR="003605C4">
        <w:rPr>
          <w:sz w:val="26"/>
          <w:szCs w:val="26"/>
        </w:rPr>
        <w:t>.</w:t>
      </w:r>
    </w:p>
    <w:p w14:paraId="22B7AA82" w14:textId="77777777" w:rsidR="006C75B3" w:rsidRPr="00503217" w:rsidRDefault="006C75B3" w:rsidP="006C75B3">
      <w:pPr>
        <w:pStyle w:val="ListParagraph"/>
        <w:numPr>
          <w:ilvl w:val="0"/>
          <w:numId w:val="25"/>
        </w:numPr>
        <w:spacing w:line="240" w:lineRule="exact"/>
        <w:sectPr w:rsidR="006C75B3" w:rsidRPr="00503217" w:rsidSect="006C75B3">
          <w:type w:val="nextColumn"/>
          <w:pgSz w:w="11907" w:h="16840" w:code="9"/>
          <w:pgMar w:top="1134" w:right="1134" w:bottom="1134" w:left="1134" w:header="0" w:footer="275" w:gutter="0"/>
          <w:cols w:space="720"/>
        </w:sectPr>
      </w:pPr>
    </w:p>
    <w:p w14:paraId="30365A9B" w14:textId="77777777" w:rsidR="00503217" w:rsidRPr="00A23241" w:rsidRDefault="00503217" w:rsidP="00A23241">
      <w:pPr>
        <w:pStyle w:val="BodyText"/>
        <w:rPr>
          <w:sz w:val="26"/>
          <w:szCs w:val="26"/>
        </w:rPr>
      </w:pPr>
      <w:r w:rsidRPr="00A23241">
        <w:rPr>
          <w:sz w:val="26"/>
          <w:szCs w:val="26"/>
        </w:rPr>
        <w:lastRenderedPageBreak/>
        <w:t xml:space="preserve">It is important to be careful when using these tools – respect people’s data rights and just as with a poster or press release, be factual and consider the tone of what you put out: </w:t>
      </w:r>
      <w:r w:rsidRPr="00A23241">
        <w:rPr>
          <w:i/>
          <w:sz w:val="26"/>
          <w:szCs w:val="26"/>
        </w:rPr>
        <w:t>Can you prove it is true? Do you have permission to use these emails? Does it move the campaign? Are you confident it will not have a negative impact?</w:t>
      </w:r>
      <w:r w:rsidRPr="00A23241">
        <w:rPr>
          <w:sz w:val="26"/>
          <w:szCs w:val="26"/>
        </w:rPr>
        <w:t xml:space="preserve"> If your answer to any of these questions is no, think again.</w:t>
      </w:r>
    </w:p>
    <w:p w14:paraId="303EB0A5" w14:textId="77777777" w:rsidR="00503217" w:rsidRDefault="00503217" w:rsidP="00A23241">
      <w:pPr>
        <w:pStyle w:val="BodyText"/>
        <w:rPr>
          <w:sz w:val="26"/>
          <w:szCs w:val="26"/>
        </w:rPr>
      </w:pPr>
    </w:p>
    <w:p w14:paraId="700B7697" w14:textId="77777777" w:rsidR="00A23241" w:rsidRPr="00A23241" w:rsidRDefault="00A23241" w:rsidP="00A23241">
      <w:pPr>
        <w:pStyle w:val="BodyText"/>
        <w:rPr>
          <w:sz w:val="26"/>
          <w:szCs w:val="26"/>
        </w:rPr>
      </w:pPr>
    </w:p>
    <w:p w14:paraId="02D17818" w14:textId="77777777" w:rsidR="00503217" w:rsidRPr="00A23241" w:rsidRDefault="00503217" w:rsidP="00A23241">
      <w:pPr>
        <w:pStyle w:val="BodyText"/>
        <w:spacing w:after="120"/>
        <w:rPr>
          <w:b/>
          <w:sz w:val="26"/>
          <w:szCs w:val="26"/>
        </w:rPr>
      </w:pPr>
      <w:bookmarkStart w:id="13" w:name="_TOC_250003"/>
      <w:bookmarkEnd w:id="13"/>
      <w:r w:rsidRPr="00A23241">
        <w:rPr>
          <w:b/>
          <w:sz w:val="26"/>
          <w:szCs w:val="26"/>
        </w:rPr>
        <w:t>Using the Media</w:t>
      </w:r>
    </w:p>
    <w:p w14:paraId="38F8E04D" w14:textId="77777777" w:rsidR="00503217" w:rsidRPr="00A23241" w:rsidRDefault="00503217" w:rsidP="009D5F19">
      <w:pPr>
        <w:pStyle w:val="BodyText"/>
        <w:numPr>
          <w:ilvl w:val="0"/>
          <w:numId w:val="26"/>
        </w:numPr>
        <w:spacing w:after="120"/>
        <w:ind w:left="567" w:hanging="567"/>
        <w:rPr>
          <w:sz w:val="26"/>
          <w:szCs w:val="26"/>
        </w:rPr>
      </w:pPr>
      <w:r w:rsidRPr="00A23241">
        <w:rPr>
          <w:sz w:val="26"/>
          <w:szCs w:val="26"/>
        </w:rPr>
        <w:t>This can help tell your story, pressure a company, popularise the union</w:t>
      </w:r>
    </w:p>
    <w:p w14:paraId="3EC1AA90" w14:textId="77777777" w:rsidR="00503217" w:rsidRPr="00A23241" w:rsidRDefault="00503217" w:rsidP="009D5F19">
      <w:pPr>
        <w:pStyle w:val="BodyText"/>
        <w:numPr>
          <w:ilvl w:val="0"/>
          <w:numId w:val="26"/>
        </w:numPr>
        <w:spacing w:after="120"/>
        <w:ind w:left="567" w:hanging="567"/>
        <w:rPr>
          <w:sz w:val="26"/>
          <w:szCs w:val="26"/>
        </w:rPr>
      </w:pPr>
      <w:r w:rsidRPr="00A23241">
        <w:rPr>
          <w:sz w:val="26"/>
          <w:szCs w:val="26"/>
        </w:rPr>
        <w:t>Consider trade press, online and broadcast as well as the local paper</w:t>
      </w:r>
    </w:p>
    <w:p w14:paraId="7C5BF6C3" w14:textId="77777777" w:rsidR="00503217" w:rsidRDefault="00503217" w:rsidP="00A23241">
      <w:pPr>
        <w:pStyle w:val="BodyText"/>
        <w:rPr>
          <w:sz w:val="26"/>
          <w:szCs w:val="26"/>
        </w:rPr>
      </w:pPr>
    </w:p>
    <w:p w14:paraId="6F168668" w14:textId="77777777" w:rsidR="009D5F19" w:rsidRDefault="009D5F19" w:rsidP="00A23241">
      <w:pPr>
        <w:pStyle w:val="BodyText"/>
        <w:rPr>
          <w:sz w:val="26"/>
          <w:szCs w:val="26"/>
        </w:rPr>
      </w:pPr>
    </w:p>
    <w:p w14:paraId="4E2F2F74" w14:textId="77777777" w:rsidR="009D5F19" w:rsidRPr="00A23241" w:rsidRDefault="009D5F19" w:rsidP="00A23241">
      <w:pPr>
        <w:pStyle w:val="BodyText"/>
        <w:rPr>
          <w:sz w:val="26"/>
          <w:szCs w:val="26"/>
        </w:rPr>
      </w:pPr>
    </w:p>
    <w:p w14:paraId="033C4FBC" w14:textId="77777777" w:rsidR="00503217" w:rsidRPr="00A23241" w:rsidRDefault="00A23241" w:rsidP="00A23241">
      <w:pPr>
        <w:pStyle w:val="BodyText"/>
        <w:rPr>
          <w:rFonts w:asciiTheme="minorHAnsi" w:hAnsiTheme="minorHAnsi"/>
          <w:b/>
          <w:color w:val="C00000"/>
          <w:sz w:val="48"/>
          <w:szCs w:val="48"/>
        </w:rPr>
      </w:pPr>
      <w:bookmarkStart w:id="14" w:name="_TOC_250002"/>
      <w:bookmarkEnd w:id="14"/>
      <w:r w:rsidRPr="00A23241">
        <w:rPr>
          <w:rFonts w:asciiTheme="minorHAnsi" w:hAnsiTheme="minorHAnsi"/>
          <w:b/>
          <w:color w:val="C00000"/>
          <w:sz w:val="48"/>
          <w:szCs w:val="48"/>
        </w:rPr>
        <w:t>Next steps</w:t>
      </w:r>
    </w:p>
    <w:p w14:paraId="3BCB8390" w14:textId="77777777" w:rsidR="00A23241" w:rsidRPr="00A23241" w:rsidRDefault="00A23241" w:rsidP="00A23241">
      <w:pPr>
        <w:pStyle w:val="BodyText"/>
        <w:rPr>
          <w:sz w:val="16"/>
          <w:szCs w:val="16"/>
        </w:rPr>
      </w:pPr>
    </w:p>
    <w:p w14:paraId="098301DC" w14:textId="77777777" w:rsidR="00503217" w:rsidRDefault="00503217" w:rsidP="009D5F19">
      <w:pPr>
        <w:pStyle w:val="BodyText"/>
        <w:numPr>
          <w:ilvl w:val="0"/>
          <w:numId w:val="27"/>
        </w:numPr>
        <w:ind w:left="567" w:hanging="567"/>
        <w:rPr>
          <w:sz w:val="26"/>
          <w:szCs w:val="26"/>
        </w:rPr>
      </w:pPr>
      <w:r w:rsidRPr="00A23241">
        <w:rPr>
          <w:sz w:val="26"/>
          <w:szCs w:val="26"/>
        </w:rPr>
        <w:t>The members will have a chance to vote and will either celebrate a pay rise win or reject it and campaign further for improvement.</w:t>
      </w:r>
    </w:p>
    <w:p w14:paraId="01EB178A" w14:textId="77777777" w:rsidR="00A23241" w:rsidRPr="00A23241" w:rsidRDefault="00A23241" w:rsidP="00A23241">
      <w:pPr>
        <w:pStyle w:val="BodyText"/>
        <w:ind w:left="567"/>
        <w:rPr>
          <w:sz w:val="8"/>
          <w:szCs w:val="8"/>
        </w:rPr>
      </w:pPr>
    </w:p>
    <w:p w14:paraId="32F2A89B" w14:textId="77777777" w:rsidR="00503217" w:rsidRPr="00A23241" w:rsidRDefault="00503217" w:rsidP="009D5F19">
      <w:pPr>
        <w:pStyle w:val="BodyText"/>
        <w:numPr>
          <w:ilvl w:val="0"/>
          <w:numId w:val="28"/>
        </w:numPr>
        <w:ind w:left="1134" w:hanging="567"/>
        <w:rPr>
          <w:sz w:val="26"/>
          <w:szCs w:val="26"/>
        </w:rPr>
      </w:pPr>
      <w:r w:rsidRPr="00A23241">
        <w:rPr>
          <w:sz w:val="26"/>
          <w:szCs w:val="26"/>
        </w:rPr>
        <w:t>Agree a workplace ballot so the reps can explain the offer and invite people to join and have their</w:t>
      </w:r>
      <w:r w:rsidR="00A23241">
        <w:rPr>
          <w:sz w:val="26"/>
          <w:szCs w:val="26"/>
        </w:rPr>
        <w:t xml:space="preserve"> say – support them if necessary</w:t>
      </w:r>
    </w:p>
    <w:p w14:paraId="223B00E1" w14:textId="77777777" w:rsidR="00503217" w:rsidRDefault="00503217" w:rsidP="009D5F19">
      <w:pPr>
        <w:pStyle w:val="BodyText"/>
        <w:numPr>
          <w:ilvl w:val="0"/>
          <w:numId w:val="28"/>
        </w:numPr>
        <w:ind w:left="1134" w:hanging="567"/>
        <w:rPr>
          <w:sz w:val="26"/>
          <w:szCs w:val="26"/>
        </w:rPr>
      </w:pPr>
      <w:r w:rsidRPr="00A23241">
        <w:rPr>
          <w:sz w:val="26"/>
          <w:szCs w:val="26"/>
        </w:rPr>
        <w:t>Use the workplace ballot to raise Unite’s profile and increase membership</w:t>
      </w:r>
    </w:p>
    <w:p w14:paraId="4FB39CCE" w14:textId="77777777" w:rsidR="00503217" w:rsidRPr="009D5F19" w:rsidRDefault="00503217" w:rsidP="009D5F19">
      <w:pPr>
        <w:pStyle w:val="BodyText"/>
        <w:numPr>
          <w:ilvl w:val="0"/>
          <w:numId w:val="28"/>
        </w:numPr>
        <w:ind w:left="567" w:hanging="567"/>
        <w:rPr>
          <w:sz w:val="26"/>
          <w:szCs w:val="26"/>
        </w:rPr>
      </w:pPr>
      <w:r w:rsidRPr="009D5F19">
        <w:rPr>
          <w:sz w:val="26"/>
          <w:szCs w:val="26"/>
        </w:rPr>
        <w:t>If members vote to reject it is essential to plan thoroughly with reps and activists the preparation of an industrial action ballot, building support for action and deciding how to lever the company to improve its offer:</w:t>
      </w:r>
    </w:p>
    <w:p w14:paraId="12D69AD9" w14:textId="77777777" w:rsidR="003605C4" w:rsidRDefault="003605C4" w:rsidP="009D5F19">
      <w:pPr>
        <w:pStyle w:val="BodyText"/>
        <w:ind w:left="567"/>
        <w:rPr>
          <w:sz w:val="26"/>
          <w:szCs w:val="26"/>
        </w:rPr>
      </w:pPr>
    </w:p>
    <w:p w14:paraId="0A7B87A9" w14:textId="2F0FF92A" w:rsidR="00503217" w:rsidRDefault="00503217" w:rsidP="009D5F19">
      <w:pPr>
        <w:pStyle w:val="BodyText"/>
        <w:ind w:left="567"/>
        <w:rPr>
          <w:sz w:val="26"/>
          <w:szCs w:val="26"/>
        </w:rPr>
      </w:pPr>
      <w:r w:rsidRPr="009D5F19">
        <w:rPr>
          <w:sz w:val="26"/>
          <w:szCs w:val="26"/>
        </w:rPr>
        <w:t>When planning the ballot and industrial action campaign with the Shop Stewards/Reps consider the following:</w:t>
      </w:r>
    </w:p>
    <w:p w14:paraId="40101086" w14:textId="77777777" w:rsidR="009D5F19" w:rsidRPr="009D5F19" w:rsidRDefault="009D5F19" w:rsidP="009D5F19">
      <w:pPr>
        <w:pStyle w:val="BodyText"/>
        <w:ind w:left="567"/>
        <w:rPr>
          <w:sz w:val="16"/>
          <w:szCs w:val="16"/>
        </w:rPr>
      </w:pPr>
    </w:p>
    <w:p w14:paraId="4356AC03" w14:textId="77777777" w:rsidR="00503217" w:rsidRPr="009D5F19" w:rsidRDefault="00503217" w:rsidP="009D5F19">
      <w:pPr>
        <w:pStyle w:val="BodyText"/>
        <w:numPr>
          <w:ilvl w:val="0"/>
          <w:numId w:val="29"/>
        </w:numPr>
        <w:ind w:left="1134" w:hanging="567"/>
        <w:rPr>
          <w:sz w:val="26"/>
          <w:szCs w:val="26"/>
        </w:rPr>
      </w:pPr>
      <w:r w:rsidRPr="009D5F19">
        <w:rPr>
          <w:sz w:val="26"/>
          <w:szCs w:val="26"/>
        </w:rPr>
        <w:t>How can we stop the operation?</w:t>
      </w:r>
    </w:p>
    <w:p w14:paraId="6F11C5EE" w14:textId="77777777" w:rsidR="00503217" w:rsidRPr="009D5F19" w:rsidRDefault="00503217" w:rsidP="009D5F19">
      <w:pPr>
        <w:pStyle w:val="BodyText"/>
        <w:numPr>
          <w:ilvl w:val="0"/>
          <w:numId w:val="29"/>
        </w:numPr>
        <w:ind w:left="1134" w:hanging="567"/>
        <w:rPr>
          <w:sz w:val="26"/>
          <w:szCs w:val="26"/>
        </w:rPr>
      </w:pPr>
      <w:r w:rsidRPr="009D5F19">
        <w:rPr>
          <w:sz w:val="26"/>
          <w:szCs w:val="26"/>
        </w:rPr>
        <w:t>How can we build solidarity from other bases and companies?</w:t>
      </w:r>
    </w:p>
    <w:p w14:paraId="17E3294F" w14:textId="77777777" w:rsidR="00503217" w:rsidRPr="009D5F19" w:rsidRDefault="00503217" w:rsidP="009D5F19">
      <w:pPr>
        <w:pStyle w:val="BodyText"/>
        <w:numPr>
          <w:ilvl w:val="0"/>
          <w:numId w:val="29"/>
        </w:numPr>
        <w:ind w:left="1134" w:hanging="567"/>
        <w:rPr>
          <w:sz w:val="26"/>
          <w:szCs w:val="26"/>
        </w:rPr>
      </w:pPr>
      <w:r w:rsidRPr="009D5F19">
        <w:rPr>
          <w:sz w:val="26"/>
          <w:szCs w:val="26"/>
        </w:rPr>
        <w:t>What is the most effective pattern of action?</w:t>
      </w:r>
    </w:p>
    <w:p w14:paraId="00B47A45" w14:textId="77777777" w:rsidR="00503217" w:rsidRPr="009D5F19" w:rsidRDefault="00503217" w:rsidP="009D5F19">
      <w:pPr>
        <w:pStyle w:val="BodyText"/>
        <w:numPr>
          <w:ilvl w:val="0"/>
          <w:numId w:val="29"/>
        </w:numPr>
        <w:ind w:left="1134" w:hanging="567"/>
        <w:rPr>
          <w:sz w:val="26"/>
          <w:szCs w:val="26"/>
        </w:rPr>
      </w:pPr>
      <w:r w:rsidRPr="009D5F19">
        <w:rPr>
          <w:sz w:val="26"/>
          <w:szCs w:val="26"/>
        </w:rPr>
        <w:t>How are we going to build support? Group meetings, one to one, email, texting etc.</w:t>
      </w:r>
    </w:p>
    <w:p w14:paraId="26C34FE2" w14:textId="77777777" w:rsidR="00503217" w:rsidRPr="009D5F19" w:rsidRDefault="00503217" w:rsidP="009D5F19">
      <w:pPr>
        <w:pStyle w:val="BodyText"/>
        <w:numPr>
          <w:ilvl w:val="0"/>
          <w:numId w:val="29"/>
        </w:numPr>
        <w:ind w:left="1134" w:hanging="567"/>
        <w:rPr>
          <w:sz w:val="26"/>
          <w:szCs w:val="26"/>
        </w:rPr>
      </w:pPr>
      <w:r w:rsidRPr="009D5F19">
        <w:rPr>
          <w:sz w:val="26"/>
          <w:szCs w:val="26"/>
        </w:rPr>
        <w:t>How do we ensure we will get the vote out? Collect pledge slips; phone bank; record voting intentions; show support with a lapel sticker etc.</w:t>
      </w:r>
    </w:p>
    <w:p w14:paraId="2DDC4807" w14:textId="77777777" w:rsidR="00503217" w:rsidRPr="009D5F19" w:rsidRDefault="00503217" w:rsidP="009D5F19">
      <w:pPr>
        <w:pStyle w:val="BodyText"/>
        <w:numPr>
          <w:ilvl w:val="0"/>
          <w:numId w:val="29"/>
        </w:numPr>
        <w:ind w:left="1134" w:hanging="567"/>
        <w:rPr>
          <w:sz w:val="26"/>
          <w:szCs w:val="26"/>
        </w:rPr>
      </w:pPr>
      <w:r w:rsidRPr="009D5F19">
        <w:rPr>
          <w:sz w:val="26"/>
          <w:szCs w:val="26"/>
        </w:rPr>
        <w:t>What is the media strategy?</w:t>
      </w:r>
    </w:p>
    <w:p w14:paraId="76C3F8FD" w14:textId="77777777" w:rsidR="00503217" w:rsidRPr="009D5F19" w:rsidRDefault="00503217" w:rsidP="009D5F19">
      <w:pPr>
        <w:pStyle w:val="BodyText"/>
        <w:numPr>
          <w:ilvl w:val="0"/>
          <w:numId w:val="29"/>
        </w:numPr>
        <w:ind w:left="1134" w:hanging="567"/>
        <w:rPr>
          <w:sz w:val="26"/>
          <w:szCs w:val="26"/>
        </w:rPr>
      </w:pPr>
      <w:r w:rsidRPr="009D5F19">
        <w:rPr>
          <w:sz w:val="26"/>
          <w:szCs w:val="26"/>
        </w:rPr>
        <w:t>What is our internal communication strategy?</w:t>
      </w:r>
    </w:p>
    <w:p w14:paraId="5733EC32" w14:textId="77777777" w:rsidR="00503217" w:rsidRPr="009D5F19" w:rsidRDefault="00503217" w:rsidP="009D5F19">
      <w:pPr>
        <w:pStyle w:val="BodyText"/>
        <w:numPr>
          <w:ilvl w:val="0"/>
          <w:numId w:val="29"/>
        </w:numPr>
        <w:ind w:left="1134" w:hanging="567"/>
        <w:rPr>
          <w:sz w:val="26"/>
          <w:szCs w:val="26"/>
        </w:rPr>
      </w:pPr>
      <w:r w:rsidRPr="009D5F19">
        <w:rPr>
          <w:sz w:val="26"/>
          <w:szCs w:val="26"/>
        </w:rPr>
        <w:t>What messages and tactics will the company use and how do  we  counter them?</w:t>
      </w:r>
    </w:p>
    <w:p w14:paraId="4DFF4176" w14:textId="77777777" w:rsidR="003605C4" w:rsidRPr="00A23241" w:rsidRDefault="003605C4" w:rsidP="003605C4">
      <w:pPr>
        <w:pStyle w:val="BodyText"/>
        <w:ind w:left="567"/>
        <w:rPr>
          <w:sz w:val="26"/>
          <w:szCs w:val="26"/>
        </w:rPr>
      </w:pPr>
    </w:p>
    <w:p w14:paraId="547F2269" w14:textId="77777777" w:rsidR="003605C4" w:rsidRPr="00503217" w:rsidRDefault="003605C4" w:rsidP="003605C4">
      <w:pPr>
        <w:spacing w:line="240" w:lineRule="exact"/>
        <w:sectPr w:rsidR="003605C4" w:rsidRPr="00503217" w:rsidSect="003605C4">
          <w:type w:val="nextColumn"/>
          <w:pgSz w:w="11907" w:h="16840" w:code="9"/>
          <w:pgMar w:top="1134" w:right="1134" w:bottom="1134" w:left="1134" w:header="0" w:footer="275" w:gutter="0"/>
          <w:cols w:space="720"/>
        </w:sectPr>
      </w:pPr>
    </w:p>
    <w:p w14:paraId="7AF0183E" w14:textId="77777777" w:rsidR="00503217" w:rsidRPr="009D5F19" w:rsidRDefault="00503217" w:rsidP="009D5F19">
      <w:pPr>
        <w:pStyle w:val="BodyText"/>
        <w:rPr>
          <w:b/>
          <w:color w:val="C00000"/>
          <w:sz w:val="48"/>
          <w:szCs w:val="48"/>
        </w:rPr>
      </w:pPr>
      <w:bookmarkStart w:id="15" w:name="_TOC_250001"/>
      <w:r w:rsidRPr="009D5F19">
        <w:rPr>
          <w:b/>
          <w:color w:val="C00000"/>
          <w:sz w:val="48"/>
          <w:szCs w:val="48"/>
        </w:rPr>
        <w:lastRenderedPageBreak/>
        <w:t xml:space="preserve">Recruit, Recruit, </w:t>
      </w:r>
      <w:bookmarkEnd w:id="15"/>
      <w:r w:rsidRPr="009D5F19">
        <w:rPr>
          <w:b/>
          <w:color w:val="C00000"/>
          <w:sz w:val="48"/>
          <w:szCs w:val="48"/>
        </w:rPr>
        <w:t>Recruit</w:t>
      </w:r>
    </w:p>
    <w:p w14:paraId="67DF06C5" w14:textId="77777777" w:rsidR="009D5F19" w:rsidRDefault="009D5F19" w:rsidP="009D5F19">
      <w:pPr>
        <w:pStyle w:val="BodyText"/>
        <w:rPr>
          <w:sz w:val="26"/>
          <w:szCs w:val="26"/>
        </w:rPr>
      </w:pPr>
    </w:p>
    <w:p w14:paraId="7213A455" w14:textId="77777777" w:rsidR="00503217" w:rsidRPr="009D5F19" w:rsidRDefault="00503217" w:rsidP="009D5F19">
      <w:pPr>
        <w:pStyle w:val="BodyText"/>
        <w:spacing w:after="120"/>
        <w:rPr>
          <w:sz w:val="26"/>
          <w:szCs w:val="26"/>
        </w:rPr>
      </w:pPr>
      <w:r w:rsidRPr="009D5F19">
        <w:rPr>
          <w:sz w:val="26"/>
          <w:szCs w:val="26"/>
        </w:rPr>
        <w:t>Every worker cares about their pay. This is what the union does best</w:t>
      </w:r>
      <w:r w:rsidR="009D5F19">
        <w:rPr>
          <w:sz w:val="26"/>
          <w:szCs w:val="26"/>
        </w:rPr>
        <w:t xml:space="preserve">  </w:t>
      </w:r>
      <w:r w:rsidRPr="009D5F19">
        <w:rPr>
          <w:sz w:val="26"/>
          <w:szCs w:val="26"/>
        </w:rPr>
        <w:t>– campaigns collectively to improve pay. At every stage, ask workers to join Unite:</w:t>
      </w:r>
    </w:p>
    <w:p w14:paraId="769438E0" w14:textId="77777777" w:rsidR="00503217" w:rsidRPr="009D5F19" w:rsidRDefault="00503217" w:rsidP="009D5F19">
      <w:pPr>
        <w:pStyle w:val="BodyText"/>
        <w:numPr>
          <w:ilvl w:val="0"/>
          <w:numId w:val="30"/>
        </w:numPr>
        <w:spacing w:after="120"/>
        <w:ind w:left="567" w:hanging="567"/>
        <w:rPr>
          <w:i/>
          <w:sz w:val="26"/>
          <w:szCs w:val="26"/>
        </w:rPr>
      </w:pPr>
      <w:r w:rsidRPr="009D5F19">
        <w:rPr>
          <w:i/>
          <w:sz w:val="26"/>
          <w:szCs w:val="26"/>
        </w:rPr>
        <w:t>Thanks for helping with the survey, will you help the campaign by joining us today?</w:t>
      </w:r>
    </w:p>
    <w:p w14:paraId="2F56EE13" w14:textId="77777777" w:rsidR="00503217" w:rsidRPr="009D5F19" w:rsidRDefault="00503217" w:rsidP="009D5F19">
      <w:pPr>
        <w:pStyle w:val="BodyText"/>
        <w:numPr>
          <w:ilvl w:val="0"/>
          <w:numId w:val="30"/>
        </w:numPr>
        <w:spacing w:after="120"/>
        <w:ind w:left="567" w:hanging="567"/>
        <w:rPr>
          <w:i/>
          <w:sz w:val="26"/>
          <w:szCs w:val="26"/>
        </w:rPr>
      </w:pPr>
      <w:r w:rsidRPr="009D5F19">
        <w:rPr>
          <w:i/>
          <w:sz w:val="26"/>
          <w:szCs w:val="26"/>
        </w:rPr>
        <w:t>You have signed the petition, that’s great, if you want to win fair pay, we need your involvement. Every new member helps show the company we are united for fair pay. Will you join today?</w:t>
      </w:r>
    </w:p>
    <w:p w14:paraId="34F81CC1" w14:textId="77777777" w:rsidR="00503217" w:rsidRPr="009D5F19" w:rsidRDefault="00503217" w:rsidP="009D5F19">
      <w:pPr>
        <w:pStyle w:val="BodyText"/>
        <w:numPr>
          <w:ilvl w:val="0"/>
          <w:numId w:val="30"/>
        </w:numPr>
        <w:spacing w:after="120"/>
        <w:ind w:left="567" w:hanging="567"/>
        <w:rPr>
          <w:i/>
          <w:sz w:val="26"/>
          <w:szCs w:val="26"/>
        </w:rPr>
      </w:pPr>
      <w:r w:rsidRPr="009D5F19">
        <w:rPr>
          <w:i/>
          <w:sz w:val="26"/>
          <w:szCs w:val="26"/>
        </w:rPr>
        <w:t>Now is your chance to join and have a vote. Can I sign you up today?</w:t>
      </w:r>
    </w:p>
    <w:p w14:paraId="2D73E764" w14:textId="77777777" w:rsidR="00503217" w:rsidRPr="00503217" w:rsidRDefault="00503217" w:rsidP="00503217">
      <w:pPr>
        <w:spacing w:line="240" w:lineRule="exact"/>
        <w:rPr>
          <w:sz w:val="20"/>
        </w:rPr>
        <w:sectPr w:rsidR="00503217" w:rsidRPr="00503217" w:rsidSect="00C6240C">
          <w:type w:val="nextColumn"/>
          <w:pgSz w:w="11907" w:h="16840" w:code="9"/>
          <w:pgMar w:top="1134" w:right="1134" w:bottom="1134" w:left="1134" w:header="0" w:footer="275" w:gutter="0"/>
          <w:cols w:space="720"/>
        </w:sectPr>
      </w:pPr>
    </w:p>
    <w:p w14:paraId="5280A18C" w14:textId="77777777" w:rsidR="00503217" w:rsidRPr="009D5F19" w:rsidRDefault="009D5F19" w:rsidP="009D5F19">
      <w:pPr>
        <w:pStyle w:val="BodyText"/>
        <w:rPr>
          <w:b/>
          <w:color w:val="C00000"/>
          <w:sz w:val="48"/>
          <w:szCs w:val="48"/>
        </w:rPr>
      </w:pPr>
      <w:r w:rsidRPr="009D5F19">
        <w:rPr>
          <w:b/>
          <w:color w:val="C00000"/>
          <w:sz w:val="48"/>
          <w:szCs w:val="48"/>
        </w:rPr>
        <w:lastRenderedPageBreak/>
        <w:t>Useful Links</w:t>
      </w:r>
    </w:p>
    <w:p w14:paraId="2BC256DF" w14:textId="77777777" w:rsidR="00503217" w:rsidRPr="009D5F19" w:rsidRDefault="00503217" w:rsidP="009D5F19">
      <w:pPr>
        <w:pStyle w:val="BodyText"/>
      </w:pPr>
    </w:p>
    <w:p w14:paraId="598B68C6" w14:textId="77777777" w:rsidR="009D5F19" w:rsidRDefault="00503217" w:rsidP="009D5F19">
      <w:pPr>
        <w:pStyle w:val="BodyText"/>
        <w:rPr>
          <w:sz w:val="26"/>
          <w:szCs w:val="26"/>
        </w:rPr>
      </w:pPr>
      <w:r w:rsidRPr="009D5F19">
        <w:rPr>
          <w:b/>
          <w:sz w:val="26"/>
          <w:szCs w:val="26"/>
        </w:rPr>
        <w:t>Worksmart</w:t>
      </w:r>
      <w:r w:rsidRPr="009D5F19">
        <w:rPr>
          <w:sz w:val="26"/>
          <w:szCs w:val="26"/>
        </w:rPr>
        <w:t xml:space="preserve"> – Website from TUC that is useful for finding information on the performance of your company: </w:t>
      </w:r>
    </w:p>
    <w:p w14:paraId="543F63DF" w14:textId="77777777" w:rsidR="00503217" w:rsidRPr="009D5F19" w:rsidRDefault="00503217" w:rsidP="009D5F19">
      <w:pPr>
        <w:pStyle w:val="BodyText"/>
        <w:rPr>
          <w:sz w:val="26"/>
          <w:szCs w:val="26"/>
        </w:rPr>
      </w:pPr>
      <w:r w:rsidRPr="009D5F19">
        <w:rPr>
          <w:color w:val="C00000"/>
          <w:sz w:val="26"/>
          <w:szCs w:val="26"/>
        </w:rPr>
        <w:t>https://worksmart.org.uk/</w:t>
      </w:r>
    </w:p>
    <w:p w14:paraId="1EE74A17" w14:textId="77777777" w:rsidR="00503217" w:rsidRPr="009D5F19" w:rsidRDefault="00503217" w:rsidP="009D5F19">
      <w:pPr>
        <w:pStyle w:val="BodyText"/>
        <w:rPr>
          <w:sz w:val="26"/>
          <w:szCs w:val="26"/>
        </w:rPr>
      </w:pPr>
    </w:p>
    <w:p w14:paraId="2A12134C" w14:textId="77777777" w:rsidR="00503217" w:rsidRPr="009D5F19" w:rsidRDefault="00503217" w:rsidP="009D5F19">
      <w:pPr>
        <w:pStyle w:val="BodyText"/>
        <w:rPr>
          <w:sz w:val="26"/>
          <w:szCs w:val="26"/>
        </w:rPr>
      </w:pPr>
      <w:r w:rsidRPr="009D5F19">
        <w:rPr>
          <w:b/>
          <w:sz w:val="26"/>
          <w:szCs w:val="26"/>
        </w:rPr>
        <w:t>Companies House</w:t>
      </w:r>
      <w:r w:rsidRPr="009D5F19">
        <w:rPr>
          <w:sz w:val="26"/>
          <w:szCs w:val="26"/>
        </w:rPr>
        <w:t xml:space="preserve"> – for free Company Annual Reports and Accounts:  </w:t>
      </w:r>
      <w:hyperlink r:id="rId17">
        <w:r w:rsidRPr="009D5F19">
          <w:rPr>
            <w:color w:val="C00000"/>
            <w:sz w:val="26"/>
            <w:szCs w:val="26"/>
          </w:rPr>
          <w:t>www.companieshouse.gov.uk/</w:t>
        </w:r>
      </w:hyperlink>
    </w:p>
    <w:p w14:paraId="127B1444" w14:textId="77777777" w:rsidR="00503217" w:rsidRPr="009D5F19" w:rsidRDefault="00503217" w:rsidP="009D5F19">
      <w:pPr>
        <w:pStyle w:val="BodyText"/>
        <w:rPr>
          <w:sz w:val="26"/>
          <w:szCs w:val="26"/>
        </w:rPr>
      </w:pPr>
    </w:p>
    <w:p w14:paraId="16C53D63" w14:textId="77777777" w:rsidR="00503217" w:rsidRPr="009D5F19" w:rsidRDefault="00503217" w:rsidP="009D5F19">
      <w:pPr>
        <w:pStyle w:val="BodyText"/>
        <w:rPr>
          <w:b/>
          <w:sz w:val="26"/>
          <w:szCs w:val="26"/>
        </w:rPr>
      </w:pPr>
      <w:r w:rsidRPr="009D5F19">
        <w:rPr>
          <w:b/>
          <w:sz w:val="26"/>
          <w:szCs w:val="26"/>
        </w:rPr>
        <w:t xml:space="preserve">The Unite Research Department </w:t>
      </w:r>
      <w:r w:rsidRPr="009D5F19">
        <w:rPr>
          <w:b/>
          <w:i/>
          <w:sz w:val="26"/>
          <w:szCs w:val="26"/>
        </w:rPr>
        <w:t>“Bargaining Brief”:</w:t>
      </w:r>
    </w:p>
    <w:p w14:paraId="27D0B9C9" w14:textId="77777777" w:rsidR="00503217" w:rsidRPr="009D5F19" w:rsidRDefault="00503217" w:rsidP="009D5F19">
      <w:pPr>
        <w:pStyle w:val="BodyText"/>
        <w:rPr>
          <w:color w:val="C00000"/>
          <w:sz w:val="26"/>
          <w:szCs w:val="26"/>
        </w:rPr>
      </w:pPr>
      <w:hyperlink r:id="rId18">
        <w:r w:rsidRPr="009D5F19">
          <w:rPr>
            <w:color w:val="C00000"/>
            <w:sz w:val="26"/>
            <w:szCs w:val="26"/>
          </w:rPr>
          <w:t>www.unitetheunion.org/campaigning/repszone/bargainingbrief/</w:t>
        </w:r>
      </w:hyperlink>
    </w:p>
    <w:p w14:paraId="0D741E0D" w14:textId="77777777" w:rsidR="00503217" w:rsidRPr="009D5F19" w:rsidRDefault="00503217" w:rsidP="009D5F19">
      <w:pPr>
        <w:pStyle w:val="BodyText"/>
        <w:rPr>
          <w:sz w:val="26"/>
          <w:szCs w:val="26"/>
        </w:rPr>
      </w:pPr>
    </w:p>
    <w:p w14:paraId="3AB19DE2" w14:textId="77777777" w:rsidR="00503217" w:rsidRPr="009D5F19" w:rsidRDefault="00503217" w:rsidP="009D5F19">
      <w:pPr>
        <w:pStyle w:val="BodyText"/>
        <w:rPr>
          <w:sz w:val="26"/>
          <w:szCs w:val="26"/>
        </w:rPr>
      </w:pPr>
      <w:r w:rsidRPr="009D5F19">
        <w:rPr>
          <w:b/>
          <w:sz w:val="26"/>
          <w:szCs w:val="26"/>
        </w:rPr>
        <w:t>Labour Research Depar</w:t>
      </w:r>
      <w:r w:rsidR="009D5F19">
        <w:rPr>
          <w:b/>
          <w:sz w:val="26"/>
          <w:szCs w:val="26"/>
        </w:rPr>
        <w:t xml:space="preserve">tment (LRD) Pay and Conditions </w:t>
      </w:r>
      <w:r w:rsidRPr="009D5F19">
        <w:rPr>
          <w:b/>
          <w:sz w:val="26"/>
          <w:szCs w:val="26"/>
        </w:rPr>
        <w:t>Database</w:t>
      </w:r>
      <w:r w:rsidRPr="009D5F19">
        <w:rPr>
          <w:sz w:val="26"/>
          <w:szCs w:val="26"/>
        </w:rPr>
        <w:t>:</w:t>
      </w:r>
    </w:p>
    <w:p w14:paraId="4B02B3AE" w14:textId="77777777" w:rsidR="00503217" w:rsidRPr="009D5F19" w:rsidRDefault="00503217" w:rsidP="009D5F19">
      <w:pPr>
        <w:pStyle w:val="BodyText"/>
        <w:rPr>
          <w:sz w:val="26"/>
          <w:szCs w:val="26"/>
        </w:rPr>
      </w:pPr>
      <w:hyperlink r:id="rId19">
        <w:r w:rsidRPr="009D5F19">
          <w:rPr>
            <w:color w:val="C00000"/>
            <w:sz w:val="26"/>
            <w:szCs w:val="26"/>
          </w:rPr>
          <w:t>www.lrd.org.uk/payline/index.php</w:t>
        </w:r>
      </w:hyperlink>
    </w:p>
    <w:p w14:paraId="41B3E61D" w14:textId="77777777" w:rsidR="00503217" w:rsidRPr="009D5F19" w:rsidRDefault="00503217" w:rsidP="009D5F19">
      <w:pPr>
        <w:pStyle w:val="BodyText"/>
        <w:rPr>
          <w:sz w:val="26"/>
          <w:szCs w:val="26"/>
        </w:rPr>
      </w:pPr>
      <w:r w:rsidRPr="009D5F19">
        <w:rPr>
          <w:sz w:val="26"/>
          <w:szCs w:val="26"/>
        </w:rPr>
        <w:t>Username: unite</w:t>
      </w:r>
    </w:p>
    <w:p w14:paraId="2D8FC073" w14:textId="77777777" w:rsidR="00503217" w:rsidRPr="009D5F19" w:rsidRDefault="00503217" w:rsidP="009D5F19">
      <w:pPr>
        <w:pStyle w:val="BodyText"/>
        <w:rPr>
          <w:sz w:val="26"/>
          <w:szCs w:val="26"/>
        </w:rPr>
      </w:pPr>
      <w:r w:rsidRPr="009D5F19">
        <w:rPr>
          <w:sz w:val="26"/>
          <w:szCs w:val="26"/>
        </w:rPr>
        <w:t>Password: opal961</w:t>
      </w:r>
    </w:p>
    <w:p w14:paraId="7ED6D46A" w14:textId="77777777" w:rsidR="00503217" w:rsidRPr="009D5F19" w:rsidRDefault="00503217" w:rsidP="009D5F19">
      <w:pPr>
        <w:pStyle w:val="BodyText"/>
        <w:rPr>
          <w:sz w:val="26"/>
          <w:szCs w:val="26"/>
        </w:rPr>
      </w:pPr>
    </w:p>
    <w:p w14:paraId="129FE225" w14:textId="77777777" w:rsidR="00503217" w:rsidRPr="009D5F19" w:rsidRDefault="00503217" w:rsidP="009D5F19">
      <w:pPr>
        <w:pStyle w:val="BodyText"/>
        <w:rPr>
          <w:sz w:val="26"/>
          <w:szCs w:val="26"/>
        </w:rPr>
      </w:pPr>
      <w:r w:rsidRPr="009D5F19">
        <w:rPr>
          <w:b/>
          <w:sz w:val="26"/>
          <w:szCs w:val="26"/>
        </w:rPr>
        <w:t>Retail Prices Index – lists current and past inflation figures</w:t>
      </w:r>
      <w:r w:rsidRPr="009D5F19">
        <w:rPr>
          <w:sz w:val="26"/>
          <w:szCs w:val="26"/>
        </w:rPr>
        <w:t>:</w:t>
      </w:r>
    </w:p>
    <w:p w14:paraId="1AB34DD5" w14:textId="77777777" w:rsidR="00503217" w:rsidRPr="009D5F19" w:rsidRDefault="00503217" w:rsidP="009D5F19">
      <w:pPr>
        <w:pStyle w:val="BodyText"/>
        <w:rPr>
          <w:color w:val="C00000"/>
          <w:sz w:val="26"/>
          <w:szCs w:val="26"/>
        </w:rPr>
      </w:pPr>
      <w:hyperlink r:id="rId20">
        <w:r w:rsidRPr="009D5F19">
          <w:rPr>
            <w:color w:val="C00000"/>
            <w:sz w:val="26"/>
            <w:szCs w:val="26"/>
          </w:rPr>
          <w:t>www.ons.gov.uk/ons/taxonomy/index.html?nscl=Retail+Prices+Index</w:t>
        </w:r>
      </w:hyperlink>
    </w:p>
    <w:p w14:paraId="6BBD942E" w14:textId="77777777" w:rsidR="00503217" w:rsidRPr="009D5F19" w:rsidRDefault="00503217" w:rsidP="009D5F19">
      <w:pPr>
        <w:pStyle w:val="BodyText"/>
        <w:rPr>
          <w:sz w:val="26"/>
          <w:szCs w:val="26"/>
        </w:rPr>
      </w:pPr>
    </w:p>
    <w:p w14:paraId="62EAA491" w14:textId="77777777" w:rsidR="009D5F19" w:rsidRDefault="009D5F19" w:rsidP="009D5F19">
      <w:pPr>
        <w:pStyle w:val="BodyText"/>
        <w:rPr>
          <w:b/>
          <w:color w:val="C00000"/>
          <w:sz w:val="48"/>
          <w:szCs w:val="48"/>
        </w:rPr>
      </w:pPr>
      <w:bookmarkStart w:id="16" w:name="_TOC_250000"/>
      <w:bookmarkEnd w:id="16"/>
    </w:p>
    <w:p w14:paraId="5EB83241" w14:textId="77777777" w:rsidR="00503217" w:rsidRPr="009D5F19" w:rsidRDefault="00503217" w:rsidP="009D5F19">
      <w:pPr>
        <w:pStyle w:val="BodyText"/>
        <w:rPr>
          <w:b/>
          <w:color w:val="C00000"/>
          <w:sz w:val="48"/>
          <w:szCs w:val="48"/>
        </w:rPr>
      </w:pPr>
      <w:r w:rsidRPr="009D5F19">
        <w:rPr>
          <w:b/>
          <w:color w:val="C00000"/>
          <w:sz w:val="48"/>
          <w:szCs w:val="48"/>
        </w:rPr>
        <w:t>Pictures</w:t>
      </w:r>
    </w:p>
    <w:p w14:paraId="5B6CD0D0" w14:textId="77777777" w:rsidR="009D5F19" w:rsidRDefault="009D5F19" w:rsidP="009D5F19">
      <w:pPr>
        <w:pStyle w:val="BodyText"/>
        <w:rPr>
          <w:sz w:val="26"/>
          <w:szCs w:val="26"/>
        </w:rPr>
      </w:pPr>
    </w:p>
    <w:p w14:paraId="7893964C" w14:textId="77777777" w:rsidR="00503217" w:rsidRPr="009D5F19" w:rsidRDefault="009D5F19" w:rsidP="009D5F19">
      <w:pPr>
        <w:pStyle w:val="BodyText"/>
        <w:rPr>
          <w:sz w:val="26"/>
          <w:szCs w:val="26"/>
        </w:rPr>
      </w:pPr>
      <w:r>
        <w:rPr>
          <w:noProof/>
          <w:sz w:val="26"/>
          <w:szCs w:val="26"/>
          <w:lang w:val="en-GB" w:eastAsia="en-GB"/>
        </w:rPr>
        <mc:AlternateContent>
          <mc:Choice Requires="wps">
            <w:drawing>
              <wp:anchor distT="0" distB="0" distL="114300" distR="114300" simplePos="0" relativeHeight="251662336" behindDoc="0" locked="0" layoutInCell="1" allowOverlap="1" wp14:anchorId="48CD6179" wp14:editId="0A213AE6">
                <wp:simplePos x="0" y="0"/>
                <wp:positionH relativeFrom="column">
                  <wp:posOffset>3676650</wp:posOffset>
                </wp:positionH>
                <wp:positionV relativeFrom="paragraph">
                  <wp:posOffset>39370</wp:posOffset>
                </wp:positionV>
                <wp:extent cx="2415540" cy="3291840"/>
                <wp:effectExtent l="0" t="0" r="22860" b="22860"/>
                <wp:wrapSquare wrapText="bothSides"/>
                <wp:docPr id="14547" name="Rectangle 14547"/>
                <wp:cNvGraphicFramePr/>
                <a:graphic xmlns:a="http://schemas.openxmlformats.org/drawingml/2006/main">
                  <a:graphicData uri="http://schemas.microsoft.com/office/word/2010/wordprocessingShape">
                    <wps:wsp>
                      <wps:cNvSpPr/>
                      <wps:spPr>
                        <a:xfrm>
                          <a:off x="0" y="0"/>
                          <a:ext cx="2415540" cy="3291840"/>
                        </a:xfrm>
                        <a:prstGeom prst="rect">
                          <a:avLst/>
                        </a:prstGeom>
                        <a:solidFill>
                          <a:sysClr val="window" lastClr="FFFFFF"/>
                        </a:solidFill>
                        <a:ln w="25400" cap="flat" cmpd="sng" algn="ctr">
                          <a:solidFill>
                            <a:srgbClr val="C00000"/>
                          </a:solidFill>
                          <a:prstDash val="solid"/>
                        </a:ln>
                        <a:effectLst/>
                      </wps:spPr>
                      <wps:txbx>
                        <w:txbxContent>
                          <w:p w14:paraId="52398497" w14:textId="77777777" w:rsidR="009D5F19" w:rsidRDefault="009D5F19" w:rsidP="009D5F19">
                            <w:pPr>
                              <w:pStyle w:val="TOC1"/>
                              <w:spacing w:before="0"/>
                              <w:ind w:left="142" w:right="175"/>
                              <w:rPr>
                                <w:b/>
                                <w:color w:val="C00000"/>
                                <w:sz w:val="26"/>
                                <w:szCs w:val="26"/>
                              </w:rPr>
                            </w:pPr>
                            <w:r w:rsidRPr="00CB1D7A">
                              <w:rPr>
                                <w:b/>
                                <w:color w:val="C00000"/>
                                <w:sz w:val="26"/>
                                <w:szCs w:val="26"/>
                              </w:rPr>
                              <w:t>TOP TIP</w:t>
                            </w:r>
                          </w:p>
                          <w:p w14:paraId="03A07897" w14:textId="77777777" w:rsidR="009D5F19" w:rsidRPr="004F3058" w:rsidRDefault="009D5F19" w:rsidP="009D5F19">
                            <w:pPr>
                              <w:pStyle w:val="TOC1"/>
                              <w:spacing w:before="0"/>
                              <w:ind w:left="142" w:right="175"/>
                              <w:rPr>
                                <w:b/>
                                <w:color w:val="C00000"/>
                                <w:sz w:val="16"/>
                                <w:szCs w:val="16"/>
                              </w:rPr>
                            </w:pPr>
                          </w:p>
                          <w:p w14:paraId="3E3EE344" w14:textId="77777777" w:rsidR="009D5F19" w:rsidRPr="004F3058" w:rsidRDefault="009D5F19" w:rsidP="009D5F19">
                            <w:pPr>
                              <w:pStyle w:val="TOC1"/>
                              <w:spacing w:before="0"/>
                              <w:ind w:left="142" w:right="175"/>
                              <w:rPr>
                                <w:b/>
                                <w:color w:val="000000" w:themeColor="text1"/>
                                <w:sz w:val="26"/>
                                <w:szCs w:val="26"/>
                              </w:rPr>
                            </w:pPr>
                            <w:r>
                              <w:rPr>
                                <w:b/>
                                <w:color w:val="000000" w:themeColor="text1"/>
                                <w:sz w:val="26"/>
                                <w:szCs w:val="26"/>
                              </w:rPr>
                              <w:t>Know your company</w:t>
                            </w:r>
                          </w:p>
                          <w:p w14:paraId="0DA17A34" w14:textId="77777777" w:rsidR="009D5F19" w:rsidRPr="00C6240C" w:rsidRDefault="009D5F19" w:rsidP="009D5F19">
                            <w:pPr>
                              <w:pStyle w:val="TOC1"/>
                              <w:ind w:left="142" w:right="175"/>
                              <w:rPr>
                                <w:color w:val="000000" w:themeColor="text1"/>
                                <w:sz w:val="26"/>
                                <w:szCs w:val="26"/>
                              </w:rPr>
                            </w:pPr>
                            <w:r>
                              <w:rPr>
                                <w:color w:val="000000" w:themeColor="text1"/>
                                <w:sz w:val="26"/>
                                <w:szCs w:val="26"/>
                              </w:rPr>
                              <w:t>You can learn a lot by Googling your company directors’ names, checking Wikipedia, and by searching the ‘corporate’ website of your company. Sometimes this is a section of their main website, sometimes it is a separate site. Search for ‘your company corporate’ and you should find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0B6D9" id="Rectangle 14547" o:spid="_x0000_s1031" style="position:absolute;margin-left:289.5pt;margin-top:3.1pt;width:190.2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" fillcolor="window" strokecolor="#c00000" strokeweight="2pt">
                <v:textbox>
                  <w:txbxContent>
                    <w:p w:rsidR="009D5F19" w:rsidRDefault="009D5F19" w:rsidP="009D5F19">
                      <w:pPr>
                        <w:pStyle w:val="TOC1"/>
                        <w:spacing w:before="0"/>
                        <w:ind w:left="142" w:right="175"/>
                        <w:rPr>
                          <w:b/>
                          <w:color w:val="C00000"/>
                          <w:sz w:val="26"/>
                          <w:szCs w:val="26"/>
                        </w:rPr>
                      </w:pPr>
                      <w:r w:rsidRPr="00CB1D7A">
                        <w:rPr>
                          <w:b/>
                          <w:color w:val="C00000"/>
                          <w:sz w:val="26"/>
                          <w:szCs w:val="26"/>
                        </w:rPr>
                        <w:t>TOP TIP</w:t>
                      </w:r>
                    </w:p>
                    <w:p w:rsidR="009D5F19" w:rsidRPr="004F3058" w:rsidRDefault="009D5F19" w:rsidP="009D5F19">
                      <w:pPr>
                        <w:pStyle w:val="TOC1"/>
                        <w:spacing w:before="0"/>
                        <w:ind w:left="142" w:right="175"/>
                        <w:rPr>
                          <w:b/>
                          <w:color w:val="C00000"/>
                          <w:sz w:val="16"/>
                          <w:szCs w:val="16"/>
                        </w:rPr>
                      </w:pPr>
                    </w:p>
                    <w:p w:rsidR="009D5F19" w:rsidRPr="004F3058" w:rsidRDefault="009D5F19" w:rsidP="009D5F19">
                      <w:pPr>
                        <w:pStyle w:val="TOC1"/>
                        <w:spacing w:before="0"/>
                        <w:ind w:left="142" w:right="175"/>
                        <w:rPr>
                          <w:b/>
                          <w:color w:val="000000" w:themeColor="text1"/>
                          <w:sz w:val="26"/>
                          <w:szCs w:val="26"/>
                        </w:rPr>
                      </w:pPr>
                      <w:r>
                        <w:rPr>
                          <w:b/>
                          <w:color w:val="000000" w:themeColor="text1"/>
                          <w:sz w:val="26"/>
                          <w:szCs w:val="26"/>
                        </w:rPr>
                        <w:t>Know your company</w:t>
                      </w:r>
                    </w:p>
                    <w:p w:rsidR="009D5F19" w:rsidRPr="00C6240C" w:rsidRDefault="009D5F19" w:rsidP="009D5F19">
                      <w:pPr>
                        <w:pStyle w:val="TOC1"/>
                        <w:ind w:left="142" w:right="175"/>
                        <w:rPr>
                          <w:color w:val="000000" w:themeColor="text1"/>
                          <w:sz w:val="26"/>
                          <w:szCs w:val="26"/>
                        </w:rPr>
                      </w:pPr>
                      <w:r>
                        <w:rPr>
                          <w:color w:val="000000" w:themeColor="text1"/>
                          <w:sz w:val="26"/>
                          <w:szCs w:val="26"/>
                        </w:rPr>
                        <w:t>You can learn a lot by Googling your company directors’ names, checking Wikipedia, and by searching the ‘corporate’ website of your company. Sometimes this is a section of their main website, sometimes it is a separate site. Search for ‘your company corporate’ and you should find it.</w:t>
                      </w:r>
                    </w:p>
                  </w:txbxContent>
                </v:textbox>
                <w10:wrap type="square"/>
              </v:rect>
            </w:pict>
          </mc:Fallback>
        </mc:AlternateContent>
      </w:r>
      <w:r w:rsidR="00503217" w:rsidRPr="009D5F19">
        <w:rPr>
          <w:sz w:val="26"/>
          <w:szCs w:val="26"/>
        </w:rPr>
        <w:t xml:space="preserve">These can really help increase the impact of your newsletter. Just typing something like ‘pay rise cartoon’ into Google Images will often give you some excellent images. </w:t>
      </w:r>
      <w:r w:rsidR="00503217" w:rsidRPr="009D5F19">
        <w:rPr>
          <w:color w:val="C00000"/>
          <w:sz w:val="26"/>
          <w:szCs w:val="26"/>
        </w:rPr>
        <w:t>https://</w:t>
      </w:r>
      <w:hyperlink r:id="rId21">
        <w:r w:rsidR="00503217" w:rsidRPr="009D5F19">
          <w:rPr>
            <w:color w:val="C00000"/>
            <w:sz w:val="26"/>
            <w:szCs w:val="26"/>
          </w:rPr>
          <w:t>www.google.com/imghp</w:t>
        </w:r>
      </w:hyperlink>
    </w:p>
    <w:p w14:paraId="50F9E08A" w14:textId="77777777" w:rsidR="00503217" w:rsidRPr="009D5F19" w:rsidRDefault="00503217" w:rsidP="009D5F19">
      <w:pPr>
        <w:pStyle w:val="BodyText"/>
        <w:rPr>
          <w:sz w:val="26"/>
          <w:szCs w:val="26"/>
        </w:rPr>
      </w:pPr>
    </w:p>
    <w:p w14:paraId="1D27DC96" w14:textId="77777777" w:rsidR="009D5F19" w:rsidRDefault="00503217" w:rsidP="009D5F19">
      <w:pPr>
        <w:pStyle w:val="BodyText"/>
        <w:rPr>
          <w:sz w:val="26"/>
          <w:szCs w:val="26"/>
        </w:rPr>
      </w:pPr>
      <w:r w:rsidRPr="009D5F19">
        <w:rPr>
          <w:sz w:val="26"/>
          <w:szCs w:val="26"/>
        </w:rPr>
        <w:t xml:space="preserve">You may also try: </w:t>
      </w:r>
    </w:p>
    <w:p w14:paraId="1D4620CA" w14:textId="77777777" w:rsidR="00503217" w:rsidRPr="009D5F19" w:rsidRDefault="00503217" w:rsidP="009D5F19">
      <w:pPr>
        <w:pStyle w:val="BodyText"/>
        <w:rPr>
          <w:sz w:val="26"/>
          <w:szCs w:val="26"/>
        </w:rPr>
      </w:pPr>
      <w:hyperlink r:id="rId22">
        <w:r w:rsidRPr="009D5F19">
          <w:rPr>
            <w:color w:val="C00000"/>
            <w:sz w:val="26"/>
            <w:szCs w:val="26"/>
          </w:rPr>
          <w:t>http://www.cartoonwork.com/</w:t>
        </w:r>
      </w:hyperlink>
    </w:p>
    <w:p w14:paraId="2664A500" w14:textId="77777777" w:rsidR="00503217" w:rsidRPr="009D5F19" w:rsidRDefault="00503217" w:rsidP="009D5F19">
      <w:pPr>
        <w:pStyle w:val="BodyText"/>
        <w:rPr>
          <w:sz w:val="26"/>
          <w:szCs w:val="26"/>
        </w:rPr>
      </w:pPr>
    </w:p>
    <w:p w14:paraId="7E1AACA4" w14:textId="77777777" w:rsidR="00503217" w:rsidRPr="009D5F19" w:rsidRDefault="00503217" w:rsidP="009D5F19">
      <w:pPr>
        <w:pStyle w:val="BodyText"/>
        <w:rPr>
          <w:sz w:val="26"/>
          <w:szCs w:val="26"/>
        </w:rPr>
      </w:pPr>
      <w:r w:rsidRPr="009D5F19">
        <w:rPr>
          <w:sz w:val="26"/>
          <w:szCs w:val="26"/>
        </w:rPr>
        <w:t>Unite can help with examples of pay campaigning documents. Please visit the Unite website where you will find:</w:t>
      </w:r>
    </w:p>
    <w:p w14:paraId="605DFFE5" w14:textId="77777777" w:rsidR="00503217" w:rsidRPr="009D5F19" w:rsidRDefault="00503217" w:rsidP="009D5F19">
      <w:pPr>
        <w:pStyle w:val="BodyText"/>
        <w:rPr>
          <w:sz w:val="26"/>
          <w:szCs w:val="26"/>
        </w:rPr>
      </w:pPr>
    </w:p>
    <w:p w14:paraId="112ED8D3" w14:textId="77777777" w:rsidR="009D5F19" w:rsidRDefault="00503217" w:rsidP="009D5F19">
      <w:pPr>
        <w:pStyle w:val="BodyText"/>
        <w:numPr>
          <w:ilvl w:val="0"/>
          <w:numId w:val="31"/>
        </w:numPr>
        <w:ind w:left="567" w:hanging="567"/>
        <w:rPr>
          <w:sz w:val="26"/>
          <w:szCs w:val="26"/>
        </w:rPr>
      </w:pPr>
      <w:r w:rsidRPr="009D5F19">
        <w:rPr>
          <w:sz w:val="26"/>
          <w:szCs w:val="26"/>
        </w:rPr>
        <w:t xml:space="preserve">A Pay Bulletin (EasyJet) </w:t>
      </w:r>
    </w:p>
    <w:p w14:paraId="4D40C7F4" w14:textId="77777777" w:rsidR="00503217" w:rsidRPr="009D5F19" w:rsidRDefault="00503217" w:rsidP="009D5F19">
      <w:pPr>
        <w:pStyle w:val="BodyText"/>
        <w:numPr>
          <w:ilvl w:val="0"/>
          <w:numId w:val="31"/>
        </w:numPr>
        <w:ind w:left="567" w:hanging="567"/>
        <w:rPr>
          <w:sz w:val="26"/>
          <w:szCs w:val="26"/>
        </w:rPr>
      </w:pPr>
      <w:r w:rsidRPr="009D5F19">
        <w:rPr>
          <w:sz w:val="26"/>
          <w:szCs w:val="26"/>
        </w:rPr>
        <w:t>A Pay Survey (GKN)</w:t>
      </w:r>
    </w:p>
    <w:p w14:paraId="4943C969" w14:textId="77777777" w:rsidR="009D5F19" w:rsidRDefault="00503217" w:rsidP="009D5F19">
      <w:pPr>
        <w:pStyle w:val="BodyText"/>
        <w:numPr>
          <w:ilvl w:val="0"/>
          <w:numId w:val="31"/>
        </w:numPr>
        <w:ind w:left="567" w:hanging="567"/>
        <w:rPr>
          <w:sz w:val="26"/>
          <w:szCs w:val="26"/>
        </w:rPr>
      </w:pPr>
      <w:r w:rsidRPr="009D5F19">
        <w:rPr>
          <w:sz w:val="26"/>
          <w:szCs w:val="26"/>
        </w:rPr>
        <w:t xml:space="preserve">A Pay Claim (ICTS) </w:t>
      </w:r>
    </w:p>
    <w:p w14:paraId="48929EF4" w14:textId="77777777" w:rsidR="00503217" w:rsidRPr="009D5F19" w:rsidRDefault="00503217" w:rsidP="009D5F19">
      <w:pPr>
        <w:pStyle w:val="BodyText"/>
        <w:numPr>
          <w:ilvl w:val="0"/>
          <w:numId w:val="31"/>
        </w:numPr>
        <w:ind w:left="567" w:hanging="567"/>
        <w:rPr>
          <w:sz w:val="26"/>
          <w:szCs w:val="26"/>
        </w:rPr>
      </w:pPr>
      <w:r w:rsidRPr="009D5F19">
        <w:rPr>
          <w:sz w:val="26"/>
          <w:szCs w:val="26"/>
        </w:rPr>
        <w:t>Campaign Materials A Pay Petition</w:t>
      </w:r>
    </w:p>
    <w:p w14:paraId="3BE8E05D" w14:textId="77777777" w:rsidR="00A34070" w:rsidRDefault="00A34070" w:rsidP="00503217">
      <w:pPr>
        <w:rPr>
          <w:color w:val="CA002E"/>
          <w:w w:val="115"/>
          <w:sz w:val="36"/>
        </w:rPr>
      </w:pPr>
    </w:p>
    <w:sectPr w:rsidR="00A34070" w:rsidSect="00503217">
      <w:footerReference w:type="even" r:id="rId23"/>
      <w:pgSz w:w="11907" w:h="16840" w:code="9"/>
      <w:pgMar w:top="1134" w:right="1134" w:bottom="1134" w:left="1134"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50065" w14:textId="77777777" w:rsidR="00206B79" w:rsidRDefault="00206B79">
      <w:r>
        <w:separator/>
      </w:r>
    </w:p>
  </w:endnote>
  <w:endnote w:type="continuationSeparator" w:id="0">
    <w:p w14:paraId="75FF2ABB" w14:textId="77777777" w:rsidR="00206B79" w:rsidRDefault="0020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6663624"/>
      <w:docPartObj>
        <w:docPartGallery w:val="Page Numbers (Bottom of Page)"/>
        <w:docPartUnique/>
      </w:docPartObj>
    </w:sdtPr>
    <w:sdtEndPr>
      <w:rPr>
        <w:noProof/>
      </w:rPr>
    </w:sdtEndPr>
    <w:sdtContent>
      <w:p w14:paraId="1CBCF3B6" w14:textId="77777777" w:rsidR="00AF11BA" w:rsidRDefault="00AF11BA">
        <w:pPr>
          <w:pStyle w:val="Footer"/>
          <w:jc w:val="right"/>
        </w:pPr>
        <w:r>
          <w:fldChar w:fldCharType="begin"/>
        </w:r>
        <w:r>
          <w:instrText xml:space="preserve"> PAGE   \* MERGEFORMAT </w:instrText>
        </w:r>
        <w:r>
          <w:fldChar w:fldCharType="separate"/>
        </w:r>
        <w:r w:rsidR="00E01744">
          <w:rPr>
            <w:noProof/>
          </w:rPr>
          <w:t>5</w:t>
        </w:r>
        <w:r>
          <w:rPr>
            <w:noProof/>
          </w:rPr>
          <w:fldChar w:fldCharType="end"/>
        </w:r>
      </w:p>
    </w:sdtContent>
  </w:sdt>
  <w:p w14:paraId="17DE4132" w14:textId="77777777" w:rsidR="00AF11BA" w:rsidRDefault="00AF11BA" w:rsidP="00AF11BA">
    <w:pPr>
      <w:pStyle w:val="Footer"/>
      <w:tabs>
        <w:tab w:val="clear" w:pos="9026"/>
        <w:tab w:val="right" w:pos="1077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0CB58" w14:textId="77777777" w:rsidR="00503217" w:rsidRDefault="00503217">
    <w:pPr>
      <w:pStyle w:val="Footer"/>
      <w:jc w:val="right"/>
    </w:pPr>
  </w:p>
  <w:p w14:paraId="67A5C030" w14:textId="77777777" w:rsidR="00503217" w:rsidRDefault="005032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F78F9" w14:textId="77777777" w:rsidR="00503217" w:rsidRDefault="00A35D83">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051D7828" wp14:editId="56975971">
              <wp:simplePos x="0" y="0"/>
              <wp:positionH relativeFrom="page">
                <wp:posOffset>0</wp:posOffset>
              </wp:positionH>
              <wp:positionV relativeFrom="page">
                <wp:posOffset>7251065</wp:posOffset>
              </wp:positionV>
              <wp:extent cx="533400" cy="179070"/>
              <wp:effectExtent l="0" t="2540" r="9525" b="8890"/>
              <wp:wrapNone/>
              <wp:docPr id="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79070"/>
                      </a:xfrm>
                      <a:custGeom>
                        <a:avLst/>
                        <a:gdLst>
                          <a:gd name="T0" fmla="*/ 699 w 840"/>
                          <a:gd name="T1" fmla="+- 0 11419 11419"/>
                          <a:gd name="T2" fmla="*/ 11419 h 282"/>
                          <a:gd name="T3" fmla="*/ 0 w 840"/>
                          <a:gd name="T4" fmla="+- 0 11419 11419"/>
                          <a:gd name="T5" fmla="*/ 11419 h 282"/>
                          <a:gd name="T6" fmla="*/ 0 w 840"/>
                          <a:gd name="T7" fmla="+- 0 11701 11419"/>
                          <a:gd name="T8" fmla="*/ 11701 h 282"/>
                          <a:gd name="T9" fmla="*/ 699 w 840"/>
                          <a:gd name="T10" fmla="+- 0 11701 11419"/>
                          <a:gd name="T11" fmla="*/ 11701 h 282"/>
                          <a:gd name="T12" fmla="*/ 754 w 840"/>
                          <a:gd name="T13" fmla="+- 0 11689 11419"/>
                          <a:gd name="T14" fmla="*/ 11689 h 282"/>
                          <a:gd name="T15" fmla="*/ 798 w 840"/>
                          <a:gd name="T16" fmla="+- 0 11659 11419"/>
                          <a:gd name="T17" fmla="*/ 11659 h 282"/>
                          <a:gd name="T18" fmla="*/ 829 w 840"/>
                          <a:gd name="T19" fmla="+- 0 11615 11419"/>
                          <a:gd name="T20" fmla="*/ 11615 h 282"/>
                          <a:gd name="T21" fmla="*/ 840 w 840"/>
                          <a:gd name="T22" fmla="+- 0 11560 11419"/>
                          <a:gd name="T23" fmla="*/ 11560 h 282"/>
                          <a:gd name="T24" fmla="*/ 829 w 840"/>
                          <a:gd name="T25" fmla="+- 0 11505 11419"/>
                          <a:gd name="T26" fmla="*/ 11505 h 282"/>
                          <a:gd name="T27" fmla="*/ 798 w 840"/>
                          <a:gd name="T28" fmla="+- 0 11460 11419"/>
                          <a:gd name="T29" fmla="*/ 11460 h 282"/>
                          <a:gd name="T30" fmla="*/ 754 w 840"/>
                          <a:gd name="T31" fmla="+- 0 11430 11419"/>
                          <a:gd name="T32" fmla="*/ 11430 h 282"/>
                          <a:gd name="T33" fmla="*/ 699 w 840"/>
                          <a:gd name="T34" fmla="+- 0 11419 11419"/>
                          <a:gd name="T35" fmla="*/ 11419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0" h="282">
                            <a:moveTo>
                              <a:pt x="699" y="0"/>
                            </a:moveTo>
                            <a:lnTo>
                              <a:pt x="0" y="0"/>
                            </a:lnTo>
                            <a:lnTo>
                              <a:pt x="0" y="282"/>
                            </a:lnTo>
                            <a:lnTo>
                              <a:pt x="699" y="282"/>
                            </a:lnTo>
                            <a:lnTo>
                              <a:pt x="754" y="270"/>
                            </a:lnTo>
                            <a:lnTo>
                              <a:pt x="798" y="240"/>
                            </a:lnTo>
                            <a:lnTo>
                              <a:pt x="829" y="196"/>
                            </a:lnTo>
                            <a:lnTo>
                              <a:pt x="840" y="141"/>
                            </a:lnTo>
                            <a:lnTo>
                              <a:pt x="829" y="86"/>
                            </a:lnTo>
                            <a:lnTo>
                              <a:pt x="798" y="41"/>
                            </a:lnTo>
                            <a:lnTo>
                              <a:pt x="754" y="11"/>
                            </a:lnTo>
                            <a:lnTo>
                              <a:pt x="699"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C7A6" id="Freeform 22" o:spid="_x0000_s1026" style="position:absolute;margin-left:0;margin-top:570.95pt;width:42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" path="m699,l,,,282r699,l754,270r44,-30l829,196r11,-55l829,86,798,41,754,11,699,xe" fillcolor="#ca002e" stroked="f">
              <v:path arrowok="t" o:connecttype="custom" o:connectlocs="443865,7251065;0,7251065;0,7430135;443865,7430135;478790,7422515;506730,7403465;526415,7375525;533400,7340600;526415,7305675;506730,7277100;478790,7258050;443865,725106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074F25C3" wp14:editId="026857ED">
              <wp:simplePos x="0" y="0"/>
              <wp:positionH relativeFrom="page">
                <wp:posOffset>200025</wp:posOffset>
              </wp:positionH>
              <wp:positionV relativeFrom="page">
                <wp:posOffset>7269480</wp:posOffset>
              </wp:positionV>
              <wp:extent cx="121920" cy="152400"/>
              <wp:effectExtent l="0" t="1905" r="1905"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A772" w14:textId="77777777" w:rsidR="00503217" w:rsidRDefault="00503217">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15.75pt;margin-top:572.4pt;width:9.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7irgIAAKk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" filled="f" stroked="f">
              <v:textbox inset="0,0,0,0">
                <w:txbxContent>
                  <w:p w:rsidR="00503217" w:rsidRDefault="00503217">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897365"/>
      <w:docPartObj>
        <w:docPartGallery w:val="Page Numbers (Bottom of Page)"/>
        <w:docPartUnique/>
      </w:docPartObj>
    </w:sdtPr>
    <w:sdtEndPr>
      <w:rPr>
        <w:noProof/>
      </w:rPr>
    </w:sdtEndPr>
    <w:sdtContent>
      <w:p w14:paraId="6197C955" w14:textId="77777777" w:rsidR="00AF11BA" w:rsidRDefault="00E01744" w:rsidP="00E01744">
        <w:pPr>
          <w:pStyle w:val="Footer"/>
          <w:tabs>
            <w:tab w:val="left" w:pos="6828"/>
            <w:tab w:val="right" w:pos="9639"/>
          </w:tabs>
        </w:pPr>
        <w:r>
          <w:tab/>
        </w:r>
        <w:r>
          <w:tab/>
        </w:r>
        <w:r>
          <w:tab/>
        </w:r>
        <w:r>
          <w:tab/>
        </w:r>
        <w:r w:rsidR="00AF11BA">
          <w:fldChar w:fldCharType="begin"/>
        </w:r>
        <w:r w:rsidR="00AF11BA">
          <w:instrText xml:space="preserve"> PAGE   \* MERGEFORMAT </w:instrText>
        </w:r>
        <w:r w:rsidR="00AF11BA">
          <w:fldChar w:fldCharType="separate"/>
        </w:r>
        <w:r w:rsidR="00A35D83">
          <w:rPr>
            <w:noProof/>
          </w:rPr>
          <w:t>7</w:t>
        </w:r>
        <w:r w:rsidR="00AF11BA">
          <w:rPr>
            <w:noProof/>
          </w:rPr>
          <w:fldChar w:fldCharType="end"/>
        </w:r>
      </w:p>
    </w:sdtContent>
  </w:sdt>
  <w:p w14:paraId="1713B246" w14:textId="77777777" w:rsidR="00503217" w:rsidRPr="00AF11BA" w:rsidRDefault="00503217" w:rsidP="00AF11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048064"/>
      <w:docPartObj>
        <w:docPartGallery w:val="Page Numbers (Bottom of Page)"/>
        <w:docPartUnique/>
      </w:docPartObj>
    </w:sdtPr>
    <w:sdtEndPr>
      <w:rPr>
        <w:noProof/>
      </w:rPr>
    </w:sdtEndPr>
    <w:sdtContent>
      <w:p w14:paraId="5D43296E" w14:textId="77777777" w:rsidR="00E01744" w:rsidRDefault="00E01744" w:rsidP="00E01744">
        <w:pPr>
          <w:pStyle w:val="Footer"/>
          <w:tabs>
            <w:tab w:val="left" w:pos="6828"/>
            <w:tab w:val="right" w:pos="9639"/>
          </w:tabs>
        </w:pPr>
        <w:r>
          <w:tab/>
        </w:r>
        <w:r>
          <w:tab/>
        </w:r>
        <w:r>
          <w:tab/>
        </w:r>
        <w:r>
          <w:tab/>
        </w:r>
        <w:r>
          <w:fldChar w:fldCharType="begin"/>
        </w:r>
        <w:r>
          <w:instrText xml:space="preserve"> PAGE   \* MERGEFORMAT </w:instrText>
        </w:r>
        <w:r>
          <w:fldChar w:fldCharType="separate"/>
        </w:r>
        <w:r w:rsidR="00A35D83">
          <w:rPr>
            <w:noProof/>
          </w:rPr>
          <w:t>15</w:t>
        </w:r>
        <w:r>
          <w:rPr>
            <w:noProof/>
          </w:rPr>
          <w:fldChar w:fldCharType="end"/>
        </w:r>
      </w:p>
    </w:sdtContent>
  </w:sdt>
  <w:p w14:paraId="74995339" w14:textId="77777777" w:rsidR="00E01744" w:rsidRPr="00AF11BA" w:rsidRDefault="00E01744" w:rsidP="00AF11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E930" w14:textId="77777777" w:rsidR="00503217" w:rsidRDefault="00503217">
    <w:pPr>
      <w:pStyle w:val="BodyText"/>
      <w:spacing w:line="14" w:lineRule="auto"/>
    </w:pPr>
    <w:r>
      <w:rPr>
        <w:noProof/>
        <w:lang w:val="en-GB" w:eastAsia="en-GB"/>
      </w:rPr>
      <mc:AlternateContent>
        <mc:Choice Requires="wps">
          <w:drawing>
            <wp:anchor distT="0" distB="0" distL="114300" distR="114300" simplePos="0" relativeHeight="251663360" behindDoc="1" locked="0" layoutInCell="1" allowOverlap="1" wp14:anchorId="7801C768" wp14:editId="774BD658">
              <wp:simplePos x="0" y="0"/>
              <wp:positionH relativeFrom="page">
                <wp:posOffset>0</wp:posOffset>
              </wp:positionH>
              <wp:positionV relativeFrom="page">
                <wp:posOffset>7251065</wp:posOffset>
              </wp:positionV>
              <wp:extent cx="533400" cy="179070"/>
              <wp:effectExtent l="9525" t="2540" r="0" b="8890"/>
              <wp:wrapNone/>
              <wp:docPr id="14543" name="Freeform 14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79070"/>
                      </a:xfrm>
                      <a:custGeom>
                        <a:avLst/>
                        <a:gdLst>
                          <a:gd name="T0" fmla="*/ 699 w 840"/>
                          <a:gd name="T1" fmla="+- 0 11419 11419"/>
                          <a:gd name="T2" fmla="*/ 11419 h 282"/>
                          <a:gd name="T3" fmla="*/ 0 w 840"/>
                          <a:gd name="T4" fmla="+- 0 11419 11419"/>
                          <a:gd name="T5" fmla="*/ 11419 h 282"/>
                          <a:gd name="T6" fmla="*/ 0 w 840"/>
                          <a:gd name="T7" fmla="+- 0 11701 11419"/>
                          <a:gd name="T8" fmla="*/ 11701 h 282"/>
                          <a:gd name="T9" fmla="*/ 699 w 840"/>
                          <a:gd name="T10" fmla="+- 0 11701 11419"/>
                          <a:gd name="T11" fmla="*/ 11701 h 282"/>
                          <a:gd name="T12" fmla="*/ 754 w 840"/>
                          <a:gd name="T13" fmla="+- 0 11689 11419"/>
                          <a:gd name="T14" fmla="*/ 11689 h 282"/>
                          <a:gd name="T15" fmla="*/ 798 w 840"/>
                          <a:gd name="T16" fmla="+- 0 11659 11419"/>
                          <a:gd name="T17" fmla="*/ 11659 h 282"/>
                          <a:gd name="T18" fmla="*/ 829 w 840"/>
                          <a:gd name="T19" fmla="+- 0 11615 11419"/>
                          <a:gd name="T20" fmla="*/ 11615 h 282"/>
                          <a:gd name="T21" fmla="*/ 840 w 840"/>
                          <a:gd name="T22" fmla="+- 0 11560 11419"/>
                          <a:gd name="T23" fmla="*/ 11560 h 282"/>
                          <a:gd name="T24" fmla="*/ 829 w 840"/>
                          <a:gd name="T25" fmla="+- 0 11505 11419"/>
                          <a:gd name="T26" fmla="*/ 11505 h 282"/>
                          <a:gd name="T27" fmla="*/ 798 w 840"/>
                          <a:gd name="T28" fmla="+- 0 11460 11419"/>
                          <a:gd name="T29" fmla="*/ 11460 h 282"/>
                          <a:gd name="T30" fmla="*/ 754 w 840"/>
                          <a:gd name="T31" fmla="+- 0 11430 11419"/>
                          <a:gd name="T32" fmla="*/ 11430 h 282"/>
                          <a:gd name="T33" fmla="*/ 699 w 840"/>
                          <a:gd name="T34" fmla="+- 0 11419 11419"/>
                          <a:gd name="T35" fmla="*/ 11419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0" h="282">
                            <a:moveTo>
                              <a:pt x="699" y="0"/>
                            </a:moveTo>
                            <a:lnTo>
                              <a:pt x="0" y="0"/>
                            </a:lnTo>
                            <a:lnTo>
                              <a:pt x="0" y="282"/>
                            </a:lnTo>
                            <a:lnTo>
                              <a:pt x="699" y="282"/>
                            </a:lnTo>
                            <a:lnTo>
                              <a:pt x="754" y="270"/>
                            </a:lnTo>
                            <a:lnTo>
                              <a:pt x="798" y="240"/>
                            </a:lnTo>
                            <a:lnTo>
                              <a:pt x="829" y="196"/>
                            </a:lnTo>
                            <a:lnTo>
                              <a:pt x="840" y="141"/>
                            </a:lnTo>
                            <a:lnTo>
                              <a:pt x="829" y="86"/>
                            </a:lnTo>
                            <a:lnTo>
                              <a:pt x="798" y="41"/>
                            </a:lnTo>
                            <a:lnTo>
                              <a:pt x="754" y="11"/>
                            </a:lnTo>
                            <a:lnTo>
                              <a:pt x="699"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D6F5" id="Freeform 14543" o:spid="_x0000_s1026" style="position:absolute;margin-left:0;margin-top:570.95pt;width:42pt;height:1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" path="m699,l,,,282r699,l754,270r44,-30l829,196r11,-55l829,86,798,41,754,11,699,xe" fillcolor="#ca002e" stroked="f">
              <v:path arrowok="t" o:connecttype="custom" o:connectlocs="443865,7251065;0,7251065;0,7430135;443865,7430135;478790,7422515;506730,7403465;526415,7375525;533400,7340600;526415,7305675;506730,7277100;478790,7258050;443865,725106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4384" behindDoc="1" locked="0" layoutInCell="1" allowOverlap="1" wp14:anchorId="336ADE96" wp14:editId="25E9FAA2">
              <wp:simplePos x="0" y="0"/>
              <wp:positionH relativeFrom="page">
                <wp:posOffset>165100</wp:posOffset>
              </wp:positionH>
              <wp:positionV relativeFrom="page">
                <wp:posOffset>7269480</wp:posOffset>
              </wp:positionV>
              <wp:extent cx="192405" cy="152400"/>
              <wp:effectExtent l="3175" t="1905" r="4445" b="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1999" w14:textId="77777777" w:rsidR="00503217" w:rsidRDefault="00503217">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ACA14" id="_x0000_t202" coordsize="21600,21600" o:spt="202" path="m,l,21600r21600,l21600,xe">
              <v:stroke joinstyle="miter"/>
              <v:path gradientshapeok="t" o:connecttype="rect"/>
            </v:shapetype>
            <v:shape id="Text Box 14542" o:spid="_x0000_s1033" type="#_x0000_t202" style="position:absolute;margin-left:13pt;margin-top:572.4pt;width:15.1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ZSsgIAALc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" filled="f" stroked="f">
              <v:textbox inset="0,0,0,0">
                <w:txbxContent>
                  <w:p w:rsidR="00503217" w:rsidRDefault="00503217">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80D5A" w14:textId="77777777" w:rsidR="00503217" w:rsidRDefault="005032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89CC1" w14:textId="77777777" w:rsidR="00206B79" w:rsidRDefault="00206B79">
      <w:r>
        <w:separator/>
      </w:r>
    </w:p>
  </w:footnote>
  <w:footnote w:type="continuationSeparator" w:id="0">
    <w:p w14:paraId="7875A853" w14:textId="77777777" w:rsidR="00206B79" w:rsidRDefault="00206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46F5" w14:textId="77777777" w:rsidR="00503217" w:rsidRDefault="00503217">
    <w:pPr>
      <w:pStyle w:val="Header"/>
      <w:jc w:val="right"/>
    </w:pPr>
  </w:p>
  <w:p w14:paraId="4EAA08F5" w14:textId="77777777" w:rsidR="00503217" w:rsidRDefault="00503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143ED"/>
    <w:multiLevelType w:val="hybridMultilevel"/>
    <w:tmpl w:val="47DAFA6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0210"/>
    <w:multiLevelType w:val="hybridMultilevel"/>
    <w:tmpl w:val="45343DA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37715"/>
    <w:multiLevelType w:val="hybridMultilevel"/>
    <w:tmpl w:val="615C97F0"/>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D5D3D"/>
    <w:multiLevelType w:val="hybridMultilevel"/>
    <w:tmpl w:val="66B241B2"/>
    <w:lvl w:ilvl="0" w:tplc="C1766430">
      <w:start w:val="1"/>
      <w:numFmt w:val="bullet"/>
      <w:lvlText w:val=""/>
      <w:lvlJc w:val="left"/>
      <w:pPr>
        <w:ind w:left="295" w:hanging="360"/>
      </w:pPr>
      <w:rPr>
        <w:rFonts w:ascii="Wingdings" w:hAnsi="Wingdings" w:hint="default"/>
        <w:color w:val="C00000"/>
        <w:sz w:val="32"/>
        <w:szCs w:val="32"/>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 w15:restartNumberingAfterBreak="0">
    <w:nsid w:val="0B306115"/>
    <w:multiLevelType w:val="hybridMultilevel"/>
    <w:tmpl w:val="3F7CFD0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306B6"/>
    <w:multiLevelType w:val="hybridMultilevel"/>
    <w:tmpl w:val="6B54D33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94727"/>
    <w:multiLevelType w:val="hybridMultilevel"/>
    <w:tmpl w:val="D648489A"/>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86988"/>
    <w:multiLevelType w:val="hybridMultilevel"/>
    <w:tmpl w:val="C778D56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65C"/>
    <w:multiLevelType w:val="hybridMultilevel"/>
    <w:tmpl w:val="0E16B1E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E6B7F"/>
    <w:multiLevelType w:val="hybridMultilevel"/>
    <w:tmpl w:val="605ADA2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62D14"/>
    <w:multiLevelType w:val="hybridMultilevel"/>
    <w:tmpl w:val="18445EA2"/>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95897"/>
    <w:multiLevelType w:val="hybridMultilevel"/>
    <w:tmpl w:val="9E6400E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24B69"/>
    <w:multiLevelType w:val="hybridMultilevel"/>
    <w:tmpl w:val="763C7B6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0130F"/>
    <w:multiLevelType w:val="hybridMultilevel"/>
    <w:tmpl w:val="90A48E9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501D6"/>
    <w:multiLevelType w:val="hybridMultilevel"/>
    <w:tmpl w:val="4BA46242"/>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FF57C62"/>
    <w:multiLevelType w:val="hybridMultilevel"/>
    <w:tmpl w:val="3496E52E"/>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07735"/>
    <w:multiLevelType w:val="hybridMultilevel"/>
    <w:tmpl w:val="DE62FAE8"/>
    <w:lvl w:ilvl="0" w:tplc="C1766430">
      <w:start w:val="1"/>
      <w:numFmt w:val="bullet"/>
      <w:lvlText w:val=""/>
      <w:lvlJc w:val="left"/>
      <w:pPr>
        <w:ind w:left="295" w:hanging="360"/>
      </w:pPr>
      <w:rPr>
        <w:rFonts w:ascii="Wingdings" w:hAnsi="Wingdings" w:hint="default"/>
        <w:color w:val="C00000"/>
        <w:sz w:val="32"/>
        <w:szCs w:val="32"/>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7" w15:restartNumberingAfterBreak="0">
    <w:nsid w:val="354256BA"/>
    <w:multiLevelType w:val="hybridMultilevel"/>
    <w:tmpl w:val="C66CC66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44825"/>
    <w:multiLevelType w:val="hybridMultilevel"/>
    <w:tmpl w:val="DE5041A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812FD4"/>
    <w:multiLevelType w:val="hybridMultilevel"/>
    <w:tmpl w:val="361E659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7671B"/>
    <w:multiLevelType w:val="hybridMultilevel"/>
    <w:tmpl w:val="941ED4A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47E4A"/>
    <w:multiLevelType w:val="hybridMultilevel"/>
    <w:tmpl w:val="74E4CBA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C391E"/>
    <w:multiLevelType w:val="hybridMultilevel"/>
    <w:tmpl w:val="D660A9F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C1B12"/>
    <w:multiLevelType w:val="hybridMultilevel"/>
    <w:tmpl w:val="604013F0"/>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5E1D58C0"/>
    <w:multiLevelType w:val="hybridMultilevel"/>
    <w:tmpl w:val="F866048C"/>
    <w:lvl w:ilvl="0" w:tplc="EE7C9A82">
      <w:start w:val="1"/>
      <w:numFmt w:val="bullet"/>
      <w:lvlText w:val="•"/>
      <w:lvlJc w:val="left"/>
      <w:pPr>
        <w:ind w:left="720" w:hanging="360"/>
      </w:pPr>
      <w:rPr>
        <w:rFont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0636A4"/>
    <w:multiLevelType w:val="hybridMultilevel"/>
    <w:tmpl w:val="0540E84A"/>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626753DE"/>
    <w:multiLevelType w:val="hybridMultilevel"/>
    <w:tmpl w:val="70A2557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610EB"/>
    <w:multiLevelType w:val="hybridMultilevel"/>
    <w:tmpl w:val="825EC54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D5B5A"/>
    <w:multiLevelType w:val="hybridMultilevel"/>
    <w:tmpl w:val="A832FA4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740628"/>
    <w:multiLevelType w:val="hybridMultilevel"/>
    <w:tmpl w:val="B11E7C0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748D2"/>
    <w:multiLevelType w:val="hybridMultilevel"/>
    <w:tmpl w:val="B44A3360"/>
    <w:lvl w:ilvl="0" w:tplc="C1766430">
      <w:start w:val="1"/>
      <w:numFmt w:val="bullet"/>
      <w:lvlText w:val=""/>
      <w:lvlJc w:val="left"/>
      <w:pPr>
        <w:ind w:left="1854" w:hanging="360"/>
      </w:pPr>
      <w:rPr>
        <w:rFonts w:ascii="Wingdings" w:hAnsi="Wingdings" w:hint="default"/>
        <w:color w:val="C00000"/>
        <w:sz w:val="32"/>
        <w:szCs w:val="3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600573003">
    <w:abstractNumId w:val="28"/>
  </w:num>
  <w:num w:numId="2" w16cid:durableId="496194452">
    <w:abstractNumId w:val="9"/>
  </w:num>
  <w:num w:numId="3" w16cid:durableId="1801996106">
    <w:abstractNumId w:val="23"/>
  </w:num>
  <w:num w:numId="4" w16cid:durableId="1187982460">
    <w:abstractNumId w:val="14"/>
  </w:num>
  <w:num w:numId="5" w16cid:durableId="1346059663">
    <w:abstractNumId w:val="25"/>
  </w:num>
  <w:num w:numId="6" w16cid:durableId="942803466">
    <w:abstractNumId w:val="16"/>
  </w:num>
  <w:num w:numId="7" w16cid:durableId="1611356721">
    <w:abstractNumId w:val="3"/>
  </w:num>
  <w:num w:numId="8" w16cid:durableId="418646778">
    <w:abstractNumId w:val="30"/>
  </w:num>
  <w:num w:numId="9" w16cid:durableId="751050907">
    <w:abstractNumId w:val="19"/>
  </w:num>
  <w:num w:numId="10" w16cid:durableId="1722826666">
    <w:abstractNumId w:val="29"/>
  </w:num>
  <w:num w:numId="11" w16cid:durableId="1705668573">
    <w:abstractNumId w:val="15"/>
  </w:num>
  <w:num w:numId="12" w16cid:durableId="2123526264">
    <w:abstractNumId w:val="18"/>
  </w:num>
  <w:num w:numId="13" w16cid:durableId="1121723090">
    <w:abstractNumId w:val="2"/>
  </w:num>
  <w:num w:numId="14" w16cid:durableId="1875339456">
    <w:abstractNumId w:val="12"/>
  </w:num>
  <w:num w:numId="15" w16cid:durableId="331955257">
    <w:abstractNumId w:val="6"/>
  </w:num>
  <w:num w:numId="16" w16cid:durableId="294676127">
    <w:abstractNumId w:val="22"/>
  </w:num>
  <w:num w:numId="17" w16cid:durableId="678652731">
    <w:abstractNumId w:val="8"/>
  </w:num>
  <w:num w:numId="18" w16cid:durableId="703486683">
    <w:abstractNumId w:val="26"/>
  </w:num>
  <w:num w:numId="19" w16cid:durableId="1447502311">
    <w:abstractNumId w:val="20"/>
  </w:num>
  <w:num w:numId="20" w16cid:durableId="425540503">
    <w:abstractNumId w:val="7"/>
  </w:num>
  <w:num w:numId="21" w16cid:durableId="1354840189">
    <w:abstractNumId w:val="17"/>
  </w:num>
  <w:num w:numId="22" w16cid:durableId="1257597609">
    <w:abstractNumId w:val="24"/>
  </w:num>
  <w:num w:numId="23" w16cid:durableId="631599803">
    <w:abstractNumId w:val="21"/>
  </w:num>
  <w:num w:numId="24" w16cid:durableId="145318653">
    <w:abstractNumId w:val="4"/>
  </w:num>
  <w:num w:numId="25" w16cid:durableId="2021085560">
    <w:abstractNumId w:val="27"/>
  </w:num>
  <w:num w:numId="26" w16cid:durableId="983047225">
    <w:abstractNumId w:val="5"/>
  </w:num>
  <w:num w:numId="27" w16cid:durableId="1392731363">
    <w:abstractNumId w:val="11"/>
  </w:num>
  <w:num w:numId="28" w16cid:durableId="1434518647">
    <w:abstractNumId w:val="1"/>
  </w:num>
  <w:num w:numId="29" w16cid:durableId="1399548192">
    <w:abstractNumId w:val="10"/>
  </w:num>
  <w:num w:numId="30" w16cid:durableId="979723609">
    <w:abstractNumId w:val="0"/>
  </w:num>
  <w:num w:numId="31" w16cid:durableId="191492650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A1"/>
    <w:rsid w:val="000013FD"/>
    <w:rsid w:val="00083023"/>
    <w:rsid w:val="000846F3"/>
    <w:rsid w:val="00084E67"/>
    <w:rsid w:val="000B1898"/>
    <w:rsid w:val="000E1230"/>
    <w:rsid w:val="001900C1"/>
    <w:rsid w:val="00206B79"/>
    <w:rsid w:val="0022049E"/>
    <w:rsid w:val="00222140"/>
    <w:rsid w:val="00235473"/>
    <w:rsid w:val="002C1CD6"/>
    <w:rsid w:val="00347CF1"/>
    <w:rsid w:val="003605C4"/>
    <w:rsid w:val="00492DF9"/>
    <w:rsid w:val="00494721"/>
    <w:rsid w:val="004F3058"/>
    <w:rsid w:val="00503217"/>
    <w:rsid w:val="006C75B3"/>
    <w:rsid w:val="00725FBF"/>
    <w:rsid w:val="00832B4D"/>
    <w:rsid w:val="008A14A1"/>
    <w:rsid w:val="008F6FB6"/>
    <w:rsid w:val="009C5C5C"/>
    <w:rsid w:val="009D5F19"/>
    <w:rsid w:val="00A0179D"/>
    <w:rsid w:val="00A23241"/>
    <w:rsid w:val="00A34070"/>
    <w:rsid w:val="00A35D83"/>
    <w:rsid w:val="00AF11BA"/>
    <w:rsid w:val="00B03120"/>
    <w:rsid w:val="00B85B52"/>
    <w:rsid w:val="00C6240C"/>
    <w:rsid w:val="00C7530C"/>
    <w:rsid w:val="00CB1D7A"/>
    <w:rsid w:val="00D01A90"/>
    <w:rsid w:val="00E01744"/>
    <w:rsid w:val="00EF4461"/>
    <w:rsid w:val="00F12AFF"/>
    <w:rsid w:val="00F476DD"/>
    <w:rsid w:val="00F765C1"/>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DC65CC5"/>
  <w15:docId w15:val="{A024C7CF-C127-4783-AD29-1BB754B5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4"/>
      <w:jc w:val="both"/>
      <w:outlineLvl w:val="0"/>
    </w:pPr>
    <w:rPr>
      <w:sz w:val="36"/>
      <w:szCs w:val="36"/>
    </w:rPr>
  </w:style>
  <w:style w:type="paragraph" w:styleId="Heading2">
    <w:name w:val="heading 2"/>
    <w:basedOn w:val="Normal"/>
    <w:uiPriority w:val="1"/>
    <w:qFormat/>
    <w:pPr>
      <w:ind w:left="1014"/>
      <w:jc w:val="both"/>
      <w:outlineLvl w:val="1"/>
    </w:pPr>
    <w:rPr>
      <w:b/>
      <w:bCs/>
      <w:sz w:val="24"/>
      <w:szCs w:val="24"/>
    </w:rPr>
  </w:style>
  <w:style w:type="paragraph" w:styleId="Heading3">
    <w:name w:val="heading 3"/>
    <w:basedOn w:val="Normal"/>
    <w:uiPriority w:val="1"/>
    <w:qFormat/>
    <w:pPr>
      <w:ind w:left="101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 w:type="paragraph" w:styleId="TOC2">
    <w:name w:val="toc 2"/>
    <w:basedOn w:val="Normal"/>
    <w:next w:val="Normal"/>
    <w:autoRedefine/>
    <w:uiPriority w:val="39"/>
    <w:semiHidden/>
    <w:unhideWhenUsed/>
    <w:rsid w:val="00503217"/>
    <w:pPr>
      <w:spacing w:after="100"/>
      <w:ind w:left="220"/>
    </w:pPr>
  </w:style>
  <w:style w:type="character" w:customStyle="1" w:styleId="BodyTextChar">
    <w:name w:val="Body Text Char"/>
    <w:basedOn w:val="DefaultParagraphFont"/>
    <w:link w:val="BodyText"/>
    <w:uiPriority w:val="1"/>
    <w:rsid w:val="00503217"/>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unitetheunion.org/campaigning/repszone/bargainingbrief/" TargetMode="External"/><Relationship Id="rId3" Type="http://schemas.openxmlformats.org/officeDocument/2006/relationships/styles" Target="styles.xml"/><Relationship Id="rId21" Type="http://schemas.openxmlformats.org/officeDocument/2006/relationships/hyperlink" Target="http://www.google.com/imghp"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ompanieshouse.gov.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www.ons.gov.uk/ons/taxonomy/index.html?nscl=Retail%2BPrices%2B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www.lrd.org.uk/payline/index.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cartoonw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D198A-7DB9-4FDE-AFAF-98030A28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13</Pages>
  <Words>2260</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15114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Regan, Maurice</cp:lastModifiedBy>
  <cp:revision>5</cp:revision>
  <cp:lastPrinted>2024-10-25T08:22:00Z</cp:lastPrinted>
  <dcterms:created xsi:type="dcterms:W3CDTF">2024-10-22T13:17:00Z</dcterms:created>
  <dcterms:modified xsi:type="dcterms:W3CDTF">2024-10-25T08:30:00Z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